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7BAACB" w14:textId="4B1AF800" w:rsidR="00803112" w:rsidRPr="00803112" w:rsidRDefault="00803112" w:rsidP="00D772B4">
      <w:pPr>
        <w:ind w:firstLine="0"/>
        <w:jc w:val="center"/>
      </w:pPr>
      <w:r w:rsidRPr="00803112">
        <w:t xml:space="preserve">DISEÑO E </w:t>
      </w:r>
      <w:r w:rsidR="00F34829" w:rsidRPr="00803112">
        <w:t>INSTALACIÓN</w:t>
      </w:r>
      <w:r w:rsidRPr="00803112">
        <w:t xml:space="preserve"> DE TRONCALES SOLARES PARA BRINDAR SERVICIO DE INTERNET EN LAS VEREDAS DEL MUNICIPIO DE MIRAFLORES </w:t>
      </w:r>
      <w:r w:rsidR="00F34829" w:rsidRPr="00803112">
        <w:t>BOYACÁ</w:t>
      </w:r>
      <w:r w:rsidRPr="00803112">
        <w:t xml:space="preserve"> POR MEDIO DE SISTEMA DE RADIO ENLACE.</w:t>
      </w:r>
    </w:p>
    <w:p w14:paraId="28540DCE" w14:textId="77777777" w:rsidR="00803112" w:rsidRPr="00803112" w:rsidRDefault="00803112" w:rsidP="00D772B4">
      <w:pPr>
        <w:ind w:firstLine="0"/>
      </w:pPr>
    </w:p>
    <w:p w14:paraId="3BA26C6E" w14:textId="77777777" w:rsidR="00803112" w:rsidRPr="00803112" w:rsidRDefault="00803112" w:rsidP="00D772B4">
      <w:pPr>
        <w:ind w:firstLine="0"/>
      </w:pPr>
    </w:p>
    <w:p w14:paraId="61269492" w14:textId="77777777" w:rsidR="00803112" w:rsidRPr="00803112" w:rsidRDefault="00803112" w:rsidP="00D772B4">
      <w:pPr>
        <w:ind w:firstLine="0"/>
      </w:pPr>
    </w:p>
    <w:p w14:paraId="201E925D" w14:textId="2782D522" w:rsidR="00803112" w:rsidRPr="00803112" w:rsidRDefault="00803112" w:rsidP="00D772B4">
      <w:pPr>
        <w:ind w:firstLine="0"/>
        <w:jc w:val="center"/>
      </w:pPr>
      <w:r w:rsidRPr="00803112">
        <w:t xml:space="preserve">CRISTIAN LEANDRO </w:t>
      </w:r>
      <w:r w:rsidR="00F34829" w:rsidRPr="00803112">
        <w:t>GONZÁLEZ</w:t>
      </w:r>
      <w:r w:rsidRPr="00803112">
        <w:t xml:space="preserve"> </w:t>
      </w:r>
      <w:r w:rsidR="00F34829" w:rsidRPr="00803112">
        <w:t>DÍAZ</w:t>
      </w:r>
    </w:p>
    <w:p w14:paraId="4FE1ADC9" w14:textId="77777777" w:rsidR="00803112" w:rsidRPr="00803112" w:rsidRDefault="00803112" w:rsidP="00D772B4">
      <w:pPr>
        <w:ind w:firstLine="0"/>
        <w:jc w:val="center"/>
      </w:pPr>
    </w:p>
    <w:p w14:paraId="1FD4D41C" w14:textId="165F31F9" w:rsidR="00803112" w:rsidRPr="00803112" w:rsidRDefault="00803112" w:rsidP="00D772B4">
      <w:pPr>
        <w:ind w:firstLine="0"/>
        <w:jc w:val="center"/>
      </w:pPr>
      <w:r w:rsidRPr="00803112">
        <w:t>Estudiante de Ingeniería Electrónica</w:t>
      </w:r>
    </w:p>
    <w:p w14:paraId="42D9F2B7" w14:textId="77777777" w:rsidR="00803112" w:rsidRPr="00803112" w:rsidRDefault="00803112" w:rsidP="00D772B4">
      <w:pPr>
        <w:ind w:firstLine="0"/>
        <w:jc w:val="center"/>
      </w:pPr>
    </w:p>
    <w:p w14:paraId="3E412754" w14:textId="77777777" w:rsidR="00803112" w:rsidRPr="00803112" w:rsidRDefault="00803112" w:rsidP="00D772B4">
      <w:pPr>
        <w:ind w:firstLine="0"/>
        <w:jc w:val="center"/>
      </w:pPr>
    </w:p>
    <w:p w14:paraId="648E9AFA" w14:textId="77777777" w:rsidR="00803112" w:rsidRPr="00803112" w:rsidRDefault="00803112" w:rsidP="00D772B4">
      <w:pPr>
        <w:ind w:firstLine="0"/>
        <w:jc w:val="center"/>
      </w:pPr>
    </w:p>
    <w:p w14:paraId="4DDC6460" w14:textId="77777777" w:rsidR="00803112" w:rsidRPr="00803112" w:rsidRDefault="00803112" w:rsidP="00D772B4">
      <w:pPr>
        <w:ind w:firstLine="0"/>
        <w:jc w:val="center"/>
      </w:pPr>
      <w:r w:rsidRPr="00803112">
        <w:rPr>
          <w:noProof/>
          <w:lang w:eastAsia="es-ES"/>
        </w:rPr>
        <w:drawing>
          <wp:inline distT="0" distB="0" distL="0" distR="0" wp14:anchorId="3D16E0A4" wp14:editId="31B4C88C">
            <wp:extent cx="968543" cy="971550"/>
            <wp:effectExtent l="0" t="0" r="3175" b="0"/>
            <wp:docPr id="29" name="Imagen 29" descr="http://www.mivillavo.com/wp-content/uploads/2012/05/logo_ust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mivillavo.com/wp-content/uploads/2012/05/logo_usta.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78022" cy="981059"/>
                    </a:xfrm>
                    <a:prstGeom prst="rect">
                      <a:avLst/>
                    </a:prstGeom>
                    <a:noFill/>
                    <a:ln>
                      <a:noFill/>
                    </a:ln>
                  </pic:spPr>
                </pic:pic>
              </a:graphicData>
            </a:graphic>
          </wp:inline>
        </w:drawing>
      </w:r>
    </w:p>
    <w:p w14:paraId="1B03A4DF" w14:textId="77777777" w:rsidR="00803112" w:rsidRPr="00803112" w:rsidRDefault="00803112" w:rsidP="00D772B4">
      <w:pPr>
        <w:ind w:firstLine="0"/>
        <w:jc w:val="center"/>
      </w:pPr>
    </w:p>
    <w:p w14:paraId="75D8CB5C" w14:textId="77777777" w:rsidR="00803112" w:rsidRPr="00803112" w:rsidRDefault="00803112" w:rsidP="00D772B4">
      <w:pPr>
        <w:ind w:firstLine="0"/>
        <w:jc w:val="center"/>
      </w:pPr>
    </w:p>
    <w:p w14:paraId="18FE8C26" w14:textId="77777777" w:rsidR="00803112" w:rsidRPr="00803112" w:rsidRDefault="00803112" w:rsidP="00D772B4">
      <w:pPr>
        <w:ind w:firstLine="0"/>
        <w:jc w:val="center"/>
      </w:pPr>
    </w:p>
    <w:p w14:paraId="2EDF231A" w14:textId="570DF312" w:rsidR="00803112" w:rsidRPr="00803112" w:rsidRDefault="00803112" w:rsidP="00D772B4">
      <w:pPr>
        <w:ind w:firstLine="0"/>
        <w:jc w:val="center"/>
      </w:pPr>
      <w:r w:rsidRPr="00803112">
        <w:t>UNIVERSID</w:t>
      </w:r>
      <w:r w:rsidR="001719F6">
        <w:t>AD SANTO TOMÁS TUNJA</w:t>
      </w:r>
    </w:p>
    <w:p w14:paraId="134023D1" w14:textId="582A661D" w:rsidR="00803112" w:rsidRPr="00803112" w:rsidRDefault="00803112" w:rsidP="00D772B4">
      <w:pPr>
        <w:ind w:firstLine="0"/>
        <w:jc w:val="center"/>
      </w:pPr>
      <w:r w:rsidRPr="00803112">
        <w:t xml:space="preserve">FACULTAD DE </w:t>
      </w:r>
      <w:r w:rsidR="00F34829" w:rsidRPr="00803112">
        <w:t>INGENIERÍA</w:t>
      </w:r>
      <w:r w:rsidRPr="00803112">
        <w:t xml:space="preserve"> ELECTRÓNICA</w:t>
      </w:r>
    </w:p>
    <w:p w14:paraId="1EAABC41" w14:textId="16DE0C10" w:rsidR="00803112" w:rsidRPr="00803112" w:rsidRDefault="00D772B4" w:rsidP="00D772B4">
      <w:pPr>
        <w:ind w:firstLine="0"/>
        <w:jc w:val="center"/>
      </w:pPr>
      <w:r>
        <w:t>TUNJA</w:t>
      </w:r>
    </w:p>
    <w:p w14:paraId="1704CD5A" w14:textId="77777777" w:rsidR="00803112" w:rsidRPr="00803112" w:rsidRDefault="00803112" w:rsidP="00D772B4">
      <w:pPr>
        <w:ind w:firstLine="0"/>
        <w:jc w:val="center"/>
      </w:pPr>
    </w:p>
    <w:p w14:paraId="26580627" w14:textId="5FD88ED3" w:rsidR="00534D75" w:rsidRPr="00803112" w:rsidRDefault="00803112" w:rsidP="0030796A">
      <w:pPr>
        <w:ind w:firstLine="0"/>
        <w:jc w:val="center"/>
      </w:pPr>
      <w:r w:rsidRPr="00803112">
        <w:t>2022</w:t>
      </w:r>
    </w:p>
    <w:p w14:paraId="68FFC134" w14:textId="7AEA7306" w:rsidR="00803112" w:rsidRPr="00803112" w:rsidRDefault="00803112" w:rsidP="00D772B4">
      <w:pPr>
        <w:ind w:firstLine="0"/>
        <w:jc w:val="center"/>
      </w:pPr>
      <w:r w:rsidRPr="00803112">
        <w:lastRenderedPageBreak/>
        <w:t xml:space="preserve">DISEÑO E </w:t>
      </w:r>
      <w:r w:rsidR="00F34829" w:rsidRPr="00803112">
        <w:t>INSTALACIÓN</w:t>
      </w:r>
      <w:r w:rsidRPr="00803112">
        <w:t xml:space="preserve"> DE TRONCALES SOLARES PARA BRINDAR SERVICIO DE INTERNET EN LAS VEREDAS DEL MUNICIPIO DE MIRAFLORES </w:t>
      </w:r>
      <w:r w:rsidR="00F34829" w:rsidRPr="00803112">
        <w:t>BOYACÁ</w:t>
      </w:r>
      <w:r w:rsidRPr="00803112">
        <w:t xml:space="preserve"> POR MEDIO DE SISTEMA DE RADIO ENLACE.</w:t>
      </w:r>
    </w:p>
    <w:p w14:paraId="47FD7E8C" w14:textId="30B92E3F" w:rsidR="00803112" w:rsidRPr="00803112" w:rsidRDefault="00803112" w:rsidP="00D772B4">
      <w:pPr>
        <w:ind w:firstLine="0"/>
        <w:jc w:val="center"/>
      </w:pPr>
    </w:p>
    <w:p w14:paraId="2A761103" w14:textId="4869A0F1" w:rsidR="00803112" w:rsidRPr="00803112" w:rsidRDefault="00803112" w:rsidP="00D772B4">
      <w:pPr>
        <w:ind w:firstLine="0"/>
        <w:jc w:val="center"/>
      </w:pPr>
      <w:r w:rsidRPr="00803112">
        <w:t xml:space="preserve">CRISTIAN LEANDRO </w:t>
      </w:r>
      <w:r w:rsidR="00F34829" w:rsidRPr="00803112">
        <w:t>GONZÁLEZ</w:t>
      </w:r>
      <w:r w:rsidRPr="00803112">
        <w:t xml:space="preserve"> </w:t>
      </w:r>
      <w:r w:rsidR="00F34829" w:rsidRPr="00803112">
        <w:t>DÍAZ</w:t>
      </w:r>
    </w:p>
    <w:p w14:paraId="0E775D9C" w14:textId="35D093E6" w:rsidR="00803112" w:rsidRPr="00803112" w:rsidRDefault="00803112" w:rsidP="00D772B4">
      <w:pPr>
        <w:ind w:firstLine="0"/>
        <w:jc w:val="center"/>
      </w:pPr>
      <w:r w:rsidRPr="00803112">
        <w:t>Estudiante de ingeniería Electrónica</w:t>
      </w:r>
    </w:p>
    <w:p w14:paraId="144EE205" w14:textId="77777777" w:rsidR="00803112" w:rsidRPr="00803112" w:rsidRDefault="00803112" w:rsidP="00D772B4">
      <w:pPr>
        <w:ind w:firstLine="0"/>
        <w:jc w:val="center"/>
      </w:pPr>
    </w:p>
    <w:p w14:paraId="3141A412" w14:textId="77777777" w:rsidR="00803112" w:rsidRPr="00803112" w:rsidRDefault="00803112" w:rsidP="00D772B4">
      <w:pPr>
        <w:ind w:firstLine="0"/>
        <w:jc w:val="center"/>
      </w:pPr>
      <w:r w:rsidRPr="00803112">
        <w:t>TRABAJO DE GRADO</w:t>
      </w:r>
    </w:p>
    <w:p w14:paraId="3D2F9A86" w14:textId="1E3CA81F" w:rsidR="00803112" w:rsidRPr="00803112" w:rsidRDefault="00803112" w:rsidP="00D772B4">
      <w:pPr>
        <w:ind w:firstLine="0"/>
        <w:jc w:val="center"/>
      </w:pPr>
      <w:r w:rsidRPr="00803112">
        <w:t xml:space="preserve">Para optar por el </w:t>
      </w:r>
      <w:r w:rsidR="001719F6">
        <w:t>título de Ingeniero Electrónico</w:t>
      </w:r>
    </w:p>
    <w:p w14:paraId="6647D3B4" w14:textId="77777777" w:rsidR="00803112" w:rsidRPr="00803112" w:rsidRDefault="00803112" w:rsidP="00D772B4">
      <w:pPr>
        <w:ind w:firstLine="0"/>
        <w:jc w:val="center"/>
      </w:pPr>
      <w:r w:rsidRPr="00803112">
        <w:t>DIRECTOR:</w:t>
      </w:r>
    </w:p>
    <w:p w14:paraId="6C91961A" w14:textId="77777777" w:rsidR="00803112" w:rsidRPr="00803112" w:rsidRDefault="00803112" w:rsidP="00D772B4">
      <w:pPr>
        <w:ind w:firstLine="0"/>
        <w:jc w:val="center"/>
      </w:pPr>
      <w:r w:rsidRPr="00803112">
        <w:t>ING. CESAR MAURICIO GALARZA BOGOTA</w:t>
      </w:r>
    </w:p>
    <w:p w14:paraId="28384AFF" w14:textId="77777777" w:rsidR="00803112" w:rsidRPr="00803112" w:rsidRDefault="00803112" w:rsidP="00D772B4">
      <w:pPr>
        <w:ind w:firstLine="0"/>
        <w:jc w:val="center"/>
      </w:pPr>
      <w:r w:rsidRPr="00803112">
        <w:t>Docente de la facultad de Ingeniería Electrónica</w:t>
      </w:r>
    </w:p>
    <w:p w14:paraId="12A1F3AD" w14:textId="77777777" w:rsidR="00803112" w:rsidRPr="00803112" w:rsidRDefault="00803112" w:rsidP="00D772B4">
      <w:pPr>
        <w:ind w:firstLine="0"/>
        <w:jc w:val="center"/>
      </w:pPr>
      <w:r w:rsidRPr="00803112">
        <w:t>Universidad Santo Tomás Tunja</w:t>
      </w:r>
    </w:p>
    <w:p w14:paraId="6A0E01EC" w14:textId="7F6C05BE" w:rsidR="00803112" w:rsidRPr="00803112" w:rsidRDefault="00803112" w:rsidP="00D772B4">
      <w:pPr>
        <w:ind w:firstLine="0"/>
        <w:jc w:val="center"/>
      </w:pPr>
    </w:p>
    <w:p w14:paraId="366C9EEA" w14:textId="77777777" w:rsidR="00803112" w:rsidRPr="00803112" w:rsidRDefault="00803112" w:rsidP="00D772B4">
      <w:pPr>
        <w:ind w:firstLine="0"/>
        <w:jc w:val="center"/>
      </w:pPr>
      <w:r w:rsidRPr="00803112">
        <w:t>CODIRECTOR</w:t>
      </w:r>
    </w:p>
    <w:p w14:paraId="00194B3B" w14:textId="7539CDC1" w:rsidR="00803112" w:rsidRPr="00803112" w:rsidRDefault="00803112" w:rsidP="00D772B4">
      <w:pPr>
        <w:ind w:firstLine="0"/>
        <w:jc w:val="center"/>
      </w:pPr>
      <w:r w:rsidRPr="00803112">
        <w:t>ING. WILLIA</w:t>
      </w:r>
      <w:r w:rsidR="00791B45">
        <w:t>M</w:t>
      </w:r>
      <w:r w:rsidR="00F34829">
        <w:t xml:space="preserve"> </w:t>
      </w:r>
      <w:r w:rsidRPr="00803112">
        <w:t xml:space="preserve">FERNANDO </w:t>
      </w:r>
      <w:r w:rsidR="00F34829" w:rsidRPr="00803112">
        <w:t>ÁLVAREZ</w:t>
      </w:r>
      <w:r w:rsidRPr="00803112">
        <w:t xml:space="preserve"> CASTAÑEDA</w:t>
      </w:r>
    </w:p>
    <w:p w14:paraId="6567D034" w14:textId="77777777" w:rsidR="00803112" w:rsidRPr="00803112" w:rsidRDefault="00803112" w:rsidP="00D772B4">
      <w:pPr>
        <w:ind w:firstLine="0"/>
        <w:jc w:val="center"/>
      </w:pPr>
      <w:r w:rsidRPr="00803112">
        <w:t>Docente de la Facultad de Ingeniería Electrónica</w:t>
      </w:r>
    </w:p>
    <w:p w14:paraId="6C91278B" w14:textId="533D58BA" w:rsidR="00C933B9" w:rsidRDefault="00C933B9" w:rsidP="00D772B4">
      <w:pPr>
        <w:ind w:firstLine="0"/>
        <w:jc w:val="center"/>
      </w:pPr>
      <w:r>
        <w:t>Universidad Santo Tomás Tunja</w:t>
      </w:r>
    </w:p>
    <w:p w14:paraId="5512AEA5" w14:textId="1724745F" w:rsidR="00803112" w:rsidRPr="00803112" w:rsidRDefault="00803112" w:rsidP="00D772B4">
      <w:pPr>
        <w:ind w:firstLine="0"/>
        <w:jc w:val="center"/>
      </w:pPr>
      <w:r w:rsidRPr="00803112">
        <w:t>UNIVERSIDAD SANTO TOMÁS TUNJA</w:t>
      </w:r>
    </w:p>
    <w:p w14:paraId="48C2D82B" w14:textId="77777777" w:rsidR="00803112" w:rsidRPr="00803112" w:rsidRDefault="00803112" w:rsidP="00D772B4">
      <w:pPr>
        <w:ind w:firstLine="0"/>
        <w:jc w:val="center"/>
      </w:pPr>
      <w:r w:rsidRPr="00803112">
        <w:t>FACULTAD DE INGENIERÍA ELECTRÓNICA</w:t>
      </w:r>
    </w:p>
    <w:p w14:paraId="75EBB67F" w14:textId="77777777" w:rsidR="00803112" w:rsidRPr="00652590" w:rsidRDefault="00803112" w:rsidP="00D772B4">
      <w:pPr>
        <w:ind w:firstLine="0"/>
        <w:jc w:val="center"/>
      </w:pPr>
      <w:r w:rsidRPr="00652590">
        <w:t>TUNJA</w:t>
      </w:r>
    </w:p>
    <w:p w14:paraId="63E4BFF7" w14:textId="25243A42" w:rsidR="00C933B9" w:rsidRDefault="00803112" w:rsidP="00D772B4">
      <w:pPr>
        <w:ind w:firstLine="0"/>
        <w:jc w:val="center"/>
      </w:pPr>
      <w:r w:rsidRPr="00652590">
        <w:t>202</w:t>
      </w:r>
      <w:r w:rsidR="00652590">
        <w:t>2</w:t>
      </w:r>
    </w:p>
    <w:p w14:paraId="79DBABC6" w14:textId="77777777" w:rsidR="0030796A" w:rsidRDefault="0030796A" w:rsidP="00D772B4">
      <w:pPr>
        <w:ind w:firstLine="0"/>
        <w:jc w:val="center"/>
      </w:pPr>
    </w:p>
    <w:p w14:paraId="3C2EE9C6" w14:textId="57C962EB" w:rsidR="00803112" w:rsidRPr="00803112" w:rsidRDefault="00F34829" w:rsidP="00D772B4">
      <w:pPr>
        <w:jc w:val="right"/>
      </w:pPr>
      <w:r>
        <w:lastRenderedPageBreak/>
        <w:t>ACEPTACIÓ</w:t>
      </w:r>
      <w:r w:rsidRPr="00803112">
        <w:t>N</w:t>
      </w:r>
    </w:p>
    <w:p w14:paraId="6ECB1AF5" w14:textId="77777777" w:rsidR="00803112" w:rsidRPr="00803112" w:rsidRDefault="00803112" w:rsidP="00D772B4">
      <w:pPr>
        <w:jc w:val="right"/>
      </w:pPr>
    </w:p>
    <w:p w14:paraId="00D61488" w14:textId="77777777" w:rsidR="00803112" w:rsidRPr="00803112" w:rsidRDefault="00803112" w:rsidP="00D772B4">
      <w:pPr>
        <w:jc w:val="right"/>
      </w:pPr>
      <w:r w:rsidRPr="00803112">
        <w:t>Observaciones</w:t>
      </w:r>
    </w:p>
    <w:p w14:paraId="2FDE4BB2" w14:textId="2D69944A" w:rsidR="00803112" w:rsidRPr="00803112" w:rsidRDefault="00D772B4" w:rsidP="00D772B4">
      <w:pPr>
        <w:ind w:firstLine="0"/>
        <w:jc w:val="right"/>
      </w:pPr>
      <w:r>
        <w:t>__</w:t>
      </w:r>
      <w:r w:rsidR="00803112" w:rsidRPr="00803112">
        <w:t>__________________________________________________________________________________________________________________________________________________________</w:t>
      </w:r>
      <w:r>
        <w:t>____</w:t>
      </w:r>
      <w:r w:rsidR="00803112" w:rsidRPr="00803112">
        <w:t>_____________________________________________</w:t>
      </w:r>
      <w:r>
        <w:t>_____________________________</w:t>
      </w:r>
    </w:p>
    <w:p w14:paraId="7E0ABE88" w14:textId="77777777" w:rsidR="00803112" w:rsidRPr="00803112" w:rsidRDefault="00803112" w:rsidP="00D772B4">
      <w:pPr>
        <w:jc w:val="right"/>
      </w:pPr>
    </w:p>
    <w:p w14:paraId="7D3C6F0F" w14:textId="77777777" w:rsidR="00803112" w:rsidRPr="00803112" w:rsidRDefault="00803112" w:rsidP="00D772B4">
      <w:pPr>
        <w:jc w:val="right"/>
      </w:pPr>
      <w:r w:rsidRPr="00803112">
        <w:softHyphen/>
      </w:r>
      <w:r w:rsidRPr="00803112">
        <w:softHyphen/>
      </w:r>
      <w:r w:rsidRPr="00803112">
        <w:softHyphen/>
      </w:r>
      <w:r w:rsidRPr="00803112">
        <w:softHyphen/>
      </w:r>
      <w:r w:rsidRPr="00803112">
        <w:softHyphen/>
      </w:r>
      <w:r w:rsidRPr="00803112">
        <w:softHyphen/>
      </w:r>
      <w:r w:rsidRPr="00803112">
        <w:softHyphen/>
      </w:r>
      <w:r w:rsidRPr="00803112">
        <w:softHyphen/>
      </w:r>
      <w:r w:rsidRPr="00803112">
        <w:softHyphen/>
        <w:t>___________________________________</w:t>
      </w:r>
    </w:p>
    <w:p w14:paraId="127DA097" w14:textId="77777777" w:rsidR="00803112" w:rsidRPr="00803112" w:rsidRDefault="00803112" w:rsidP="00D772B4">
      <w:pPr>
        <w:jc w:val="right"/>
      </w:pPr>
      <w:r w:rsidRPr="00803112">
        <w:t>Firma Decano Facultad de Ingeniería Electrónica</w:t>
      </w:r>
    </w:p>
    <w:p w14:paraId="5C76CC87" w14:textId="75A738CA" w:rsidR="00803112" w:rsidRPr="00803112" w:rsidRDefault="00803112" w:rsidP="00D772B4">
      <w:pPr>
        <w:ind w:firstLine="0"/>
      </w:pPr>
    </w:p>
    <w:p w14:paraId="54914077" w14:textId="77777777" w:rsidR="00803112" w:rsidRPr="00803112" w:rsidRDefault="00803112" w:rsidP="00D772B4">
      <w:pPr>
        <w:jc w:val="right"/>
      </w:pPr>
      <w:r w:rsidRPr="00803112">
        <w:t>_____________________________________</w:t>
      </w:r>
    </w:p>
    <w:p w14:paraId="636304DF" w14:textId="77777777" w:rsidR="00803112" w:rsidRPr="00803112" w:rsidRDefault="00803112" w:rsidP="00D772B4">
      <w:pPr>
        <w:jc w:val="right"/>
      </w:pPr>
      <w:r w:rsidRPr="00803112">
        <w:t>Firma Primer Jurado</w:t>
      </w:r>
    </w:p>
    <w:p w14:paraId="7B7AEA30" w14:textId="19DE28FD" w:rsidR="00803112" w:rsidRPr="00803112" w:rsidRDefault="00803112" w:rsidP="00D772B4">
      <w:pPr>
        <w:ind w:firstLine="0"/>
      </w:pPr>
    </w:p>
    <w:p w14:paraId="357721F5" w14:textId="77777777" w:rsidR="00803112" w:rsidRPr="00803112" w:rsidRDefault="00803112" w:rsidP="00D772B4">
      <w:pPr>
        <w:jc w:val="right"/>
      </w:pPr>
      <w:r w:rsidRPr="00803112">
        <w:t>______________________________________</w:t>
      </w:r>
    </w:p>
    <w:p w14:paraId="365E8AD9" w14:textId="77777777" w:rsidR="00803112" w:rsidRPr="00803112" w:rsidRDefault="00803112" w:rsidP="00D772B4">
      <w:pPr>
        <w:jc w:val="right"/>
      </w:pPr>
      <w:r w:rsidRPr="00803112">
        <w:t>Firma Segundo Jurado</w:t>
      </w:r>
    </w:p>
    <w:p w14:paraId="25F1D7D8" w14:textId="0AAAEB6B" w:rsidR="00803112" w:rsidRPr="00803112" w:rsidRDefault="00803112" w:rsidP="00D772B4">
      <w:pPr>
        <w:ind w:firstLine="0"/>
      </w:pPr>
    </w:p>
    <w:p w14:paraId="49F238B5" w14:textId="77777777" w:rsidR="00803112" w:rsidRPr="00803112" w:rsidRDefault="00803112" w:rsidP="00D772B4">
      <w:pPr>
        <w:jc w:val="right"/>
      </w:pPr>
      <w:r w:rsidRPr="00803112">
        <w:t>______________________________________</w:t>
      </w:r>
    </w:p>
    <w:p w14:paraId="6C765D48" w14:textId="77777777" w:rsidR="00803112" w:rsidRPr="00803112" w:rsidRDefault="00803112" w:rsidP="00D772B4">
      <w:pPr>
        <w:jc w:val="right"/>
      </w:pPr>
      <w:r w:rsidRPr="00803112">
        <w:t xml:space="preserve">Firma </w:t>
      </w:r>
      <w:proofErr w:type="gramStart"/>
      <w:r w:rsidRPr="00803112">
        <w:t>Director</w:t>
      </w:r>
      <w:proofErr w:type="gramEnd"/>
    </w:p>
    <w:p w14:paraId="13E571B8" w14:textId="77777777" w:rsidR="00803112" w:rsidRPr="00803112" w:rsidRDefault="00803112" w:rsidP="00D772B4">
      <w:pPr>
        <w:jc w:val="right"/>
      </w:pPr>
    </w:p>
    <w:p w14:paraId="64485C4F" w14:textId="77777777" w:rsidR="00803112" w:rsidRPr="00803112" w:rsidRDefault="00803112" w:rsidP="00D772B4">
      <w:pPr>
        <w:jc w:val="right"/>
      </w:pPr>
    </w:p>
    <w:p w14:paraId="470A32F1" w14:textId="77777777" w:rsidR="00803112" w:rsidRPr="00803112" w:rsidRDefault="00803112" w:rsidP="00D772B4">
      <w:pPr>
        <w:jc w:val="right"/>
      </w:pPr>
      <w:r w:rsidRPr="00803112">
        <w:softHyphen/>
      </w:r>
      <w:r w:rsidRPr="00803112">
        <w:softHyphen/>
      </w:r>
      <w:r w:rsidRPr="00803112">
        <w:softHyphen/>
      </w:r>
      <w:r w:rsidRPr="00803112">
        <w:softHyphen/>
      </w:r>
      <w:r w:rsidRPr="00803112">
        <w:softHyphen/>
      </w:r>
      <w:r w:rsidRPr="00803112">
        <w:softHyphen/>
      </w:r>
      <w:r w:rsidRPr="00803112">
        <w:softHyphen/>
      </w:r>
      <w:r w:rsidRPr="00803112">
        <w:softHyphen/>
      </w:r>
      <w:r w:rsidRPr="00803112">
        <w:softHyphen/>
      </w:r>
      <w:r w:rsidRPr="00803112">
        <w:softHyphen/>
      </w:r>
      <w:r w:rsidRPr="00803112">
        <w:softHyphen/>
      </w:r>
      <w:r w:rsidRPr="00803112">
        <w:softHyphen/>
      </w:r>
      <w:r w:rsidRPr="00803112">
        <w:softHyphen/>
      </w:r>
      <w:r w:rsidRPr="00803112">
        <w:softHyphen/>
      </w:r>
      <w:r w:rsidRPr="00803112">
        <w:softHyphen/>
      </w:r>
      <w:r w:rsidRPr="00803112">
        <w:softHyphen/>
      </w:r>
      <w:r w:rsidRPr="00803112">
        <w:softHyphen/>
      </w:r>
      <w:r w:rsidRPr="00803112">
        <w:softHyphen/>
      </w:r>
      <w:r w:rsidRPr="00803112">
        <w:softHyphen/>
      </w:r>
      <w:r w:rsidRPr="00803112">
        <w:softHyphen/>
      </w:r>
      <w:r w:rsidRPr="00803112">
        <w:softHyphen/>
      </w:r>
      <w:r w:rsidRPr="00803112">
        <w:softHyphen/>
      </w:r>
      <w:r w:rsidRPr="00803112">
        <w:softHyphen/>
      </w:r>
      <w:r w:rsidRPr="00803112">
        <w:softHyphen/>
      </w:r>
      <w:r w:rsidRPr="00803112">
        <w:softHyphen/>
      </w:r>
      <w:r w:rsidRPr="00803112">
        <w:softHyphen/>
      </w:r>
      <w:r w:rsidRPr="00803112">
        <w:softHyphen/>
      </w:r>
      <w:r w:rsidRPr="00803112">
        <w:softHyphen/>
      </w:r>
      <w:r w:rsidRPr="00803112">
        <w:softHyphen/>
      </w:r>
      <w:r w:rsidRPr="00803112">
        <w:softHyphen/>
      </w:r>
      <w:r w:rsidRPr="00803112">
        <w:softHyphen/>
      </w:r>
      <w:r w:rsidRPr="00803112">
        <w:softHyphen/>
      </w:r>
      <w:r w:rsidRPr="00803112">
        <w:softHyphen/>
      </w:r>
      <w:r w:rsidRPr="00803112">
        <w:softHyphen/>
      </w:r>
      <w:r w:rsidRPr="00803112">
        <w:softHyphen/>
      </w:r>
      <w:r w:rsidRPr="00803112">
        <w:softHyphen/>
      </w:r>
      <w:r w:rsidRPr="00803112">
        <w:softHyphen/>
      </w:r>
      <w:r w:rsidRPr="00803112">
        <w:softHyphen/>
      </w:r>
      <w:r w:rsidRPr="00803112">
        <w:softHyphen/>
        <w:t>______________________________________</w:t>
      </w:r>
    </w:p>
    <w:p w14:paraId="4183759C" w14:textId="3D8CD756" w:rsidR="00C933B9" w:rsidRDefault="00803112" w:rsidP="00D772B4">
      <w:pPr>
        <w:jc w:val="right"/>
      </w:pPr>
      <w:r w:rsidRPr="00803112">
        <w:t>Firma Codirector</w:t>
      </w:r>
    </w:p>
    <w:p w14:paraId="5F2DC5DF" w14:textId="77777777" w:rsidR="00D772B4" w:rsidRDefault="00D772B4" w:rsidP="00D772B4">
      <w:pPr>
        <w:jc w:val="right"/>
      </w:pPr>
    </w:p>
    <w:p w14:paraId="5D0A8488" w14:textId="68F60750" w:rsidR="00803112" w:rsidRPr="00803112" w:rsidRDefault="00F34829" w:rsidP="00D772B4">
      <w:pPr>
        <w:jc w:val="center"/>
      </w:pPr>
      <w:r w:rsidRPr="00803112">
        <w:lastRenderedPageBreak/>
        <w:t>EXONERACIÓN</w:t>
      </w:r>
      <w:r w:rsidR="00803112" w:rsidRPr="00803112">
        <w:t xml:space="preserve"> DE RESPONSABILIDADES</w:t>
      </w:r>
    </w:p>
    <w:p w14:paraId="778B46EB" w14:textId="77777777" w:rsidR="00803112" w:rsidRPr="00803112" w:rsidRDefault="00803112" w:rsidP="00D772B4">
      <w:pPr>
        <w:jc w:val="center"/>
      </w:pPr>
    </w:p>
    <w:p w14:paraId="352CACB1" w14:textId="77777777" w:rsidR="00803112" w:rsidRPr="00803112" w:rsidRDefault="00803112" w:rsidP="00D772B4">
      <w:pPr>
        <w:jc w:val="center"/>
      </w:pPr>
    </w:p>
    <w:p w14:paraId="0DE9DDF1" w14:textId="77777777" w:rsidR="00803112" w:rsidRPr="00803112" w:rsidRDefault="00803112" w:rsidP="00D772B4">
      <w:pPr>
        <w:jc w:val="center"/>
      </w:pPr>
    </w:p>
    <w:p w14:paraId="5FF41FA5" w14:textId="77777777" w:rsidR="00803112" w:rsidRPr="00803112" w:rsidRDefault="00803112" w:rsidP="00D772B4"/>
    <w:p w14:paraId="336EE684" w14:textId="77777777" w:rsidR="00803112" w:rsidRPr="00803112" w:rsidRDefault="00803112" w:rsidP="00D772B4"/>
    <w:p w14:paraId="408E2D2C" w14:textId="77777777" w:rsidR="00803112" w:rsidRPr="00803112" w:rsidRDefault="00803112" w:rsidP="00D772B4"/>
    <w:p w14:paraId="2967B4F2" w14:textId="77777777" w:rsidR="00803112" w:rsidRPr="00803112" w:rsidRDefault="00803112" w:rsidP="00D772B4"/>
    <w:p w14:paraId="0A957817" w14:textId="77777777" w:rsidR="00803112" w:rsidRPr="00803112" w:rsidRDefault="00803112" w:rsidP="00D772B4"/>
    <w:p w14:paraId="232CCB78" w14:textId="77777777" w:rsidR="00803112" w:rsidRPr="00803112" w:rsidRDefault="00803112" w:rsidP="00D772B4"/>
    <w:p w14:paraId="08868E84" w14:textId="77777777" w:rsidR="00803112" w:rsidRPr="00803112" w:rsidRDefault="00803112" w:rsidP="00D772B4"/>
    <w:p w14:paraId="2D162237" w14:textId="77777777" w:rsidR="00803112" w:rsidRPr="00803112" w:rsidRDefault="00803112" w:rsidP="00D772B4"/>
    <w:p w14:paraId="452B5DAA" w14:textId="77777777" w:rsidR="00803112" w:rsidRPr="00803112" w:rsidRDefault="00803112" w:rsidP="00D772B4"/>
    <w:p w14:paraId="2BB519C0" w14:textId="77777777" w:rsidR="00803112" w:rsidRPr="00803112" w:rsidRDefault="00803112" w:rsidP="00D772B4"/>
    <w:p w14:paraId="5DA9B02B" w14:textId="77777777" w:rsidR="00803112" w:rsidRPr="00803112" w:rsidRDefault="00803112" w:rsidP="00D772B4"/>
    <w:p w14:paraId="51D83E28" w14:textId="77777777" w:rsidR="00803112" w:rsidRPr="00803112" w:rsidRDefault="00803112" w:rsidP="00D772B4"/>
    <w:p w14:paraId="6FD56AE1" w14:textId="77777777" w:rsidR="004B3079" w:rsidRDefault="004B3079" w:rsidP="00D772B4"/>
    <w:p w14:paraId="69723E95" w14:textId="77777777" w:rsidR="001719F6" w:rsidRPr="00803112" w:rsidRDefault="001719F6" w:rsidP="00D772B4"/>
    <w:p w14:paraId="5ED7DC47" w14:textId="3E93B3D9" w:rsidR="00803112" w:rsidRDefault="00803112" w:rsidP="00D772B4"/>
    <w:p w14:paraId="43676BF7" w14:textId="2C1FF0C4" w:rsidR="00652590" w:rsidRDefault="00652590" w:rsidP="00D772B4"/>
    <w:p w14:paraId="68D3A102" w14:textId="4A720468" w:rsidR="00C933B9" w:rsidRPr="00803112" w:rsidRDefault="00C933B9" w:rsidP="00D772B4">
      <w:pPr>
        <w:ind w:firstLine="0"/>
      </w:pPr>
    </w:p>
    <w:p w14:paraId="1791BF15" w14:textId="4CA810C2" w:rsidR="00652590" w:rsidRPr="00652590" w:rsidRDefault="00652590" w:rsidP="00D772B4">
      <w:r>
        <w:t>Las ideas presentadas en este trabajo son de responsabilidad exclusiva de los autores, no es la opinión de la Universidad Santo Tomas o de la Facultad de Ingeniería Electrónica</w:t>
      </w:r>
    </w:p>
    <w:p w14:paraId="00DBA0D7" w14:textId="797EFBE0" w:rsidR="00803112" w:rsidRDefault="00F40BDD" w:rsidP="00D772B4">
      <w:pPr>
        <w:ind w:firstLine="0"/>
        <w:jc w:val="center"/>
      </w:pPr>
      <w:r>
        <w:lastRenderedPageBreak/>
        <w:t>DEDICATORIA</w:t>
      </w:r>
    </w:p>
    <w:p w14:paraId="04B60D02" w14:textId="77777777" w:rsidR="00F40BDD" w:rsidRDefault="00F40BDD" w:rsidP="00D772B4"/>
    <w:p w14:paraId="571DC258" w14:textId="77777777" w:rsidR="00F40BDD" w:rsidRDefault="00F40BDD" w:rsidP="00D772B4"/>
    <w:p w14:paraId="2BB58D48" w14:textId="77777777" w:rsidR="00F40BDD" w:rsidRDefault="00F40BDD" w:rsidP="00D772B4"/>
    <w:p w14:paraId="6EF9DF8A" w14:textId="77777777" w:rsidR="00F40BDD" w:rsidRDefault="00F40BDD" w:rsidP="00D772B4"/>
    <w:p w14:paraId="0301AFEA" w14:textId="77777777" w:rsidR="00F40BDD" w:rsidRDefault="00F40BDD" w:rsidP="00D772B4"/>
    <w:p w14:paraId="72C6645E" w14:textId="77777777" w:rsidR="00F40BDD" w:rsidRDefault="00F40BDD" w:rsidP="00D772B4"/>
    <w:p w14:paraId="40056B7A" w14:textId="77777777" w:rsidR="00F40BDD" w:rsidRDefault="00F40BDD" w:rsidP="00D772B4"/>
    <w:p w14:paraId="2AF90582" w14:textId="77777777" w:rsidR="00F40BDD" w:rsidRDefault="00F40BDD" w:rsidP="00D772B4"/>
    <w:p w14:paraId="2E550C11" w14:textId="77777777" w:rsidR="00F40BDD" w:rsidRDefault="00F40BDD" w:rsidP="00D772B4"/>
    <w:p w14:paraId="0FBCB8BA" w14:textId="77777777" w:rsidR="00F40BDD" w:rsidRDefault="00F40BDD" w:rsidP="00D772B4"/>
    <w:p w14:paraId="1CC54C8A" w14:textId="3BEAAFAA" w:rsidR="00F40BDD" w:rsidRDefault="00F40BDD" w:rsidP="00D772B4">
      <w:pPr>
        <w:ind w:firstLine="0"/>
      </w:pPr>
    </w:p>
    <w:p w14:paraId="5815FE35" w14:textId="77777777" w:rsidR="00C620B3" w:rsidRDefault="00C620B3" w:rsidP="00D772B4"/>
    <w:p w14:paraId="5EC61A4F" w14:textId="2EC768D2" w:rsidR="00C620B3" w:rsidRDefault="00F40BDD" w:rsidP="00D772B4">
      <w:pPr>
        <w:jc w:val="right"/>
      </w:pPr>
      <w:r>
        <w:t xml:space="preserve">Dedico este trabajo a mis padres </w:t>
      </w:r>
      <w:r w:rsidR="00791B45" w:rsidRPr="00791B45">
        <w:t>Héctor</w:t>
      </w:r>
      <w:r>
        <w:t xml:space="preserve"> Enrique </w:t>
      </w:r>
      <w:r w:rsidR="00791B45" w:rsidRPr="00791B45">
        <w:t>González</w:t>
      </w:r>
      <w:r>
        <w:t xml:space="preserve"> Nova e Ingrith Díaz Estepa por todo el apoyo incondicional en el transcurso de mis estudios profesionales y culminación de mi formación como ingeniero electrónico, también a mi </w:t>
      </w:r>
      <w:r w:rsidR="00C620B3">
        <w:t>tío</w:t>
      </w:r>
      <w:r>
        <w:t xml:space="preserve"> Edwin </w:t>
      </w:r>
      <w:proofErr w:type="spellStart"/>
      <w:r w:rsidR="00791B45" w:rsidRPr="00791B45">
        <w:t>Yoo</w:t>
      </w:r>
      <w:r w:rsidRPr="00791B45">
        <w:t>bani</w:t>
      </w:r>
      <w:proofErr w:type="spellEnd"/>
      <w:r>
        <w:t xml:space="preserve"> </w:t>
      </w:r>
      <w:r w:rsidR="00C620B3" w:rsidRPr="00791B45">
        <w:t>Díaz</w:t>
      </w:r>
      <w:r>
        <w:t xml:space="preserve"> Estepa por su motivación y ejemplo por perseguir los sueños que tenemos a futuro en la vida, a mis hermanas </w:t>
      </w:r>
      <w:proofErr w:type="spellStart"/>
      <w:r w:rsidRPr="00791B45">
        <w:t>Maryanna</w:t>
      </w:r>
      <w:proofErr w:type="spellEnd"/>
      <w:r>
        <w:t xml:space="preserve">, Lina y </w:t>
      </w:r>
      <w:proofErr w:type="spellStart"/>
      <w:r>
        <w:t>Nayara</w:t>
      </w:r>
      <w:proofErr w:type="spellEnd"/>
      <w:r>
        <w:t xml:space="preserve"> por su apoyo moral, a Jorge </w:t>
      </w:r>
      <w:r w:rsidR="00C620B3">
        <w:t>Sánchez</w:t>
      </w:r>
      <w:r>
        <w:t xml:space="preserve"> por su apoyo y motivación moral y en general a toda mi familia </w:t>
      </w:r>
      <w:r w:rsidR="00C620B3">
        <w:t>Además</w:t>
      </w:r>
      <w:r>
        <w:t xml:space="preserve">, a los ingenieros que me formaron durante mi carrera, por su tiempo y dedicación en la enseñanza que me brindaron, en especial a los ingenieros Cesar Mauricio Galarza </w:t>
      </w:r>
      <w:r w:rsidR="00652590">
        <w:t>Bogotá</w:t>
      </w:r>
      <w:r>
        <w:t xml:space="preserve"> y </w:t>
      </w:r>
      <w:r w:rsidR="00791B45" w:rsidRPr="00791B45">
        <w:t>William</w:t>
      </w:r>
      <w:r>
        <w:t xml:space="preserve"> Fernando </w:t>
      </w:r>
      <w:r w:rsidR="00C620B3">
        <w:t>Álvarez</w:t>
      </w:r>
      <w:r>
        <w:t xml:space="preserve"> Castañeda </w:t>
      </w:r>
      <w:r w:rsidR="00C620B3">
        <w:t>que quienes aportaron de sus conocimientos para lograr desarrollar con buenos resultados este proyecto</w:t>
      </w:r>
      <w:r w:rsidR="00791B45">
        <w:t>.</w:t>
      </w:r>
    </w:p>
    <w:p w14:paraId="70EC277B" w14:textId="4CB32F98" w:rsidR="00F40BDD" w:rsidRPr="00A72EAA" w:rsidRDefault="00C620B3" w:rsidP="00D772B4">
      <w:pPr>
        <w:jc w:val="right"/>
        <w:rPr>
          <w:b/>
        </w:rPr>
      </w:pPr>
      <w:r w:rsidRPr="00A72EAA">
        <w:rPr>
          <w:b/>
        </w:rPr>
        <w:t xml:space="preserve">Cristian Leandro </w:t>
      </w:r>
      <w:r w:rsidR="00791B45" w:rsidRPr="00A72EAA">
        <w:rPr>
          <w:b/>
        </w:rPr>
        <w:t>González</w:t>
      </w:r>
      <w:r w:rsidRPr="00A72EAA">
        <w:rPr>
          <w:b/>
        </w:rPr>
        <w:t xml:space="preserve"> Díaz</w:t>
      </w:r>
      <w:r w:rsidR="00F40BDD" w:rsidRPr="00A72EAA">
        <w:rPr>
          <w:b/>
        </w:rPr>
        <w:t xml:space="preserve"> </w:t>
      </w:r>
    </w:p>
    <w:p w14:paraId="2EB39145" w14:textId="77777777" w:rsidR="00C620B3" w:rsidRDefault="00C620B3" w:rsidP="00D772B4">
      <w:pPr>
        <w:ind w:firstLine="0"/>
        <w:jc w:val="center"/>
      </w:pPr>
      <w:r>
        <w:lastRenderedPageBreak/>
        <w:t>AGRADECIMIENTOS</w:t>
      </w:r>
    </w:p>
    <w:p w14:paraId="39D8DA03" w14:textId="77777777" w:rsidR="008B1003" w:rsidRDefault="008B1003" w:rsidP="00D772B4"/>
    <w:p w14:paraId="4F3065AD" w14:textId="77777777" w:rsidR="008B1003" w:rsidRDefault="008B1003" w:rsidP="00D772B4"/>
    <w:p w14:paraId="0EB98DB8" w14:textId="77777777" w:rsidR="008B1003" w:rsidRDefault="008B1003" w:rsidP="00D772B4"/>
    <w:p w14:paraId="7F7E8696" w14:textId="77777777" w:rsidR="008B1003" w:rsidRDefault="008B1003" w:rsidP="00D772B4"/>
    <w:p w14:paraId="33FE11EB" w14:textId="77777777" w:rsidR="008B1003" w:rsidRDefault="008B1003" w:rsidP="00D772B4"/>
    <w:p w14:paraId="35022DBA" w14:textId="77777777" w:rsidR="008B1003" w:rsidRDefault="008B1003" w:rsidP="00D772B4"/>
    <w:p w14:paraId="2FA10BBE" w14:textId="77777777" w:rsidR="008B1003" w:rsidRDefault="008B1003" w:rsidP="00D772B4"/>
    <w:p w14:paraId="504C4353" w14:textId="77777777" w:rsidR="008B1003" w:rsidRDefault="008B1003" w:rsidP="00D772B4"/>
    <w:p w14:paraId="18BFB60D" w14:textId="77777777" w:rsidR="008B1003" w:rsidRDefault="008B1003" w:rsidP="00D772B4"/>
    <w:p w14:paraId="0DB7BD9C" w14:textId="77777777" w:rsidR="008B1003" w:rsidRDefault="008B1003" w:rsidP="00D772B4"/>
    <w:p w14:paraId="5CF1B594" w14:textId="6F95B7A3" w:rsidR="004B3079" w:rsidRDefault="004B3079" w:rsidP="00D772B4"/>
    <w:p w14:paraId="5DB2E1D2" w14:textId="76DB7E13" w:rsidR="00E12A6D" w:rsidRDefault="00E12A6D" w:rsidP="00D772B4"/>
    <w:p w14:paraId="5D808E2B" w14:textId="6F439ECC" w:rsidR="00E12A6D" w:rsidRDefault="00E12A6D" w:rsidP="00D772B4"/>
    <w:p w14:paraId="102FF219" w14:textId="6F661103" w:rsidR="00E12A6D" w:rsidRDefault="00E12A6D" w:rsidP="00D772B4"/>
    <w:p w14:paraId="0FE0F92E" w14:textId="48B4370D" w:rsidR="00E12A6D" w:rsidRDefault="00E12A6D" w:rsidP="00D772B4"/>
    <w:p w14:paraId="3FCFD98A" w14:textId="4A9F4AAA" w:rsidR="008B1003" w:rsidRDefault="008B1003" w:rsidP="00D772B4">
      <w:pPr>
        <w:jc w:val="right"/>
      </w:pPr>
      <w:r>
        <w:t xml:space="preserve">Doy gracias primeramente a Dios por iluminarme en mi camino, </w:t>
      </w:r>
      <w:r w:rsidR="0030246F">
        <w:t>por darme sabiduría, paciencia</w:t>
      </w:r>
      <w:r>
        <w:t xml:space="preserve"> </w:t>
      </w:r>
      <w:r w:rsidR="0030246F">
        <w:t xml:space="preserve">y </w:t>
      </w:r>
      <w:r>
        <w:t>principal</w:t>
      </w:r>
      <w:r w:rsidR="0030246F">
        <w:t>mente</w:t>
      </w:r>
      <w:r>
        <w:t xml:space="preserve"> entendimiento para poder culminar mi formación profesional como ingeniero electrónico. A mis padres por brindar todo su apoyo moral y financiero durante toda mi carrera, a Jorge Sánchez por su apoyo moral en todos los momentos buenos y difíciles, también a todos los ingenieros y docentes que me formaron como ingeniero electrónico, quienes aportaron de sus conocimientos y tiempo para el desarrollo de este proyecto.</w:t>
      </w:r>
    </w:p>
    <w:p w14:paraId="22FEEB1A" w14:textId="4CBC33EA" w:rsidR="00D772B4" w:rsidRPr="00E12A6D" w:rsidRDefault="008B1003" w:rsidP="00E12A6D">
      <w:pPr>
        <w:jc w:val="right"/>
        <w:rPr>
          <w:b/>
        </w:rPr>
      </w:pPr>
      <w:r w:rsidRPr="00A72EAA">
        <w:rPr>
          <w:b/>
        </w:rPr>
        <w:t xml:space="preserve">Cristian Leandro </w:t>
      </w:r>
      <w:r w:rsidR="00E81C16" w:rsidRPr="00A72EAA">
        <w:rPr>
          <w:b/>
        </w:rPr>
        <w:t>González</w:t>
      </w:r>
      <w:r w:rsidR="00E12A6D">
        <w:rPr>
          <w:b/>
        </w:rPr>
        <w:t xml:space="preserve"> Díaz</w:t>
      </w:r>
    </w:p>
    <w:sdt>
      <w:sdtPr>
        <w:rPr>
          <w:rFonts w:asciiTheme="minorHAnsi" w:eastAsiaTheme="minorEastAsia" w:hAnsiTheme="minorHAnsi" w:cstheme="minorBidi"/>
          <w:b w:val="0"/>
          <w:sz w:val="21"/>
          <w:szCs w:val="21"/>
        </w:rPr>
        <w:id w:val="1382283892"/>
        <w:docPartObj>
          <w:docPartGallery w:val="Table of Contents"/>
          <w:docPartUnique/>
        </w:docPartObj>
      </w:sdtPr>
      <w:sdtEndPr>
        <w:rPr>
          <w:rFonts w:ascii="Times New Roman" w:hAnsi="Times New Roman" w:cs="Times New Roman"/>
          <w:bCs/>
          <w:sz w:val="24"/>
          <w:szCs w:val="24"/>
        </w:rPr>
      </w:sdtEndPr>
      <w:sdtContent>
        <w:p w14:paraId="63E1F8DC" w14:textId="77777777" w:rsidR="00A821A6" w:rsidRPr="00A821A6" w:rsidRDefault="00A821A6" w:rsidP="00CC648D">
          <w:pPr>
            <w:pStyle w:val="TtuloTDC"/>
          </w:pPr>
          <w:r w:rsidRPr="00A821A6">
            <w:t>CONTENIDO</w:t>
          </w:r>
        </w:p>
        <w:p w14:paraId="70C8BBE5" w14:textId="0DF4AAE3" w:rsidR="00250DB0" w:rsidRDefault="00A821A6">
          <w:pPr>
            <w:pStyle w:val="TDC1"/>
            <w:tabs>
              <w:tab w:val="right" w:leader="dot" w:pos="9352"/>
            </w:tabs>
            <w:rPr>
              <w:rFonts w:asciiTheme="minorHAnsi" w:hAnsiTheme="minorHAnsi" w:cstheme="minorBidi"/>
              <w:noProof/>
              <w:sz w:val="22"/>
              <w:szCs w:val="22"/>
              <w:lang w:eastAsia="es-ES"/>
            </w:rPr>
          </w:pPr>
          <w:r>
            <w:fldChar w:fldCharType="begin"/>
          </w:r>
          <w:r>
            <w:instrText xml:space="preserve"> TOC \o "1-3" \h \z \u </w:instrText>
          </w:r>
          <w:r>
            <w:fldChar w:fldCharType="separate"/>
          </w:r>
          <w:hyperlink w:anchor="_Toc108467453" w:history="1">
            <w:r w:rsidR="00250DB0" w:rsidRPr="008E2453">
              <w:rPr>
                <w:rStyle w:val="Hipervnculo"/>
                <w:noProof/>
              </w:rPr>
              <w:t>GLOSARIO</w:t>
            </w:r>
            <w:r w:rsidR="00250DB0">
              <w:rPr>
                <w:noProof/>
                <w:webHidden/>
              </w:rPr>
              <w:tab/>
            </w:r>
            <w:r w:rsidR="00250DB0">
              <w:rPr>
                <w:noProof/>
                <w:webHidden/>
              </w:rPr>
              <w:fldChar w:fldCharType="begin"/>
            </w:r>
            <w:r w:rsidR="00250DB0">
              <w:rPr>
                <w:noProof/>
                <w:webHidden/>
              </w:rPr>
              <w:instrText xml:space="preserve"> PAGEREF _Toc108467453 \h </w:instrText>
            </w:r>
            <w:r w:rsidR="00250DB0">
              <w:rPr>
                <w:noProof/>
                <w:webHidden/>
              </w:rPr>
            </w:r>
            <w:r w:rsidR="00250DB0">
              <w:rPr>
                <w:noProof/>
                <w:webHidden/>
              </w:rPr>
              <w:fldChar w:fldCharType="separate"/>
            </w:r>
            <w:r w:rsidR="00250DB0">
              <w:rPr>
                <w:noProof/>
                <w:webHidden/>
              </w:rPr>
              <w:t>11</w:t>
            </w:r>
            <w:r w:rsidR="00250DB0">
              <w:rPr>
                <w:noProof/>
                <w:webHidden/>
              </w:rPr>
              <w:fldChar w:fldCharType="end"/>
            </w:r>
          </w:hyperlink>
        </w:p>
        <w:p w14:paraId="5FDD3C32" w14:textId="5C2F359C" w:rsidR="00250DB0" w:rsidRDefault="00000000">
          <w:pPr>
            <w:pStyle w:val="TDC1"/>
            <w:tabs>
              <w:tab w:val="right" w:leader="dot" w:pos="9352"/>
            </w:tabs>
            <w:rPr>
              <w:rFonts w:asciiTheme="minorHAnsi" w:hAnsiTheme="minorHAnsi" w:cstheme="minorBidi"/>
              <w:noProof/>
              <w:sz w:val="22"/>
              <w:szCs w:val="22"/>
              <w:lang w:eastAsia="es-ES"/>
            </w:rPr>
          </w:pPr>
          <w:hyperlink w:anchor="_Toc108467454" w:history="1">
            <w:r w:rsidR="00250DB0" w:rsidRPr="008E2453">
              <w:rPr>
                <w:rStyle w:val="Hipervnculo"/>
                <w:noProof/>
              </w:rPr>
              <w:t>TITULO</w:t>
            </w:r>
            <w:r w:rsidR="00250DB0">
              <w:rPr>
                <w:noProof/>
                <w:webHidden/>
              </w:rPr>
              <w:tab/>
            </w:r>
            <w:r w:rsidR="00250DB0">
              <w:rPr>
                <w:noProof/>
                <w:webHidden/>
              </w:rPr>
              <w:fldChar w:fldCharType="begin"/>
            </w:r>
            <w:r w:rsidR="00250DB0">
              <w:rPr>
                <w:noProof/>
                <w:webHidden/>
              </w:rPr>
              <w:instrText xml:space="preserve"> PAGEREF _Toc108467454 \h </w:instrText>
            </w:r>
            <w:r w:rsidR="00250DB0">
              <w:rPr>
                <w:noProof/>
                <w:webHidden/>
              </w:rPr>
            </w:r>
            <w:r w:rsidR="00250DB0">
              <w:rPr>
                <w:noProof/>
                <w:webHidden/>
              </w:rPr>
              <w:fldChar w:fldCharType="separate"/>
            </w:r>
            <w:r w:rsidR="00250DB0">
              <w:rPr>
                <w:noProof/>
                <w:webHidden/>
              </w:rPr>
              <w:t>13</w:t>
            </w:r>
            <w:r w:rsidR="00250DB0">
              <w:rPr>
                <w:noProof/>
                <w:webHidden/>
              </w:rPr>
              <w:fldChar w:fldCharType="end"/>
            </w:r>
          </w:hyperlink>
        </w:p>
        <w:p w14:paraId="455B3BAE" w14:textId="0DBF504B" w:rsidR="00250DB0" w:rsidRDefault="00000000">
          <w:pPr>
            <w:pStyle w:val="TDC1"/>
            <w:tabs>
              <w:tab w:val="right" w:leader="dot" w:pos="9352"/>
            </w:tabs>
            <w:rPr>
              <w:rFonts w:asciiTheme="minorHAnsi" w:hAnsiTheme="minorHAnsi" w:cstheme="minorBidi"/>
              <w:noProof/>
              <w:sz w:val="22"/>
              <w:szCs w:val="22"/>
              <w:lang w:eastAsia="es-ES"/>
            </w:rPr>
          </w:pPr>
          <w:hyperlink w:anchor="_Toc108467455" w:history="1">
            <w:r w:rsidR="00250DB0" w:rsidRPr="008E2453">
              <w:rPr>
                <w:rStyle w:val="Hipervnculo"/>
                <w:noProof/>
              </w:rPr>
              <w:t>1. INTRODUCCIÓN</w:t>
            </w:r>
            <w:r w:rsidR="00250DB0">
              <w:rPr>
                <w:noProof/>
                <w:webHidden/>
              </w:rPr>
              <w:tab/>
            </w:r>
            <w:r w:rsidR="00250DB0">
              <w:rPr>
                <w:noProof/>
                <w:webHidden/>
              </w:rPr>
              <w:fldChar w:fldCharType="begin"/>
            </w:r>
            <w:r w:rsidR="00250DB0">
              <w:rPr>
                <w:noProof/>
                <w:webHidden/>
              </w:rPr>
              <w:instrText xml:space="preserve"> PAGEREF _Toc108467455 \h </w:instrText>
            </w:r>
            <w:r w:rsidR="00250DB0">
              <w:rPr>
                <w:noProof/>
                <w:webHidden/>
              </w:rPr>
            </w:r>
            <w:r w:rsidR="00250DB0">
              <w:rPr>
                <w:noProof/>
                <w:webHidden/>
              </w:rPr>
              <w:fldChar w:fldCharType="separate"/>
            </w:r>
            <w:r w:rsidR="00250DB0">
              <w:rPr>
                <w:noProof/>
                <w:webHidden/>
              </w:rPr>
              <w:t>14</w:t>
            </w:r>
            <w:r w:rsidR="00250DB0">
              <w:rPr>
                <w:noProof/>
                <w:webHidden/>
              </w:rPr>
              <w:fldChar w:fldCharType="end"/>
            </w:r>
          </w:hyperlink>
        </w:p>
        <w:p w14:paraId="580D632B" w14:textId="2CA8FCE2" w:rsidR="00250DB0" w:rsidRDefault="00000000">
          <w:pPr>
            <w:pStyle w:val="TDC1"/>
            <w:tabs>
              <w:tab w:val="right" w:leader="dot" w:pos="9352"/>
            </w:tabs>
            <w:rPr>
              <w:rFonts w:asciiTheme="minorHAnsi" w:hAnsiTheme="minorHAnsi" w:cstheme="minorBidi"/>
              <w:noProof/>
              <w:sz w:val="22"/>
              <w:szCs w:val="22"/>
              <w:lang w:eastAsia="es-ES"/>
            </w:rPr>
          </w:pPr>
          <w:hyperlink w:anchor="_Toc108467456" w:history="1">
            <w:r w:rsidR="00250DB0" w:rsidRPr="008E2453">
              <w:rPr>
                <w:rStyle w:val="Hipervnculo"/>
                <w:noProof/>
              </w:rPr>
              <w:t>2. DESCRIPCIÓN DEL PROBLEMA</w:t>
            </w:r>
            <w:r w:rsidR="00250DB0">
              <w:rPr>
                <w:noProof/>
                <w:webHidden/>
              </w:rPr>
              <w:tab/>
            </w:r>
            <w:r w:rsidR="00250DB0">
              <w:rPr>
                <w:noProof/>
                <w:webHidden/>
              </w:rPr>
              <w:fldChar w:fldCharType="begin"/>
            </w:r>
            <w:r w:rsidR="00250DB0">
              <w:rPr>
                <w:noProof/>
                <w:webHidden/>
              </w:rPr>
              <w:instrText xml:space="preserve"> PAGEREF _Toc108467456 \h </w:instrText>
            </w:r>
            <w:r w:rsidR="00250DB0">
              <w:rPr>
                <w:noProof/>
                <w:webHidden/>
              </w:rPr>
            </w:r>
            <w:r w:rsidR="00250DB0">
              <w:rPr>
                <w:noProof/>
                <w:webHidden/>
              </w:rPr>
              <w:fldChar w:fldCharType="separate"/>
            </w:r>
            <w:r w:rsidR="00250DB0">
              <w:rPr>
                <w:noProof/>
                <w:webHidden/>
              </w:rPr>
              <w:t>16</w:t>
            </w:r>
            <w:r w:rsidR="00250DB0">
              <w:rPr>
                <w:noProof/>
                <w:webHidden/>
              </w:rPr>
              <w:fldChar w:fldCharType="end"/>
            </w:r>
          </w:hyperlink>
        </w:p>
        <w:p w14:paraId="14A2441D" w14:textId="1F80222B" w:rsidR="00250DB0" w:rsidRDefault="00000000">
          <w:pPr>
            <w:pStyle w:val="TDC1"/>
            <w:tabs>
              <w:tab w:val="right" w:leader="dot" w:pos="9352"/>
            </w:tabs>
            <w:rPr>
              <w:rFonts w:asciiTheme="minorHAnsi" w:hAnsiTheme="minorHAnsi" w:cstheme="minorBidi"/>
              <w:noProof/>
              <w:sz w:val="22"/>
              <w:szCs w:val="22"/>
              <w:lang w:eastAsia="es-ES"/>
            </w:rPr>
          </w:pPr>
          <w:hyperlink w:anchor="_Toc108467457" w:history="1">
            <w:r w:rsidR="00250DB0" w:rsidRPr="008E2453">
              <w:rPr>
                <w:rStyle w:val="Hipervnculo"/>
                <w:noProof/>
              </w:rPr>
              <w:t>3. JUSTIFICACIÓN</w:t>
            </w:r>
            <w:r w:rsidR="00250DB0">
              <w:rPr>
                <w:noProof/>
                <w:webHidden/>
              </w:rPr>
              <w:tab/>
            </w:r>
            <w:r w:rsidR="00250DB0">
              <w:rPr>
                <w:noProof/>
                <w:webHidden/>
              </w:rPr>
              <w:fldChar w:fldCharType="begin"/>
            </w:r>
            <w:r w:rsidR="00250DB0">
              <w:rPr>
                <w:noProof/>
                <w:webHidden/>
              </w:rPr>
              <w:instrText xml:space="preserve"> PAGEREF _Toc108467457 \h </w:instrText>
            </w:r>
            <w:r w:rsidR="00250DB0">
              <w:rPr>
                <w:noProof/>
                <w:webHidden/>
              </w:rPr>
            </w:r>
            <w:r w:rsidR="00250DB0">
              <w:rPr>
                <w:noProof/>
                <w:webHidden/>
              </w:rPr>
              <w:fldChar w:fldCharType="separate"/>
            </w:r>
            <w:r w:rsidR="00250DB0">
              <w:rPr>
                <w:noProof/>
                <w:webHidden/>
              </w:rPr>
              <w:t>17</w:t>
            </w:r>
            <w:r w:rsidR="00250DB0">
              <w:rPr>
                <w:noProof/>
                <w:webHidden/>
              </w:rPr>
              <w:fldChar w:fldCharType="end"/>
            </w:r>
          </w:hyperlink>
        </w:p>
        <w:p w14:paraId="301BB7B2" w14:textId="524F5B48" w:rsidR="00250DB0" w:rsidRDefault="00000000">
          <w:pPr>
            <w:pStyle w:val="TDC1"/>
            <w:tabs>
              <w:tab w:val="right" w:leader="dot" w:pos="9352"/>
            </w:tabs>
            <w:rPr>
              <w:rFonts w:asciiTheme="minorHAnsi" w:hAnsiTheme="minorHAnsi" w:cstheme="minorBidi"/>
              <w:noProof/>
              <w:sz w:val="22"/>
              <w:szCs w:val="22"/>
              <w:lang w:eastAsia="es-ES"/>
            </w:rPr>
          </w:pPr>
          <w:hyperlink w:anchor="_Toc108467458" w:history="1">
            <w:r w:rsidR="00250DB0" w:rsidRPr="008E2453">
              <w:rPr>
                <w:rStyle w:val="Hipervnculo"/>
                <w:noProof/>
              </w:rPr>
              <w:t>4. OBJETIVOS</w:t>
            </w:r>
            <w:r w:rsidR="00250DB0">
              <w:rPr>
                <w:noProof/>
                <w:webHidden/>
              </w:rPr>
              <w:tab/>
            </w:r>
            <w:r w:rsidR="00250DB0">
              <w:rPr>
                <w:noProof/>
                <w:webHidden/>
              </w:rPr>
              <w:fldChar w:fldCharType="begin"/>
            </w:r>
            <w:r w:rsidR="00250DB0">
              <w:rPr>
                <w:noProof/>
                <w:webHidden/>
              </w:rPr>
              <w:instrText xml:space="preserve"> PAGEREF _Toc108467458 \h </w:instrText>
            </w:r>
            <w:r w:rsidR="00250DB0">
              <w:rPr>
                <w:noProof/>
                <w:webHidden/>
              </w:rPr>
            </w:r>
            <w:r w:rsidR="00250DB0">
              <w:rPr>
                <w:noProof/>
                <w:webHidden/>
              </w:rPr>
              <w:fldChar w:fldCharType="separate"/>
            </w:r>
            <w:r w:rsidR="00250DB0">
              <w:rPr>
                <w:noProof/>
                <w:webHidden/>
              </w:rPr>
              <w:t>18</w:t>
            </w:r>
            <w:r w:rsidR="00250DB0">
              <w:rPr>
                <w:noProof/>
                <w:webHidden/>
              </w:rPr>
              <w:fldChar w:fldCharType="end"/>
            </w:r>
          </w:hyperlink>
        </w:p>
        <w:p w14:paraId="3262F31E" w14:textId="71A593CE" w:rsidR="00250DB0" w:rsidRDefault="00000000">
          <w:pPr>
            <w:pStyle w:val="TDC2"/>
            <w:tabs>
              <w:tab w:val="right" w:leader="dot" w:pos="9352"/>
            </w:tabs>
            <w:rPr>
              <w:rFonts w:asciiTheme="minorHAnsi" w:hAnsiTheme="minorHAnsi" w:cstheme="minorBidi"/>
              <w:noProof/>
              <w:sz w:val="22"/>
              <w:szCs w:val="22"/>
              <w:lang w:eastAsia="es-ES"/>
            </w:rPr>
          </w:pPr>
          <w:hyperlink w:anchor="_Toc108467459" w:history="1">
            <w:r w:rsidR="00250DB0" w:rsidRPr="008E2453">
              <w:rPr>
                <w:rStyle w:val="Hipervnculo"/>
                <w:noProof/>
              </w:rPr>
              <w:t>4.1 Objetivo General</w:t>
            </w:r>
            <w:r w:rsidR="00250DB0">
              <w:rPr>
                <w:noProof/>
                <w:webHidden/>
              </w:rPr>
              <w:tab/>
            </w:r>
            <w:r w:rsidR="00250DB0">
              <w:rPr>
                <w:noProof/>
                <w:webHidden/>
              </w:rPr>
              <w:fldChar w:fldCharType="begin"/>
            </w:r>
            <w:r w:rsidR="00250DB0">
              <w:rPr>
                <w:noProof/>
                <w:webHidden/>
              </w:rPr>
              <w:instrText xml:space="preserve"> PAGEREF _Toc108467459 \h </w:instrText>
            </w:r>
            <w:r w:rsidR="00250DB0">
              <w:rPr>
                <w:noProof/>
                <w:webHidden/>
              </w:rPr>
            </w:r>
            <w:r w:rsidR="00250DB0">
              <w:rPr>
                <w:noProof/>
                <w:webHidden/>
              </w:rPr>
              <w:fldChar w:fldCharType="separate"/>
            </w:r>
            <w:r w:rsidR="00250DB0">
              <w:rPr>
                <w:noProof/>
                <w:webHidden/>
              </w:rPr>
              <w:t>18</w:t>
            </w:r>
            <w:r w:rsidR="00250DB0">
              <w:rPr>
                <w:noProof/>
                <w:webHidden/>
              </w:rPr>
              <w:fldChar w:fldCharType="end"/>
            </w:r>
          </w:hyperlink>
        </w:p>
        <w:p w14:paraId="19159C5E" w14:textId="11F0DE01" w:rsidR="00250DB0" w:rsidRDefault="00000000">
          <w:pPr>
            <w:pStyle w:val="TDC2"/>
            <w:tabs>
              <w:tab w:val="right" w:leader="dot" w:pos="9352"/>
            </w:tabs>
            <w:rPr>
              <w:rFonts w:asciiTheme="minorHAnsi" w:hAnsiTheme="minorHAnsi" w:cstheme="minorBidi"/>
              <w:noProof/>
              <w:sz w:val="22"/>
              <w:szCs w:val="22"/>
              <w:lang w:eastAsia="es-ES"/>
            </w:rPr>
          </w:pPr>
          <w:hyperlink w:anchor="_Toc108467460" w:history="1">
            <w:r w:rsidR="00250DB0" w:rsidRPr="008E2453">
              <w:rPr>
                <w:rStyle w:val="Hipervnculo"/>
                <w:noProof/>
              </w:rPr>
              <w:t>4.2 Objetivos Específicos</w:t>
            </w:r>
            <w:r w:rsidR="00250DB0">
              <w:rPr>
                <w:noProof/>
                <w:webHidden/>
              </w:rPr>
              <w:tab/>
            </w:r>
            <w:r w:rsidR="00250DB0">
              <w:rPr>
                <w:noProof/>
                <w:webHidden/>
              </w:rPr>
              <w:fldChar w:fldCharType="begin"/>
            </w:r>
            <w:r w:rsidR="00250DB0">
              <w:rPr>
                <w:noProof/>
                <w:webHidden/>
              </w:rPr>
              <w:instrText xml:space="preserve"> PAGEREF _Toc108467460 \h </w:instrText>
            </w:r>
            <w:r w:rsidR="00250DB0">
              <w:rPr>
                <w:noProof/>
                <w:webHidden/>
              </w:rPr>
            </w:r>
            <w:r w:rsidR="00250DB0">
              <w:rPr>
                <w:noProof/>
                <w:webHidden/>
              </w:rPr>
              <w:fldChar w:fldCharType="separate"/>
            </w:r>
            <w:r w:rsidR="00250DB0">
              <w:rPr>
                <w:noProof/>
                <w:webHidden/>
              </w:rPr>
              <w:t>18</w:t>
            </w:r>
            <w:r w:rsidR="00250DB0">
              <w:rPr>
                <w:noProof/>
                <w:webHidden/>
              </w:rPr>
              <w:fldChar w:fldCharType="end"/>
            </w:r>
          </w:hyperlink>
        </w:p>
        <w:p w14:paraId="6D1C8D26" w14:textId="06C9ECAD" w:rsidR="00250DB0" w:rsidRDefault="00000000">
          <w:pPr>
            <w:pStyle w:val="TDC1"/>
            <w:tabs>
              <w:tab w:val="right" w:leader="dot" w:pos="9352"/>
            </w:tabs>
            <w:rPr>
              <w:rFonts w:asciiTheme="minorHAnsi" w:hAnsiTheme="minorHAnsi" w:cstheme="minorBidi"/>
              <w:noProof/>
              <w:sz w:val="22"/>
              <w:szCs w:val="22"/>
              <w:lang w:eastAsia="es-ES"/>
            </w:rPr>
          </w:pPr>
          <w:hyperlink w:anchor="_Toc108467461" w:history="1">
            <w:r w:rsidR="00250DB0" w:rsidRPr="008E2453">
              <w:rPr>
                <w:rStyle w:val="Hipervnculo"/>
                <w:noProof/>
              </w:rPr>
              <w:t>5. IMPACTOS</w:t>
            </w:r>
            <w:r w:rsidR="00250DB0">
              <w:rPr>
                <w:noProof/>
                <w:webHidden/>
              </w:rPr>
              <w:tab/>
            </w:r>
            <w:r w:rsidR="00250DB0">
              <w:rPr>
                <w:noProof/>
                <w:webHidden/>
              </w:rPr>
              <w:fldChar w:fldCharType="begin"/>
            </w:r>
            <w:r w:rsidR="00250DB0">
              <w:rPr>
                <w:noProof/>
                <w:webHidden/>
              </w:rPr>
              <w:instrText xml:space="preserve"> PAGEREF _Toc108467461 \h </w:instrText>
            </w:r>
            <w:r w:rsidR="00250DB0">
              <w:rPr>
                <w:noProof/>
                <w:webHidden/>
              </w:rPr>
            </w:r>
            <w:r w:rsidR="00250DB0">
              <w:rPr>
                <w:noProof/>
                <w:webHidden/>
              </w:rPr>
              <w:fldChar w:fldCharType="separate"/>
            </w:r>
            <w:r w:rsidR="00250DB0">
              <w:rPr>
                <w:noProof/>
                <w:webHidden/>
              </w:rPr>
              <w:t>19</w:t>
            </w:r>
            <w:r w:rsidR="00250DB0">
              <w:rPr>
                <w:noProof/>
                <w:webHidden/>
              </w:rPr>
              <w:fldChar w:fldCharType="end"/>
            </w:r>
          </w:hyperlink>
        </w:p>
        <w:p w14:paraId="7B5FE42F" w14:textId="3F1DFB87" w:rsidR="00250DB0" w:rsidRDefault="00000000">
          <w:pPr>
            <w:pStyle w:val="TDC2"/>
            <w:tabs>
              <w:tab w:val="right" w:leader="dot" w:pos="9352"/>
            </w:tabs>
            <w:rPr>
              <w:rFonts w:asciiTheme="minorHAnsi" w:hAnsiTheme="minorHAnsi" w:cstheme="minorBidi"/>
              <w:noProof/>
              <w:sz w:val="22"/>
              <w:szCs w:val="22"/>
              <w:lang w:eastAsia="es-ES"/>
            </w:rPr>
          </w:pPr>
          <w:hyperlink w:anchor="_Toc108467462" w:history="1">
            <w:r w:rsidR="00250DB0" w:rsidRPr="008E2453">
              <w:rPr>
                <w:rStyle w:val="Hipervnculo"/>
                <w:noProof/>
              </w:rPr>
              <w:t>5.1 Impacto Social</w:t>
            </w:r>
            <w:r w:rsidR="00250DB0">
              <w:rPr>
                <w:noProof/>
                <w:webHidden/>
              </w:rPr>
              <w:tab/>
            </w:r>
            <w:r w:rsidR="00250DB0">
              <w:rPr>
                <w:noProof/>
                <w:webHidden/>
              </w:rPr>
              <w:fldChar w:fldCharType="begin"/>
            </w:r>
            <w:r w:rsidR="00250DB0">
              <w:rPr>
                <w:noProof/>
                <w:webHidden/>
              </w:rPr>
              <w:instrText xml:space="preserve"> PAGEREF _Toc108467462 \h </w:instrText>
            </w:r>
            <w:r w:rsidR="00250DB0">
              <w:rPr>
                <w:noProof/>
                <w:webHidden/>
              </w:rPr>
            </w:r>
            <w:r w:rsidR="00250DB0">
              <w:rPr>
                <w:noProof/>
                <w:webHidden/>
              </w:rPr>
              <w:fldChar w:fldCharType="separate"/>
            </w:r>
            <w:r w:rsidR="00250DB0">
              <w:rPr>
                <w:noProof/>
                <w:webHidden/>
              </w:rPr>
              <w:t>19</w:t>
            </w:r>
            <w:r w:rsidR="00250DB0">
              <w:rPr>
                <w:noProof/>
                <w:webHidden/>
              </w:rPr>
              <w:fldChar w:fldCharType="end"/>
            </w:r>
          </w:hyperlink>
        </w:p>
        <w:p w14:paraId="28C1E92B" w14:textId="75FA294A" w:rsidR="00250DB0" w:rsidRDefault="00000000">
          <w:pPr>
            <w:pStyle w:val="TDC2"/>
            <w:tabs>
              <w:tab w:val="right" w:leader="dot" w:pos="9352"/>
            </w:tabs>
            <w:rPr>
              <w:rFonts w:asciiTheme="minorHAnsi" w:hAnsiTheme="minorHAnsi" w:cstheme="minorBidi"/>
              <w:noProof/>
              <w:sz w:val="22"/>
              <w:szCs w:val="22"/>
              <w:lang w:eastAsia="es-ES"/>
            </w:rPr>
          </w:pPr>
          <w:hyperlink w:anchor="_Toc108467463" w:history="1">
            <w:r w:rsidR="00250DB0" w:rsidRPr="008E2453">
              <w:rPr>
                <w:rStyle w:val="Hipervnculo"/>
                <w:noProof/>
              </w:rPr>
              <w:t>5.2 Impacto Económico</w:t>
            </w:r>
            <w:r w:rsidR="00250DB0">
              <w:rPr>
                <w:noProof/>
                <w:webHidden/>
              </w:rPr>
              <w:tab/>
            </w:r>
            <w:r w:rsidR="00250DB0">
              <w:rPr>
                <w:noProof/>
                <w:webHidden/>
              </w:rPr>
              <w:fldChar w:fldCharType="begin"/>
            </w:r>
            <w:r w:rsidR="00250DB0">
              <w:rPr>
                <w:noProof/>
                <w:webHidden/>
              </w:rPr>
              <w:instrText xml:space="preserve"> PAGEREF _Toc108467463 \h </w:instrText>
            </w:r>
            <w:r w:rsidR="00250DB0">
              <w:rPr>
                <w:noProof/>
                <w:webHidden/>
              </w:rPr>
            </w:r>
            <w:r w:rsidR="00250DB0">
              <w:rPr>
                <w:noProof/>
                <w:webHidden/>
              </w:rPr>
              <w:fldChar w:fldCharType="separate"/>
            </w:r>
            <w:r w:rsidR="00250DB0">
              <w:rPr>
                <w:noProof/>
                <w:webHidden/>
              </w:rPr>
              <w:t>19</w:t>
            </w:r>
            <w:r w:rsidR="00250DB0">
              <w:rPr>
                <w:noProof/>
                <w:webHidden/>
              </w:rPr>
              <w:fldChar w:fldCharType="end"/>
            </w:r>
          </w:hyperlink>
        </w:p>
        <w:p w14:paraId="321AE778" w14:textId="2D5D12A5" w:rsidR="00250DB0" w:rsidRDefault="00000000">
          <w:pPr>
            <w:pStyle w:val="TDC2"/>
            <w:tabs>
              <w:tab w:val="right" w:leader="dot" w:pos="9352"/>
            </w:tabs>
            <w:rPr>
              <w:rFonts w:asciiTheme="minorHAnsi" w:hAnsiTheme="minorHAnsi" w:cstheme="minorBidi"/>
              <w:noProof/>
              <w:sz w:val="22"/>
              <w:szCs w:val="22"/>
              <w:lang w:eastAsia="es-ES"/>
            </w:rPr>
          </w:pPr>
          <w:hyperlink w:anchor="_Toc108467464" w:history="1">
            <w:r w:rsidR="00250DB0" w:rsidRPr="008E2453">
              <w:rPr>
                <w:rStyle w:val="Hipervnculo"/>
                <w:noProof/>
              </w:rPr>
              <w:t>5.3 Impacto Medioambiental</w:t>
            </w:r>
            <w:r w:rsidR="00250DB0">
              <w:rPr>
                <w:noProof/>
                <w:webHidden/>
              </w:rPr>
              <w:tab/>
            </w:r>
            <w:r w:rsidR="00250DB0">
              <w:rPr>
                <w:noProof/>
                <w:webHidden/>
              </w:rPr>
              <w:fldChar w:fldCharType="begin"/>
            </w:r>
            <w:r w:rsidR="00250DB0">
              <w:rPr>
                <w:noProof/>
                <w:webHidden/>
              </w:rPr>
              <w:instrText xml:space="preserve"> PAGEREF _Toc108467464 \h </w:instrText>
            </w:r>
            <w:r w:rsidR="00250DB0">
              <w:rPr>
                <w:noProof/>
                <w:webHidden/>
              </w:rPr>
            </w:r>
            <w:r w:rsidR="00250DB0">
              <w:rPr>
                <w:noProof/>
                <w:webHidden/>
              </w:rPr>
              <w:fldChar w:fldCharType="separate"/>
            </w:r>
            <w:r w:rsidR="00250DB0">
              <w:rPr>
                <w:noProof/>
                <w:webHidden/>
              </w:rPr>
              <w:t>19</w:t>
            </w:r>
            <w:r w:rsidR="00250DB0">
              <w:rPr>
                <w:noProof/>
                <w:webHidden/>
              </w:rPr>
              <w:fldChar w:fldCharType="end"/>
            </w:r>
          </w:hyperlink>
        </w:p>
        <w:p w14:paraId="4D2EC00F" w14:textId="01B29407" w:rsidR="00250DB0" w:rsidRDefault="00000000">
          <w:pPr>
            <w:pStyle w:val="TDC1"/>
            <w:tabs>
              <w:tab w:val="right" w:leader="dot" w:pos="9352"/>
            </w:tabs>
            <w:rPr>
              <w:rFonts w:asciiTheme="minorHAnsi" w:hAnsiTheme="minorHAnsi" w:cstheme="minorBidi"/>
              <w:noProof/>
              <w:sz w:val="22"/>
              <w:szCs w:val="22"/>
              <w:lang w:eastAsia="es-ES"/>
            </w:rPr>
          </w:pPr>
          <w:hyperlink w:anchor="_Toc108467465" w:history="1">
            <w:r w:rsidR="00250DB0" w:rsidRPr="008E2453">
              <w:rPr>
                <w:rStyle w:val="Hipervnculo"/>
                <w:noProof/>
              </w:rPr>
              <w:t>6. ESTADO DEL ARTE</w:t>
            </w:r>
            <w:r w:rsidR="00250DB0">
              <w:rPr>
                <w:noProof/>
                <w:webHidden/>
              </w:rPr>
              <w:tab/>
            </w:r>
            <w:r w:rsidR="00250DB0">
              <w:rPr>
                <w:noProof/>
                <w:webHidden/>
              </w:rPr>
              <w:fldChar w:fldCharType="begin"/>
            </w:r>
            <w:r w:rsidR="00250DB0">
              <w:rPr>
                <w:noProof/>
                <w:webHidden/>
              </w:rPr>
              <w:instrText xml:space="preserve"> PAGEREF _Toc108467465 \h </w:instrText>
            </w:r>
            <w:r w:rsidR="00250DB0">
              <w:rPr>
                <w:noProof/>
                <w:webHidden/>
              </w:rPr>
            </w:r>
            <w:r w:rsidR="00250DB0">
              <w:rPr>
                <w:noProof/>
                <w:webHidden/>
              </w:rPr>
              <w:fldChar w:fldCharType="separate"/>
            </w:r>
            <w:r w:rsidR="00250DB0">
              <w:rPr>
                <w:noProof/>
                <w:webHidden/>
              </w:rPr>
              <w:t>21</w:t>
            </w:r>
            <w:r w:rsidR="00250DB0">
              <w:rPr>
                <w:noProof/>
                <w:webHidden/>
              </w:rPr>
              <w:fldChar w:fldCharType="end"/>
            </w:r>
          </w:hyperlink>
        </w:p>
        <w:p w14:paraId="158AD4A5" w14:textId="080D4752" w:rsidR="00250DB0" w:rsidRDefault="00000000">
          <w:pPr>
            <w:pStyle w:val="TDC1"/>
            <w:tabs>
              <w:tab w:val="right" w:leader="dot" w:pos="9352"/>
            </w:tabs>
            <w:rPr>
              <w:rFonts w:asciiTheme="minorHAnsi" w:hAnsiTheme="minorHAnsi" w:cstheme="minorBidi"/>
              <w:noProof/>
              <w:sz w:val="22"/>
              <w:szCs w:val="22"/>
              <w:lang w:eastAsia="es-ES"/>
            </w:rPr>
          </w:pPr>
          <w:hyperlink w:anchor="_Toc108467466" w:history="1">
            <w:r w:rsidR="00250DB0" w:rsidRPr="008E2453">
              <w:rPr>
                <w:rStyle w:val="Hipervnculo"/>
                <w:noProof/>
              </w:rPr>
              <w:t>7. MARCO TEÓRICO</w:t>
            </w:r>
            <w:r w:rsidR="00250DB0">
              <w:rPr>
                <w:noProof/>
                <w:webHidden/>
              </w:rPr>
              <w:tab/>
            </w:r>
            <w:r w:rsidR="00250DB0">
              <w:rPr>
                <w:noProof/>
                <w:webHidden/>
              </w:rPr>
              <w:fldChar w:fldCharType="begin"/>
            </w:r>
            <w:r w:rsidR="00250DB0">
              <w:rPr>
                <w:noProof/>
                <w:webHidden/>
              </w:rPr>
              <w:instrText xml:space="preserve"> PAGEREF _Toc108467466 \h </w:instrText>
            </w:r>
            <w:r w:rsidR="00250DB0">
              <w:rPr>
                <w:noProof/>
                <w:webHidden/>
              </w:rPr>
            </w:r>
            <w:r w:rsidR="00250DB0">
              <w:rPr>
                <w:noProof/>
                <w:webHidden/>
              </w:rPr>
              <w:fldChar w:fldCharType="separate"/>
            </w:r>
            <w:r w:rsidR="00250DB0">
              <w:rPr>
                <w:noProof/>
                <w:webHidden/>
              </w:rPr>
              <w:t>27</w:t>
            </w:r>
            <w:r w:rsidR="00250DB0">
              <w:rPr>
                <w:noProof/>
                <w:webHidden/>
              </w:rPr>
              <w:fldChar w:fldCharType="end"/>
            </w:r>
          </w:hyperlink>
        </w:p>
        <w:p w14:paraId="0A0C8594" w14:textId="3F614374" w:rsidR="00250DB0" w:rsidRDefault="00000000">
          <w:pPr>
            <w:pStyle w:val="TDC2"/>
            <w:tabs>
              <w:tab w:val="right" w:leader="dot" w:pos="9352"/>
            </w:tabs>
            <w:rPr>
              <w:rFonts w:asciiTheme="minorHAnsi" w:hAnsiTheme="minorHAnsi" w:cstheme="minorBidi"/>
              <w:noProof/>
              <w:sz w:val="22"/>
              <w:szCs w:val="22"/>
              <w:lang w:eastAsia="es-ES"/>
            </w:rPr>
          </w:pPr>
          <w:hyperlink w:anchor="_Toc108467467" w:history="1">
            <w:r w:rsidR="00250DB0" w:rsidRPr="008E2453">
              <w:rPr>
                <w:rStyle w:val="Hipervnculo"/>
                <w:noProof/>
              </w:rPr>
              <w:t>7.1 Energías alternativas</w:t>
            </w:r>
            <w:r w:rsidR="00250DB0">
              <w:rPr>
                <w:noProof/>
                <w:webHidden/>
              </w:rPr>
              <w:tab/>
            </w:r>
            <w:r w:rsidR="00250DB0">
              <w:rPr>
                <w:noProof/>
                <w:webHidden/>
              </w:rPr>
              <w:fldChar w:fldCharType="begin"/>
            </w:r>
            <w:r w:rsidR="00250DB0">
              <w:rPr>
                <w:noProof/>
                <w:webHidden/>
              </w:rPr>
              <w:instrText xml:space="preserve"> PAGEREF _Toc108467467 \h </w:instrText>
            </w:r>
            <w:r w:rsidR="00250DB0">
              <w:rPr>
                <w:noProof/>
                <w:webHidden/>
              </w:rPr>
            </w:r>
            <w:r w:rsidR="00250DB0">
              <w:rPr>
                <w:noProof/>
                <w:webHidden/>
              </w:rPr>
              <w:fldChar w:fldCharType="separate"/>
            </w:r>
            <w:r w:rsidR="00250DB0">
              <w:rPr>
                <w:noProof/>
                <w:webHidden/>
              </w:rPr>
              <w:t>27</w:t>
            </w:r>
            <w:r w:rsidR="00250DB0">
              <w:rPr>
                <w:noProof/>
                <w:webHidden/>
              </w:rPr>
              <w:fldChar w:fldCharType="end"/>
            </w:r>
          </w:hyperlink>
        </w:p>
        <w:p w14:paraId="1D6D24C2" w14:textId="665DA607" w:rsidR="00250DB0" w:rsidRDefault="00000000">
          <w:pPr>
            <w:pStyle w:val="TDC2"/>
            <w:tabs>
              <w:tab w:val="right" w:leader="dot" w:pos="9352"/>
            </w:tabs>
            <w:rPr>
              <w:rFonts w:asciiTheme="minorHAnsi" w:hAnsiTheme="minorHAnsi" w:cstheme="minorBidi"/>
              <w:noProof/>
              <w:sz w:val="22"/>
              <w:szCs w:val="22"/>
              <w:lang w:eastAsia="es-ES"/>
            </w:rPr>
          </w:pPr>
          <w:hyperlink w:anchor="_Toc108467468" w:history="1">
            <w:r w:rsidR="00250DB0" w:rsidRPr="008E2453">
              <w:rPr>
                <w:rStyle w:val="Hipervnculo"/>
                <w:noProof/>
              </w:rPr>
              <w:t>7.2 Comunicaciones</w:t>
            </w:r>
            <w:r w:rsidR="00250DB0">
              <w:rPr>
                <w:noProof/>
                <w:webHidden/>
              </w:rPr>
              <w:tab/>
            </w:r>
            <w:r w:rsidR="00250DB0">
              <w:rPr>
                <w:noProof/>
                <w:webHidden/>
              </w:rPr>
              <w:fldChar w:fldCharType="begin"/>
            </w:r>
            <w:r w:rsidR="00250DB0">
              <w:rPr>
                <w:noProof/>
                <w:webHidden/>
              </w:rPr>
              <w:instrText xml:space="preserve"> PAGEREF _Toc108467468 \h </w:instrText>
            </w:r>
            <w:r w:rsidR="00250DB0">
              <w:rPr>
                <w:noProof/>
                <w:webHidden/>
              </w:rPr>
            </w:r>
            <w:r w:rsidR="00250DB0">
              <w:rPr>
                <w:noProof/>
                <w:webHidden/>
              </w:rPr>
              <w:fldChar w:fldCharType="separate"/>
            </w:r>
            <w:r w:rsidR="00250DB0">
              <w:rPr>
                <w:noProof/>
                <w:webHidden/>
              </w:rPr>
              <w:t>28</w:t>
            </w:r>
            <w:r w:rsidR="00250DB0">
              <w:rPr>
                <w:noProof/>
                <w:webHidden/>
              </w:rPr>
              <w:fldChar w:fldCharType="end"/>
            </w:r>
          </w:hyperlink>
        </w:p>
        <w:p w14:paraId="7F27DD78" w14:textId="47389167" w:rsidR="00250DB0" w:rsidRDefault="00000000">
          <w:pPr>
            <w:pStyle w:val="TDC2"/>
            <w:tabs>
              <w:tab w:val="right" w:leader="dot" w:pos="9352"/>
            </w:tabs>
            <w:rPr>
              <w:rFonts w:asciiTheme="minorHAnsi" w:hAnsiTheme="minorHAnsi" w:cstheme="minorBidi"/>
              <w:noProof/>
              <w:sz w:val="22"/>
              <w:szCs w:val="22"/>
              <w:lang w:eastAsia="es-ES"/>
            </w:rPr>
          </w:pPr>
          <w:hyperlink w:anchor="_Toc108467469" w:history="1">
            <w:r w:rsidR="00250DB0" w:rsidRPr="008E2453">
              <w:rPr>
                <w:rStyle w:val="Hipervnculo"/>
                <w:noProof/>
              </w:rPr>
              <w:t>7.3 Sistemas de radio enlace</w:t>
            </w:r>
            <w:r w:rsidR="00250DB0">
              <w:rPr>
                <w:noProof/>
                <w:webHidden/>
              </w:rPr>
              <w:tab/>
            </w:r>
            <w:r w:rsidR="00250DB0">
              <w:rPr>
                <w:noProof/>
                <w:webHidden/>
              </w:rPr>
              <w:fldChar w:fldCharType="begin"/>
            </w:r>
            <w:r w:rsidR="00250DB0">
              <w:rPr>
                <w:noProof/>
                <w:webHidden/>
              </w:rPr>
              <w:instrText xml:space="preserve"> PAGEREF _Toc108467469 \h </w:instrText>
            </w:r>
            <w:r w:rsidR="00250DB0">
              <w:rPr>
                <w:noProof/>
                <w:webHidden/>
              </w:rPr>
            </w:r>
            <w:r w:rsidR="00250DB0">
              <w:rPr>
                <w:noProof/>
                <w:webHidden/>
              </w:rPr>
              <w:fldChar w:fldCharType="separate"/>
            </w:r>
            <w:r w:rsidR="00250DB0">
              <w:rPr>
                <w:noProof/>
                <w:webHidden/>
              </w:rPr>
              <w:t>28</w:t>
            </w:r>
            <w:r w:rsidR="00250DB0">
              <w:rPr>
                <w:noProof/>
                <w:webHidden/>
              </w:rPr>
              <w:fldChar w:fldCharType="end"/>
            </w:r>
          </w:hyperlink>
        </w:p>
        <w:p w14:paraId="3768513C" w14:textId="6B685A3F" w:rsidR="00250DB0" w:rsidRDefault="00000000">
          <w:pPr>
            <w:pStyle w:val="TDC2"/>
            <w:tabs>
              <w:tab w:val="right" w:leader="dot" w:pos="9352"/>
            </w:tabs>
            <w:rPr>
              <w:rFonts w:asciiTheme="minorHAnsi" w:hAnsiTheme="minorHAnsi" w:cstheme="minorBidi"/>
              <w:noProof/>
              <w:sz w:val="22"/>
              <w:szCs w:val="22"/>
              <w:lang w:eastAsia="es-ES"/>
            </w:rPr>
          </w:pPr>
          <w:hyperlink w:anchor="_Toc108467470" w:history="1">
            <w:r w:rsidR="00250DB0" w:rsidRPr="008E2453">
              <w:rPr>
                <w:rStyle w:val="Hipervnculo"/>
                <w:noProof/>
              </w:rPr>
              <w:t>7.4 Troncales Solares Con Servicio De Internet Por Medio De Radio Enlace</w:t>
            </w:r>
            <w:r w:rsidR="00250DB0">
              <w:rPr>
                <w:noProof/>
                <w:webHidden/>
              </w:rPr>
              <w:tab/>
            </w:r>
            <w:r w:rsidR="00250DB0">
              <w:rPr>
                <w:noProof/>
                <w:webHidden/>
              </w:rPr>
              <w:fldChar w:fldCharType="begin"/>
            </w:r>
            <w:r w:rsidR="00250DB0">
              <w:rPr>
                <w:noProof/>
                <w:webHidden/>
              </w:rPr>
              <w:instrText xml:space="preserve"> PAGEREF _Toc108467470 \h </w:instrText>
            </w:r>
            <w:r w:rsidR="00250DB0">
              <w:rPr>
                <w:noProof/>
                <w:webHidden/>
              </w:rPr>
            </w:r>
            <w:r w:rsidR="00250DB0">
              <w:rPr>
                <w:noProof/>
                <w:webHidden/>
              </w:rPr>
              <w:fldChar w:fldCharType="separate"/>
            </w:r>
            <w:r w:rsidR="00250DB0">
              <w:rPr>
                <w:noProof/>
                <w:webHidden/>
              </w:rPr>
              <w:t>29</w:t>
            </w:r>
            <w:r w:rsidR="00250DB0">
              <w:rPr>
                <w:noProof/>
                <w:webHidden/>
              </w:rPr>
              <w:fldChar w:fldCharType="end"/>
            </w:r>
          </w:hyperlink>
        </w:p>
        <w:p w14:paraId="38014264" w14:textId="1A280600" w:rsidR="00250DB0" w:rsidRDefault="00000000">
          <w:pPr>
            <w:pStyle w:val="TDC2"/>
            <w:tabs>
              <w:tab w:val="right" w:leader="dot" w:pos="9352"/>
            </w:tabs>
            <w:rPr>
              <w:rFonts w:asciiTheme="minorHAnsi" w:hAnsiTheme="minorHAnsi" w:cstheme="minorBidi"/>
              <w:noProof/>
              <w:sz w:val="22"/>
              <w:szCs w:val="22"/>
              <w:lang w:eastAsia="es-ES"/>
            </w:rPr>
          </w:pPr>
          <w:hyperlink w:anchor="_Toc108467471" w:history="1">
            <w:r w:rsidR="00250DB0" w:rsidRPr="008E2453">
              <w:rPr>
                <w:rStyle w:val="Hipervnculo"/>
                <w:noProof/>
                <w:lang w:val="es-CO"/>
              </w:rPr>
              <w:t>7.5 TP-LINK ROUTER WIFI DOBLE ANTENA N300 2.4 GHZ</w:t>
            </w:r>
            <w:r w:rsidR="00250DB0">
              <w:rPr>
                <w:noProof/>
                <w:webHidden/>
              </w:rPr>
              <w:tab/>
            </w:r>
            <w:r w:rsidR="00250DB0">
              <w:rPr>
                <w:noProof/>
                <w:webHidden/>
              </w:rPr>
              <w:fldChar w:fldCharType="begin"/>
            </w:r>
            <w:r w:rsidR="00250DB0">
              <w:rPr>
                <w:noProof/>
                <w:webHidden/>
              </w:rPr>
              <w:instrText xml:space="preserve"> PAGEREF _Toc108467471 \h </w:instrText>
            </w:r>
            <w:r w:rsidR="00250DB0">
              <w:rPr>
                <w:noProof/>
                <w:webHidden/>
              </w:rPr>
            </w:r>
            <w:r w:rsidR="00250DB0">
              <w:rPr>
                <w:noProof/>
                <w:webHidden/>
              </w:rPr>
              <w:fldChar w:fldCharType="separate"/>
            </w:r>
            <w:r w:rsidR="00250DB0">
              <w:rPr>
                <w:noProof/>
                <w:webHidden/>
              </w:rPr>
              <w:t>31</w:t>
            </w:r>
            <w:r w:rsidR="00250DB0">
              <w:rPr>
                <w:noProof/>
                <w:webHidden/>
              </w:rPr>
              <w:fldChar w:fldCharType="end"/>
            </w:r>
          </w:hyperlink>
        </w:p>
        <w:p w14:paraId="235CB6C5" w14:textId="26C02010" w:rsidR="00250DB0" w:rsidRDefault="00000000">
          <w:pPr>
            <w:pStyle w:val="TDC2"/>
            <w:tabs>
              <w:tab w:val="right" w:leader="dot" w:pos="9352"/>
            </w:tabs>
            <w:rPr>
              <w:rFonts w:asciiTheme="minorHAnsi" w:hAnsiTheme="minorHAnsi" w:cstheme="minorBidi"/>
              <w:noProof/>
              <w:sz w:val="22"/>
              <w:szCs w:val="22"/>
              <w:lang w:eastAsia="es-ES"/>
            </w:rPr>
          </w:pPr>
          <w:hyperlink w:anchor="_Toc108467472" w:history="1">
            <w:r w:rsidR="00250DB0" w:rsidRPr="008E2453">
              <w:rPr>
                <w:rStyle w:val="Hipervnculo"/>
                <w:noProof/>
                <w:lang w:val="en-US"/>
              </w:rPr>
              <w:t>7.6 UBIQUITI POWER BEAM PBE-M5-400</w:t>
            </w:r>
            <w:r w:rsidR="00250DB0">
              <w:rPr>
                <w:noProof/>
                <w:webHidden/>
              </w:rPr>
              <w:tab/>
            </w:r>
            <w:r w:rsidR="00250DB0">
              <w:rPr>
                <w:noProof/>
                <w:webHidden/>
              </w:rPr>
              <w:fldChar w:fldCharType="begin"/>
            </w:r>
            <w:r w:rsidR="00250DB0">
              <w:rPr>
                <w:noProof/>
                <w:webHidden/>
              </w:rPr>
              <w:instrText xml:space="preserve"> PAGEREF _Toc108467472 \h </w:instrText>
            </w:r>
            <w:r w:rsidR="00250DB0">
              <w:rPr>
                <w:noProof/>
                <w:webHidden/>
              </w:rPr>
            </w:r>
            <w:r w:rsidR="00250DB0">
              <w:rPr>
                <w:noProof/>
                <w:webHidden/>
              </w:rPr>
              <w:fldChar w:fldCharType="separate"/>
            </w:r>
            <w:r w:rsidR="00250DB0">
              <w:rPr>
                <w:noProof/>
                <w:webHidden/>
              </w:rPr>
              <w:t>32</w:t>
            </w:r>
            <w:r w:rsidR="00250DB0">
              <w:rPr>
                <w:noProof/>
                <w:webHidden/>
              </w:rPr>
              <w:fldChar w:fldCharType="end"/>
            </w:r>
          </w:hyperlink>
        </w:p>
        <w:p w14:paraId="36DC5F23" w14:textId="4C14D043" w:rsidR="00250DB0" w:rsidRDefault="00000000">
          <w:pPr>
            <w:pStyle w:val="TDC2"/>
            <w:tabs>
              <w:tab w:val="right" w:leader="dot" w:pos="9352"/>
            </w:tabs>
            <w:rPr>
              <w:rFonts w:asciiTheme="minorHAnsi" w:hAnsiTheme="minorHAnsi" w:cstheme="minorBidi"/>
              <w:noProof/>
              <w:sz w:val="22"/>
              <w:szCs w:val="22"/>
              <w:lang w:eastAsia="es-ES"/>
            </w:rPr>
          </w:pPr>
          <w:hyperlink w:anchor="_Toc108467473" w:history="1">
            <w:r w:rsidR="00250DB0" w:rsidRPr="008E2453">
              <w:rPr>
                <w:rStyle w:val="Hipervnculo"/>
                <w:noProof/>
                <w:lang w:val="en-US"/>
              </w:rPr>
              <w:t>7.7 UBIQUITI LBE-M5-23 5GHZ LITEBEAM, 23 DBI, AIRMAX.</w:t>
            </w:r>
            <w:r w:rsidR="00250DB0">
              <w:rPr>
                <w:noProof/>
                <w:webHidden/>
              </w:rPr>
              <w:tab/>
            </w:r>
            <w:r w:rsidR="00250DB0">
              <w:rPr>
                <w:noProof/>
                <w:webHidden/>
              </w:rPr>
              <w:fldChar w:fldCharType="begin"/>
            </w:r>
            <w:r w:rsidR="00250DB0">
              <w:rPr>
                <w:noProof/>
                <w:webHidden/>
              </w:rPr>
              <w:instrText xml:space="preserve"> PAGEREF _Toc108467473 \h </w:instrText>
            </w:r>
            <w:r w:rsidR="00250DB0">
              <w:rPr>
                <w:noProof/>
                <w:webHidden/>
              </w:rPr>
            </w:r>
            <w:r w:rsidR="00250DB0">
              <w:rPr>
                <w:noProof/>
                <w:webHidden/>
              </w:rPr>
              <w:fldChar w:fldCharType="separate"/>
            </w:r>
            <w:r w:rsidR="00250DB0">
              <w:rPr>
                <w:noProof/>
                <w:webHidden/>
              </w:rPr>
              <w:t>33</w:t>
            </w:r>
            <w:r w:rsidR="00250DB0">
              <w:rPr>
                <w:noProof/>
                <w:webHidden/>
              </w:rPr>
              <w:fldChar w:fldCharType="end"/>
            </w:r>
          </w:hyperlink>
        </w:p>
        <w:p w14:paraId="3F3A84B3" w14:textId="4472861B" w:rsidR="00250DB0" w:rsidRDefault="00000000">
          <w:pPr>
            <w:pStyle w:val="TDC2"/>
            <w:tabs>
              <w:tab w:val="right" w:leader="dot" w:pos="9352"/>
            </w:tabs>
            <w:rPr>
              <w:rFonts w:asciiTheme="minorHAnsi" w:hAnsiTheme="minorHAnsi" w:cstheme="minorBidi"/>
              <w:noProof/>
              <w:sz w:val="22"/>
              <w:szCs w:val="22"/>
              <w:lang w:eastAsia="es-ES"/>
            </w:rPr>
          </w:pPr>
          <w:hyperlink w:anchor="_Toc108467474" w:history="1">
            <w:r w:rsidR="00250DB0" w:rsidRPr="008E2453">
              <w:rPr>
                <w:rStyle w:val="Hipervnculo"/>
                <w:noProof/>
              </w:rPr>
              <w:t>7.8 POE</w:t>
            </w:r>
            <w:r w:rsidR="00250DB0">
              <w:rPr>
                <w:noProof/>
                <w:webHidden/>
              </w:rPr>
              <w:tab/>
            </w:r>
            <w:r w:rsidR="00250DB0">
              <w:rPr>
                <w:noProof/>
                <w:webHidden/>
              </w:rPr>
              <w:fldChar w:fldCharType="begin"/>
            </w:r>
            <w:r w:rsidR="00250DB0">
              <w:rPr>
                <w:noProof/>
                <w:webHidden/>
              </w:rPr>
              <w:instrText xml:space="preserve"> PAGEREF _Toc108467474 \h </w:instrText>
            </w:r>
            <w:r w:rsidR="00250DB0">
              <w:rPr>
                <w:noProof/>
                <w:webHidden/>
              </w:rPr>
            </w:r>
            <w:r w:rsidR="00250DB0">
              <w:rPr>
                <w:noProof/>
                <w:webHidden/>
              </w:rPr>
              <w:fldChar w:fldCharType="separate"/>
            </w:r>
            <w:r w:rsidR="00250DB0">
              <w:rPr>
                <w:noProof/>
                <w:webHidden/>
              </w:rPr>
              <w:t>34</w:t>
            </w:r>
            <w:r w:rsidR="00250DB0">
              <w:rPr>
                <w:noProof/>
                <w:webHidden/>
              </w:rPr>
              <w:fldChar w:fldCharType="end"/>
            </w:r>
          </w:hyperlink>
        </w:p>
        <w:p w14:paraId="4301AFB4" w14:textId="333B0C5F" w:rsidR="00250DB0" w:rsidRDefault="00000000">
          <w:pPr>
            <w:pStyle w:val="TDC2"/>
            <w:tabs>
              <w:tab w:val="right" w:leader="dot" w:pos="9352"/>
            </w:tabs>
            <w:rPr>
              <w:rFonts w:asciiTheme="minorHAnsi" w:hAnsiTheme="minorHAnsi" w:cstheme="minorBidi"/>
              <w:noProof/>
              <w:sz w:val="22"/>
              <w:szCs w:val="22"/>
              <w:lang w:eastAsia="es-ES"/>
            </w:rPr>
          </w:pPr>
          <w:hyperlink w:anchor="_Toc108467475" w:history="1">
            <w:r w:rsidR="00250DB0" w:rsidRPr="008E2453">
              <w:rPr>
                <w:rStyle w:val="Hipervnculo"/>
                <w:noProof/>
              </w:rPr>
              <w:t>7.9 Flujograma Proceso De Una Troncal Solar</w:t>
            </w:r>
            <w:r w:rsidR="00250DB0">
              <w:rPr>
                <w:noProof/>
                <w:webHidden/>
              </w:rPr>
              <w:tab/>
            </w:r>
            <w:r w:rsidR="00250DB0">
              <w:rPr>
                <w:noProof/>
                <w:webHidden/>
              </w:rPr>
              <w:fldChar w:fldCharType="begin"/>
            </w:r>
            <w:r w:rsidR="00250DB0">
              <w:rPr>
                <w:noProof/>
                <w:webHidden/>
              </w:rPr>
              <w:instrText xml:space="preserve"> PAGEREF _Toc108467475 \h </w:instrText>
            </w:r>
            <w:r w:rsidR="00250DB0">
              <w:rPr>
                <w:noProof/>
                <w:webHidden/>
              </w:rPr>
            </w:r>
            <w:r w:rsidR="00250DB0">
              <w:rPr>
                <w:noProof/>
                <w:webHidden/>
              </w:rPr>
              <w:fldChar w:fldCharType="separate"/>
            </w:r>
            <w:r w:rsidR="00250DB0">
              <w:rPr>
                <w:noProof/>
                <w:webHidden/>
              </w:rPr>
              <w:t>35</w:t>
            </w:r>
            <w:r w:rsidR="00250DB0">
              <w:rPr>
                <w:noProof/>
                <w:webHidden/>
              </w:rPr>
              <w:fldChar w:fldCharType="end"/>
            </w:r>
          </w:hyperlink>
        </w:p>
        <w:p w14:paraId="32BE5CB7" w14:textId="16961DB2" w:rsidR="00250DB0" w:rsidRDefault="00000000">
          <w:pPr>
            <w:pStyle w:val="TDC2"/>
            <w:tabs>
              <w:tab w:val="right" w:leader="dot" w:pos="9352"/>
            </w:tabs>
            <w:rPr>
              <w:rFonts w:asciiTheme="minorHAnsi" w:hAnsiTheme="minorHAnsi" w:cstheme="minorBidi"/>
              <w:noProof/>
              <w:sz w:val="22"/>
              <w:szCs w:val="22"/>
              <w:lang w:eastAsia="es-ES"/>
            </w:rPr>
          </w:pPr>
          <w:hyperlink w:anchor="_Toc108467476" w:history="1">
            <w:r w:rsidR="00250DB0" w:rsidRPr="008E2453">
              <w:rPr>
                <w:rStyle w:val="Hipervnculo"/>
                <w:noProof/>
              </w:rPr>
              <w:t>7.10 servicio técnico</w:t>
            </w:r>
            <w:r w:rsidR="00250DB0">
              <w:rPr>
                <w:noProof/>
                <w:webHidden/>
              </w:rPr>
              <w:tab/>
            </w:r>
            <w:r w:rsidR="00250DB0">
              <w:rPr>
                <w:noProof/>
                <w:webHidden/>
              </w:rPr>
              <w:fldChar w:fldCharType="begin"/>
            </w:r>
            <w:r w:rsidR="00250DB0">
              <w:rPr>
                <w:noProof/>
                <w:webHidden/>
              </w:rPr>
              <w:instrText xml:space="preserve"> PAGEREF _Toc108467476 \h </w:instrText>
            </w:r>
            <w:r w:rsidR="00250DB0">
              <w:rPr>
                <w:noProof/>
                <w:webHidden/>
              </w:rPr>
            </w:r>
            <w:r w:rsidR="00250DB0">
              <w:rPr>
                <w:noProof/>
                <w:webHidden/>
              </w:rPr>
              <w:fldChar w:fldCharType="separate"/>
            </w:r>
            <w:r w:rsidR="00250DB0">
              <w:rPr>
                <w:noProof/>
                <w:webHidden/>
              </w:rPr>
              <w:t>37</w:t>
            </w:r>
            <w:r w:rsidR="00250DB0">
              <w:rPr>
                <w:noProof/>
                <w:webHidden/>
              </w:rPr>
              <w:fldChar w:fldCharType="end"/>
            </w:r>
          </w:hyperlink>
        </w:p>
        <w:p w14:paraId="4BF7A788" w14:textId="5DEAAA01" w:rsidR="00250DB0" w:rsidRDefault="00000000">
          <w:pPr>
            <w:pStyle w:val="TDC1"/>
            <w:tabs>
              <w:tab w:val="right" w:leader="dot" w:pos="9352"/>
            </w:tabs>
            <w:rPr>
              <w:rFonts w:asciiTheme="minorHAnsi" w:hAnsiTheme="minorHAnsi" w:cstheme="minorBidi"/>
              <w:noProof/>
              <w:sz w:val="22"/>
              <w:szCs w:val="22"/>
              <w:lang w:eastAsia="es-ES"/>
            </w:rPr>
          </w:pPr>
          <w:hyperlink w:anchor="_Toc108467477" w:history="1">
            <w:r w:rsidR="00250DB0" w:rsidRPr="008E2453">
              <w:rPr>
                <w:rStyle w:val="Hipervnculo"/>
                <w:noProof/>
              </w:rPr>
              <w:t>8. METODOLOGÍA</w:t>
            </w:r>
            <w:r w:rsidR="00250DB0">
              <w:rPr>
                <w:noProof/>
                <w:webHidden/>
              </w:rPr>
              <w:tab/>
            </w:r>
            <w:r w:rsidR="00250DB0">
              <w:rPr>
                <w:noProof/>
                <w:webHidden/>
              </w:rPr>
              <w:fldChar w:fldCharType="begin"/>
            </w:r>
            <w:r w:rsidR="00250DB0">
              <w:rPr>
                <w:noProof/>
                <w:webHidden/>
              </w:rPr>
              <w:instrText xml:space="preserve"> PAGEREF _Toc108467477 \h </w:instrText>
            </w:r>
            <w:r w:rsidR="00250DB0">
              <w:rPr>
                <w:noProof/>
                <w:webHidden/>
              </w:rPr>
            </w:r>
            <w:r w:rsidR="00250DB0">
              <w:rPr>
                <w:noProof/>
                <w:webHidden/>
              </w:rPr>
              <w:fldChar w:fldCharType="separate"/>
            </w:r>
            <w:r w:rsidR="00250DB0">
              <w:rPr>
                <w:noProof/>
                <w:webHidden/>
              </w:rPr>
              <w:t>38</w:t>
            </w:r>
            <w:r w:rsidR="00250DB0">
              <w:rPr>
                <w:noProof/>
                <w:webHidden/>
              </w:rPr>
              <w:fldChar w:fldCharType="end"/>
            </w:r>
          </w:hyperlink>
        </w:p>
        <w:p w14:paraId="76E2D815" w14:textId="4B62938A" w:rsidR="00250DB0" w:rsidRDefault="00000000">
          <w:pPr>
            <w:pStyle w:val="TDC2"/>
            <w:tabs>
              <w:tab w:val="right" w:leader="dot" w:pos="9352"/>
            </w:tabs>
            <w:rPr>
              <w:rFonts w:asciiTheme="minorHAnsi" w:hAnsiTheme="minorHAnsi" w:cstheme="minorBidi"/>
              <w:noProof/>
              <w:sz w:val="22"/>
              <w:szCs w:val="22"/>
              <w:lang w:eastAsia="es-ES"/>
            </w:rPr>
          </w:pPr>
          <w:hyperlink w:anchor="_Toc108467478" w:history="1">
            <w:r w:rsidR="00250DB0" w:rsidRPr="008E2453">
              <w:rPr>
                <w:rStyle w:val="Hipervnculo"/>
                <w:noProof/>
                <w:lang w:eastAsia="es-CO"/>
              </w:rPr>
              <w:t>Etapa 1: Investigación</w:t>
            </w:r>
            <w:r w:rsidR="00250DB0">
              <w:rPr>
                <w:noProof/>
                <w:webHidden/>
              </w:rPr>
              <w:tab/>
            </w:r>
            <w:r w:rsidR="00250DB0">
              <w:rPr>
                <w:noProof/>
                <w:webHidden/>
              </w:rPr>
              <w:fldChar w:fldCharType="begin"/>
            </w:r>
            <w:r w:rsidR="00250DB0">
              <w:rPr>
                <w:noProof/>
                <w:webHidden/>
              </w:rPr>
              <w:instrText xml:space="preserve"> PAGEREF _Toc108467478 \h </w:instrText>
            </w:r>
            <w:r w:rsidR="00250DB0">
              <w:rPr>
                <w:noProof/>
                <w:webHidden/>
              </w:rPr>
            </w:r>
            <w:r w:rsidR="00250DB0">
              <w:rPr>
                <w:noProof/>
                <w:webHidden/>
              </w:rPr>
              <w:fldChar w:fldCharType="separate"/>
            </w:r>
            <w:r w:rsidR="00250DB0">
              <w:rPr>
                <w:noProof/>
                <w:webHidden/>
              </w:rPr>
              <w:t>38</w:t>
            </w:r>
            <w:r w:rsidR="00250DB0">
              <w:rPr>
                <w:noProof/>
                <w:webHidden/>
              </w:rPr>
              <w:fldChar w:fldCharType="end"/>
            </w:r>
          </w:hyperlink>
        </w:p>
        <w:p w14:paraId="77888900" w14:textId="003A7AD1" w:rsidR="00250DB0" w:rsidRDefault="00000000">
          <w:pPr>
            <w:pStyle w:val="TDC2"/>
            <w:tabs>
              <w:tab w:val="right" w:leader="dot" w:pos="9352"/>
            </w:tabs>
            <w:rPr>
              <w:rFonts w:asciiTheme="minorHAnsi" w:hAnsiTheme="minorHAnsi" w:cstheme="minorBidi"/>
              <w:noProof/>
              <w:sz w:val="22"/>
              <w:szCs w:val="22"/>
              <w:lang w:eastAsia="es-ES"/>
            </w:rPr>
          </w:pPr>
          <w:hyperlink w:anchor="_Toc108467479" w:history="1">
            <w:r w:rsidR="00250DB0" w:rsidRPr="008E2453">
              <w:rPr>
                <w:rStyle w:val="Hipervnculo"/>
                <w:noProof/>
                <w:lang w:eastAsia="es-CO"/>
              </w:rPr>
              <w:t>Etapa 2: Actividades del proyecto</w:t>
            </w:r>
            <w:r w:rsidR="00250DB0">
              <w:rPr>
                <w:noProof/>
                <w:webHidden/>
              </w:rPr>
              <w:tab/>
            </w:r>
            <w:r w:rsidR="00250DB0">
              <w:rPr>
                <w:noProof/>
                <w:webHidden/>
              </w:rPr>
              <w:fldChar w:fldCharType="begin"/>
            </w:r>
            <w:r w:rsidR="00250DB0">
              <w:rPr>
                <w:noProof/>
                <w:webHidden/>
              </w:rPr>
              <w:instrText xml:space="preserve"> PAGEREF _Toc108467479 \h </w:instrText>
            </w:r>
            <w:r w:rsidR="00250DB0">
              <w:rPr>
                <w:noProof/>
                <w:webHidden/>
              </w:rPr>
            </w:r>
            <w:r w:rsidR="00250DB0">
              <w:rPr>
                <w:noProof/>
                <w:webHidden/>
              </w:rPr>
              <w:fldChar w:fldCharType="separate"/>
            </w:r>
            <w:r w:rsidR="00250DB0">
              <w:rPr>
                <w:noProof/>
                <w:webHidden/>
              </w:rPr>
              <w:t>38</w:t>
            </w:r>
            <w:r w:rsidR="00250DB0">
              <w:rPr>
                <w:noProof/>
                <w:webHidden/>
              </w:rPr>
              <w:fldChar w:fldCharType="end"/>
            </w:r>
          </w:hyperlink>
        </w:p>
        <w:p w14:paraId="4BFCAA14" w14:textId="5A2EB764" w:rsidR="00250DB0" w:rsidRDefault="00000000">
          <w:pPr>
            <w:pStyle w:val="TDC1"/>
            <w:tabs>
              <w:tab w:val="right" w:leader="dot" w:pos="9352"/>
            </w:tabs>
            <w:rPr>
              <w:rFonts w:asciiTheme="minorHAnsi" w:hAnsiTheme="minorHAnsi" w:cstheme="minorBidi"/>
              <w:noProof/>
              <w:sz w:val="22"/>
              <w:szCs w:val="22"/>
              <w:lang w:eastAsia="es-ES"/>
            </w:rPr>
          </w:pPr>
          <w:hyperlink w:anchor="_Toc108467480" w:history="1">
            <w:r w:rsidR="00250DB0" w:rsidRPr="008E2453">
              <w:rPr>
                <w:rStyle w:val="Hipervnculo"/>
                <w:noProof/>
              </w:rPr>
              <w:t>9. CLASE DE PROYECTO</w:t>
            </w:r>
            <w:r w:rsidR="00250DB0">
              <w:rPr>
                <w:noProof/>
                <w:webHidden/>
              </w:rPr>
              <w:tab/>
            </w:r>
            <w:r w:rsidR="00250DB0">
              <w:rPr>
                <w:noProof/>
                <w:webHidden/>
              </w:rPr>
              <w:fldChar w:fldCharType="begin"/>
            </w:r>
            <w:r w:rsidR="00250DB0">
              <w:rPr>
                <w:noProof/>
                <w:webHidden/>
              </w:rPr>
              <w:instrText xml:space="preserve"> PAGEREF _Toc108467480 \h </w:instrText>
            </w:r>
            <w:r w:rsidR="00250DB0">
              <w:rPr>
                <w:noProof/>
                <w:webHidden/>
              </w:rPr>
            </w:r>
            <w:r w:rsidR="00250DB0">
              <w:rPr>
                <w:noProof/>
                <w:webHidden/>
              </w:rPr>
              <w:fldChar w:fldCharType="separate"/>
            </w:r>
            <w:r w:rsidR="00250DB0">
              <w:rPr>
                <w:noProof/>
                <w:webHidden/>
              </w:rPr>
              <w:t>39</w:t>
            </w:r>
            <w:r w:rsidR="00250DB0">
              <w:rPr>
                <w:noProof/>
                <w:webHidden/>
              </w:rPr>
              <w:fldChar w:fldCharType="end"/>
            </w:r>
          </w:hyperlink>
        </w:p>
        <w:p w14:paraId="37159C74" w14:textId="78EEDC56" w:rsidR="00250DB0" w:rsidRDefault="00000000">
          <w:pPr>
            <w:pStyle w:val="TDC1"/>
            <w:tabs>
              <w:tab w:val="right" w:leader="dot" w:pos="9352"/>
            </w:tabs>
            <w:rPr>
              <w:rFonts w:asciiTheme="minorHAnsi" w:hAnsiTheme="minorHAnsi" w:cstheme="minorBidi"/>
              <w:noProof/>
              <w:sz w:val="22"/>
              <w:szCs w:val="22"/>
              <w:lang w:eastAsia="es-ES"/>
            </w:rPr>
          </w:pPr>
          <w:hyperlink w:anchor="_Toc108467481" w:history="1">
            <w:r w:rsidR="00250DB0" w:rsidRPr="008E2453">
              <w:rPr>
                <w:rStyle w:val="Hipervnculo"/>
                <w:noProof/>
              </w:rPr>
              <w:t>10. FACTIBILIDAD Y RECURSOS DISPONIBLES</w:t>
            </w:r>
            <w:r w:rsidR="00250DB0">
              <w:rPr>
                <w:noProof/>
                <w:webHidden/>
              </w:rPr>
              <w:tab/>
            </w:r>
            <w:r w:rsidR="00250DB0">
              <w:rPr>
                <w:noProof/>
                <w:webHidden/>
              </w:rPr>
              <w:fldChar w:fldCharType="begin"/>
            </w:r>
            <w:r w:rsidR="00250DB0">
              <w:rPr>
                <w:noProof/>
                <w:webHidden/>
              </w:rPr>
              <w:instrText xml:space="preserve"> PAGEREF _Toc108467481 \h </w:instrText>
            </w:r>
            <w:r w:rsidR="00250DB0">
              <w:rPr>
                <w:noProof/>
                <w:webHidden/>
              </w:rPr>
            </w:r>
            <w:r w:rsidR="00250DB0">
              <w:rPr>
                <w:noProof/>
                <w:webHidden/>
              </w:rPr>
              <w:fldChar w:fldCharType="separate"/>
            </w:r>
            <w:r w:rsidR="00250DB0">
              <w:rPr>
                <w:noProof/>
                <w:webHidden/>
              </w:rPr>
              <w:t>40</w:t>
            </w:r>
            <w:r w:rsidR="00250DB0">
              <w:rPr>
                <w:noProof/>
                <w:webHidden/>
              </w:rPr>
              <w:fldChar w:fldCharType="end"/>
            </w:r>
          </w:hyperlink>
        </w:p>
        <w:p w14:paraId="531FEA27" w14:textId="10C14A08" w:rsidR="00250DB0" w:rsidRDefault="00000000">
          <w:pPr>
            <w:pStyle w:val="TDC2"/>
            <w:tabs>
              <w:tab w:val="right" w:leader="dot" w:pos="9352"/>
            </w:tabs>
            <w:rPr>
              <w:rFonts w:asciiTheme="minorHAnsi" w:hAnsiTheme="minorHAnsi" w:cstheme="minorBidi"/>
              <w:noProof/>
              <w:sz w:val="22"/>
              <w:szCs w:val="22"/>
              <w:lang w:eastAsia="es-ES"/>
            </w:rPr>
          </w:pPr>
          <w:hyperlink w:anchor="_Toc108467482" w:history="1">
            <w:r w:rsidR="00250DB0" w:rsidRPr="008E2453">
              <w:rPr>
                <w:rStyle w:val="Hipervnculo"/>
                <w:noProof/>
              </w:rPr>
              <w:t>10.1 Talento Humano</w:t>
            </w:r>
            <w:r w:rsidR="00250DB0">
              <w:rPr>
                <w:noProof/>
                <w:webHidden/>
              </w:rPr>
              <w:tab/>
            </w:r>
            <w:r w:rsidR="00250DB0">
              <w:rPr>
                <w:noProof/>
                <w:webHidden/>
              </w:rPr>
              <w:fldChar w:fldCharType="begin"/>
            </w:r>
            <w:r w:rsidR="00250DB0">
              <w:rPr>
                <w:noProof/>
                <w:webHidden/>
              </w:rPr>
              <w:instrText xml:space="preserve"> PAGEREF _Toc108467482 \h </w:instrText>
            </w:r>
            <w:r w:rsidR="00250DB0">
              <w:rPr>
                <w:noProof/>
                <w:webHidden/>
              </w:rPr>
            </w:r>
            <w:r w:rsidR="00250DB0">
              <w:rPr>
                <w:noProof/>
                <w:webHidden/>
              </w:rPr>
              <w:fldChar w:fldCharType="separate"/>
            </w:r>
            <w:r w:rsidR="00250DB0">
              <w:rPr>
                <w:noProof/>
                <w:webHidden/>
              </w:rPr>
              <w:t>40</w:t>
            </w:r>
            <w:r w:rsidR="00250DB0">
              <w:rPr>
                <w:noProof/>
                <w:webHidden/>
              </w:rPr>
              <w:fldChar w:fldCharType="end"/>
            </w:r>
          </w:hyperlink>
        </w:p>
        <w:p w14:paraId="0A66B61C" w14:textId="45993010" w:rsidR="00250DB0" w:rsidRDefault="00000000">
          <w:pPr>
            <w:pStyle w:val="TDC2"/>
            <w:tabs>
              <w:tab w:val="right" w:leader="dot" w:pos="9352"/>
            </w:tabs>
            <w:rPr>
              <w:rFonts w:asciiTheme="minorHAnsi" w:hAnsiTheme="minorHAnsi" w:cstheme="minorBidi"/>
              <w:noProof/>
              <w:sz w:val="22"/>
              <w:szCs w:val="22"/>
              <w:lang w:eastAsia="es-ES"/>
            </w:rPr>
          </w:pPr>
          <w:hyperlink w:anchor="_Toc108467483" w:history="1">
            <w:r w:rsidR="00250DB0" w:rsidRPr="008E2453">
              <w:rPr>
                <w:rStyle w:val="Hipervnculo"/>
                <w:noProof/>
              </w:rPr>
              <w:t>10.2 Recursos Materiales</w:t>
            </w:r>
            <w:r w:rsidR="00250DB0">
              <w:rPr>
                <w:noProof/>
                <w:webHidden/>
              </w:rPr>
              <w:tab/>
            </w:r>
            <w:r w:rsidR="00250DB0">
              <w:rPr>
                <w:noProof/>
                <w:webHidden/>
              </w:rPr>
              <w:fldChar w:fldCharType="begin"/>
            </w:r>
            <w:r w:rsidR="00250DB0">
              <w:rPr>
                <w:noProof/>
                <w:webHidden/>
              </w:rPr>
              <w:instrText xml:space="preserve"> PAGEREF _Toc108467483 \h </w:instrText>
            </w:r>
            <w:r w:rsidR="00250DB0">
              <w:rPr>
                <w:noProof/>
                <w:webHidden/>
              </w:rPr>
            </w:r>
            <w:r w:rsidR="00250DB0">
              <w:rPr>
                <w:noProof/>
                <w:webHidden/>
              </w:rPr>
              <w:fldChar w:fldCharType="separate"/>
            </w:r>
            <w:r w:rsidR="00250DB0">
              <w:rPr>
                <w:noProof/>
                <w:webHidden/>
              </w:rPr>
              <w:t>40</w:t>
            </w:r>
            <w:r w:rsidR="00250DB0">
              <w:rPr>
                <w:noProof/>
                <w:webHidden/>
              </w:rPr>
              <w:fldChar w:fldCharType="end"/>
            </w:r>
          </w:hyperlink>
        </w:p>
        <w:p w14:paraId="2164FEC8" w14:textId="6978FBF8" w:rsidR="00250DB0" w:rsidRDefault="00000000">
          <w:pPr>
            <w:pStyle w:val="TDC2"/>
            <w:tabs>
              <w:tab w:val="right" w:leader="dot" w:pos="9352"/>
            </w:tabs>
            <w:rPr>
              <w:rFonts w:asciiTheme="minorHAnsi" w:hAnsiTheme="minorHAnsi" w:cstheme="minorBidi"/>
              <w:noProof/>
              <w:sz w:val="22"/>
              <w:szCs w:val="22"/>
              <w:lang w:eastAsia="es-ES"/>
            </w:rPr>
          </w:pPr>
          <w:hyperlink w:anchor="_Toc108467484" w:history="1">
            <w:r w:rsidR="00250DB0" w:rsidRPr="008E2453">
              <w:rPr>
                <w:rStyle w:val="Hipervnculo"/>
                <w:noProof/>
              </w:rPr>
              <w:t>10.3 Recursos de ingeniería</w:t>
            </w:r>
            <w:r w:rsidR="00250DB0">
              <w:rPr>
                <w:noProof/>
                <w:webHidden/>
              </w:rPr>
              <w:tab/>
            </w:r>
            <w:r w:rsidR="00250DB0">
              <w:rPr>
                <w:noProof/>
                <w:webHidden/>
              </w:rPr>
              <w:fldChar w:fldCharType="begin"/>
            </w:r>
            <w:r w:rsidR="00250DB0">
              <w:rPr>
                <w:noProof/>
                <w:webHidden/>
              </w:rPr>
              <w:instrText xml:space="preserve"> PAGEREF _Toc108467484 \h </w:instrText>
            </w:r>
            <w:r w:rsidR="00250DB0">
              <w:rPr>
                <w:noProof/>
                <w:webHidden/>
              </w:rPr>
            </w:r>
            <w:r w:rsidR="00250DB0">
              <w:rPr>
                <w:noProof/>
                <w:webHidden/>
              </w:rPr>
              <w:fldChar w:fldCharType="separate"/>
            </w:r>
            <w:r w:rsidR="00250DB0">
              <w:rPr>
                <w:noProof/>
                <w:webHidden/>
              </w:rPr>
              <w:t>41</w:t>
            </w:r>
            <w:r w:rsidR="00250DB0">
              <w:rPr>
                <w:noProof/>
                <w:webHidden/>
              </w:rPr>
              <w:fldChar w:fldCharType="end"/>
            </w:r>
          </w:hyperlink>
        </w:p>
        <w:p w14:paraId="3A8EF162" w14:textId="0CF9A7DD" w:rsidR="00250DB0" w:rsidRDefault="00000000">
          <w:pPr>
            <w:pStyle w:val="TDC2"/>
            <w:tabs>
              <w:tab w:val="right" w:leader="dot" w:pos="9352"/>
            </w:tabs>
            <w:rPr>
              <w:rFonts w:asciiTheme="minorHAnsi" w:hAnsiTheme="minorHAnsi" w:cstheme="minorBidi"/>
              <w:noProof/>
              <w:sz w:val="22"/>
              <w:szCs w:val="22"/>
              <w:lang w:eastAsia="es-ES"/>
            </w:rPr>
          </w:pPr>
          <w:hyperlink w:anchor="_Toc108467485" w:history="1">
            <w:r w:rsidR="00250DB0" w:rsidRPr="008E2453">
              <w:rPr>
                <w:rStyle w:val="Hipervnculo"/>
                <w:noProof/>
              </w:rPr>
              <w:t>10.4 Recursos Financieros</w:t>
            </w:r>
            <w:r w:rsidR="00250DB0">
              <w:rPr>
                <w:noProof/>
                <w:webHidden/>
              </w:rPr>
              <w:tab/>
            </w:r>
            <w:r w:rsidR="00250DB0">
              <w:rPr>
                <w:noProof/>
                <w:webHidden/>
              </w:rPr>
              <w:fldChar w:fldCharType="begin"/>
            </w:r>
            <w:r w:rsidR="00250DB0">
              <w:rPr>
                <w:noProof/>
                <w:webHidden/>
              </w:rPr>
              <w:instrText xml:space="preserve"> PAGEREF _Toc108467485 \h </w:instrText>
            </w:r>
            <w:r w:rsidR="00250DB0">
              <w:rPr>
                <w:noProof/>
                <w:webHidden/>
              </w:rPr>
            </w:r>
            <w:r w:rsidR="00250DB0">
              <w:rPr>
                <w:noProof/>
                <w:webHidden/>
              </w:rPr>
              <w:fldChar w:fldCharType="separate"/>
            </w:r>
            <w:r w:rsidR="00250DB0">
              <w:rPr>
                <w:noProof/>
                <w:webHidden/>
              </w:rPr>
              <w:t>41</w:t>
            </w:r>
            <w:r w:rsidR="00250DB0">
              <w:rPr>
                <w:noProof/>
                <w:webHidden/>
              </w:rPr>
              <w:fldChar w:fldCharType="end"/>
            </w:r>
          </w:hyperlink>
        </w:p>
        <w:p w14:paraId="18CF1552" w14:textId="07A4E772" w:rsidR="00250DB0" w:rsidRDefault="00000000">
          <w:pPr>
            <w:pStyle w:val="TDC1"/>
            <w:tabs>
              <w:tab w:val="right" w:leader="dot" w:pos="9352"/>
            </w:tabs>
            <w:rPr>
              <w:rFonts w:asciiTheme="minorHAnsi" w:hAnsiTheme="minorHAnsi" w:cstheme="minorBidi"/>
              <w:noProof/>
              <w:sz w:val="22"/>
              <w:szCs w:val="22"/>
              <w:lang w:eastAsia="es-ES"/>
            </w:rPr>
          </w:pPr>
          <w:hyperlink w:anchor="_Toc108467486" w:history="1">
            <w:r w:rsidR="00250DB0" w:rsidRPr="008E2453">
              <w:rPr>
                <w:rStyle w:val="Hipervnculo"/>
                <w:noProof/>
              </w:rPr>
              <w:t>11. CRONOGRAMA</w:t>
            </w:r>
            <w:r w:rsidR="00250DB0">
              <w:rPr>
                <w:noProof/>
                <w:webHidden/>
              </w:rPr>
              <w:tab/>
            </w:r>
            <w:r w:rsidR="00250DB0">
              <w:rPr>
                <w:noProof/>
                <w:webHidden/>
              </w:rPr>
              <w:fldChar w:fldCharType="begin"/>
            </w:r>
            <w:r w:rsidR="00250DB0">
              <w:rPr>
                <w:noProof/>
                <w:webHidden/>
              </w:rPr>
              <w:instrText xml:space="preserve"> PAGEREF _Toc108467486 \h </w:instrText>
            </w:r>
            <w:r w:rsidR="00250DB0">
              <w:rPr>
                <w:noProof/>
                <w:webHidden/>
              </w:rPr>
            </w:r>
            <w:r w:rsidR="00250DB0">
              <w:rPr>
                <w:noProof/>
                <w:webHidden/>
              </w:rPr>
              <w:fldChar w:fldCharType="separate"/>
            </w:r>
            <w:r w:rsidR="00250DB0">
              <w:rPr>
                <w:noProof/>
                <w:webHidden/>
              </w:rPr>
              <w:t>42</w:t>
            </w:r>
            <w:r w:rsidR="00250DB0">
              <w:rPr>
                <w:noProof/>
                <w:webHidden/>
              </w:rPr>
              <w:fldChar w:fldCharType="end"/>
            </w:r>
          </w:hyperlink>
        </w:p>
        <w:p w14:paraId="5B71A0A9" w14:textId="6E3AB305" w:rsidR="00250DB0" w:rsidRDefault="00000000">
          <w:pPr>
            <w:pStyle w:val="TDC1"/>
            <w:tabs>
              <w:tab w:val="right" w:leader="dot" w:pos="9352"/>
            </w:tabs>
            <w:rPr>
              <w:rFonts w:asciiTheme="minorHAnsi" w:hAnsiTheme="minorHAnsi" w:cstheme="minorBidi"/>
              <w:noProof/>
              <w:sz w:val="22"/>
              <w:szCs w:val="22"/>
              <w:lang w:eastAsia="es-ES"/>
            </w:rPr>
          </w:pPr>
          <w:hyperlink w:anchor="_Toc108467487" w:history="1">
            <w:r w:rsidR="00250DB0" w:rsidRPr="008E2453">
              <w:rPr>
                <w:rStyle w:val="Hipervnculo"/>
                <w:noProof/>
              </w:rPr>
              <w:t>12. RESULTADOS</w:t>
            </w:r>
            <w:r w:rsidR="00250DB0">
              <w:rPr>
                <w:noProof/>
                <w:webHidden/>
              </w:rPr>
              <w:tab/>
            </w:r>
            <w:r w:rsidR="00250DB0">
              <w:rPr>
                <w:noProof/>
                <w:webHidden/>
              </w:rPr>
              <w:fldChar w:fldCharType="begin"/>
            </w:r>
            <w:r w:rsidR="00250DB0">
              <w:rPr>
                <w:noProof/>
                <w:webHidden/>
              </w:rPr>
              <w:instrText xml:space="preserve"> PAGEREF _Toc108467487 \h </w:instrText>
            </w:r>
            <w:r w:rsidR="00250DB0">
              <w:rPr>
                <w:noProof/>
                <w:webHidden/>
              </w:rPr>
            </w:r>
            <w:r w:rsidR="00250DB0">
              <w:rPr>
                <w:noProof/>
                <w:webHidden/>
              </w:rPr>
              <w:fldChar w:fldCharType="separate"/>
            </w:r>
            <w:r w:rsidR="00250DB0">
              <w:rPr>
                <w:noProof/>
                <w:webHidden/>
              </w:rPr>
              <w:t>43</w:t>
            </w:r>
            <w:r w:rsidR="00250DB0">
              <w:rPr>
                <w:noProof/>
                <w:webHidden/>
              </w:rPr>
              <w:fldChar w:fldCharType="end"/>
            </w:r>
          </w:hyperlink>
        </w:p>
        <w:p w14:paraId="312D643D" w14:textId="515086BF" w:rsidR="00250DB0" w:rsidRDefault="00000000">
          <w:pPr>
            <w:pStyle w:val="TDC1"/>
            <w:tabs>
              <w:tab w:val="right" w:leader="dot" w:pos="9352"/>
            </w:tabs>
            <w:rPr>
              <w:rFonts w:asciiTheme="minorHAnsi" w:hAnsiTheme="minorHAnsi" w:cstheme="minorBidi"/>
              <w:noProof/>
              <w:sz w:val="22"/>
              <w:szCs w:val="22"/>
              <w:lang w:eastAsia="es-ES"/>
            </w:rPr>
          </w:pPr>
          <w:hyperlink w:anchor="_Toc108467488" w:history="1">
            <w:r w:rsidR="00250DB0" w:rsidRPr="008E2453">
              <w:rPr>
                <w:rStyle w:val="Hipervnculo"/>
                <w:noProof/>
              </w:rPr>
              <w:t>13. MEMORIA DE CALCULO TRONCALES SOLARES.</w:t>
            </w:r>
            <w:r w:rsidR="00250DB0">
              <w:rPr>
                <w:noProof/>
                <w:webHidden/>
              </w:rPr>
              <w:tab/>
            </w:r>
            <w:r w:rsidR="00250DB0">
              <w:rPr>
                <w:noProof/>
                <w:webHidden/>
              </w:rPr>
              <w:fldChar w:fldCharType="begin"/>
            </w:r>
            <w:r w:rsidR="00250DB0">
              <w:rPr>
                <w:noProof/>
                <w:webHidden/>
              </w:rPr>
              <w:instrText xml:space="preserve"> PAGEREF _Toc108467488 \h </w:instrText>
            </w:r>
            <w:r w:rsidR="00250DB0">
              <w:rPr>
                <w:noProof/>
                <w:webHidden/>
              </w:rPr>
            </w:r>
            <w:r w:rsidR="00250DB0">
              <w:rPr>
                <w:noProof/>
                <w:webHidden/>
              </w:rPr>
              <w:fldChar w:fldCharType="separate"/>
            </w:r>
            <w:r w:rsidR="00250DB0">
              <w:rPr>
                <w:noProof/>
                <w:webHidden/>
              </w:rPr>
              <w:t>62</w:t>
            </w:r>
            <w:r w:rsidR="00250DB0">
              <w:rPr>
                <w:noProof/>
                <w:webHidden/>
              </w:rPr>
              <w:fldChar w:fldCharType="end"/>
            </w:r>
          </w:hyperlink>
        </w:p>
        <w:p w14:paraId="356B40C4" w14:textId="6C249F93" w:rsidR="00250DB0" w:rsidRDefault="00000000">
          <w:pPr>
            <w:pStyle w:val="TDC1"/>
            <w:tabs>
              <w:tab w:val="right" w:leader="dot" w:pos="9352"/>
            </w:tabs>
            <w:rPr>
              <w:rFonts w:asciiTheme="minorHAnsi" w:hAnsiTheme="minorHAnsi" w:cstheme="minorBidi"/>
              <w:noProof/>
              <w:sz w:val="22"/>
              <w:szCs w:val="22"/>
              <w:lang w:eastAsia="es-ES"/>
            </w:rPr>
          </w:pPr>
          <w:hyperlink w:anchor="_Toc108467489" w:history="1">
            <w:r w:rsidR="00250DB0" w:rsidRPr="008E2453">
              <w:rPr>
                <w:rStyle w:val="Hipervnculo"/>
                <w:noProof/>
              </w:rPr>
              <w:t>14. PASANTÍA EN LA EMPRESA TEKCOM COMUNICACIONES DE MIRAFLORES</w:t>
            </w:r>
            <w:r w:rsidR="00250DB0">
              <w:rPr>
                <w:noProof/>
                <w:webHidden/>
              </w:rPr>
              <w:tab/>
            </w:r>
            <w:r w:rsidR="00250DB0">
              <w:rPr>
                <w:noProof/>
                <w:webHidden/>
              </w:rPr>
              <w:fldChar w:fldCharType="begin"/>
            </w:r>
            <w:r w:rsidR="00250DB0">
              <w:rPr>
                <w:noProof/>
                <w:webHidden/>
              </w:rPr>
              <w:instrText xml:space="preserve"> PAGEREF _Toc108467489 \h </w:instrText>
            </w:r>
            <w:r w:rsidR="00250DB0">
              <w:rPr>
                <w:noProof/>
                <w:webHidden/>
              </w:rPr>
            </w:r>
            <w:r w:rsidR="00250DB0">
              <w:rPr>
                <w:noProof/>
                <w:webHidden/>
              </w:rPr>
              <w:fldChar w:fldCharType="separate"/>
            </w:r>
            <w:r w:rsidR="00250DB0">
              <w:rPr>
                <w:noProof/>
                <w:webHidden/>
              </w:rPr>
              <w:t>70</w:t>
            </w:r>
            <w:r w:rsidR="00250DB0">
              <w:rPr>
                <w:noProof/>
                <w:webHidden/>
              </w:rPr>
              <w:fldChar w:fldCharType="end"/>
            </w:r>
          </w:hyperlink>
        </w:p>
        <w:p w14:paraId="6EA0796A" w14:textId="1AFB6734" w:rsidR="00250DB0" w:rsidRDefault="00000000">
          <w:pPr>
            <w:pStyle w:val="TDC1"/>
            <w:tabs>
              <w:tab w:val="right" w:leader="dot" w:pos="9352"/>
            </w:tabs>
            <w:rPr>
              <w:rFonts w:asciiTheme="minorHAnsi" w:hAnsiTheme="minorHAnsi" w:cstheme="minorBidi"/>
              <w:noProof/>
              <w:sz w:val="22"/>
              <w:szCs w:val="22"/>
              <w:lang w:eastAsia="es-ES"/>
            </w:rPr>
          </w:pPr>
          <w:hyperlink w:anchor="_Toc108467490" w:history="1">
            <w:r w:rsidR="00250DB0" w:rsidRPr="008E2453">
              <w:rPr>
                <w:rStyle w:val="Hipervnculo"/>
                <w:noProof/>
              </w:rPr>
              <w:t>15. TAREAS BÁSICAS DE LA PASANTÍA</w:t>
            </w:r>
            <w:r w:rsidR="00250DB0">
              <w:rPr>
                <w:noProof/>
                <w:webHidden/>
              </w:rPr>
              <w:tab/>
            </w:r>
            <w:r w:rsidR="00250DB0">
              <w:rPr>
                <w:noProof/>
                <w:webHidden/>
              </w:rPr>
              <w:fldChar w:fldCharType="begin"/>
            </w:r>
            <w:r w:rsidR="00250DB0">
              <w:rPr>
                <w:noProof/>
                <w:webHidden/>
              </w:rPr>
              <w:instrText xml:space="preserve"> PAGEREF _Toc108467490 \h </w:instrText>
            </w:r>
            <w:r w:rsidR="00250DB0">
              <w:rPr>
                <w:noProof/>
                <w:webHidden/>
              </w:rPr>
            </w:r>
            <w:r w:rsidR="00250DB0">
              <w:rPr>
                <w:noProof/>
                <w:webHidden/>
              </w:rPr>
              <w:fldChar w:fldCharType="separate"/>
            </w:r>
            <w:r w:rsidR="00250DB0">
              <w:rPr>
                <w:noProof/>
                <w:webHidden/>
              </w:rPr>
              <w:t>71</w:t>
            </w:r>
            <w:r w:rsidR="00250DB0">
              <w:rPr>
                <w:noProof/>
                <w:webHidden/>
              </w:rPr>
              <w:fldChar w:fldCharType="end"/>
            </w:r>
          </w:hyperlink>
        </w:p>
        <w:p w14:paraId="1D5ECC06" w14:textId="1B30695F" w:rsidR="00250DB0" w:rsidRDefault="00000000">
          <w:pPr>
            <w:pStyle w:val="TDC2"/>
            <w:tabs>
              <w:tab w:val="right" w:leader="dot" w:pos="9352"/>
            </w:tabs>
            <w:rPr>
              <w:rFonts w:asciiTheme="minorHAnsi" w:hAnsiTheme="minorHAnsi" w:cstheme="minorBidi"/>
              <w:noProof/>
              <w:sz w:val="22"/>
              <w:szCs w:val="22"/>
              <w:lang w:eastAsia="es-ES"/>
            </w:rPr>
          </w:pPr>
          <w:hyperlink w:anchor="_Toc108467491" w:history="1">
            <w:r w:rsidR="00250DB0" w:rsidRPr="008E2453">
              <w:rPr>
                <w:rStyle w:val="Hipervnculo"/>
                <w:noProof/>
              </w:rPr>
              <w:t>15.1 Visitas Técnicas</w:t>
            </w:r>
            <w:r w:rsidR="00250DB0">
              <w:rPr>
                <w:noProof/>
                <w:webHidden/>
              </w:rPr>
              <w:tab/>
            </w:r>
            <w:r w:rsidR="00250DB0">
              <w:rPr>
                <w:noProof/>
                <w:webHidden/>
              </w:rPr>
              <w:fldChar w:fldCharType="begin"/>
            </w:r>
            <w:r w:rsidR="00250DB0">
              <w:rPr>
                <w:noProof/>
                <w:webHidden/>
              </w:rPr>
              <w:instrText xml:space="preserve"> PAGEREF _Toc108467491 \h </w:instrText>
            </w:r>
            <w:r w:rsidR="00250DB0">
              <w:rPr>
                <w:noProof/>
                <w:webHidden/>
              </w:rPr>
            </w:r>
            <w:r w:rsidR="00250DB0">
              <w:rPr>
                <w:noProof/>
                <w:webHidden/>
              </w:rPr>
              <w:fldChar w:fldCharType="separate"/>
            </w:r>
            <w:r w:rsidR="00250DB0">
              <w:rPr>
                <w:noProof/>
                <w:webHidden/>
              </w:rPr>
              <w:t>71</w:t>
            </w:r>
            <w:r w:rsidR="00250DB0">
              <w:rPr>
                <w:noProof/>
                <w:webHidden/>
              </w:rPr>
              <w:fldChar w:fldCharType="end"/>
            </w:r>
          </w:hyperlink>
        </w:p>
        <w:p w14:paraId="58C5C70A" w14:textId="5CD2214F" w:rsidR="00250DB0" w:rsidRDefault="00000000">
          <w:pPr>
            <w:pStyle w:val="TDC1"/>
            <w:tabs>
              <w:tab w:val="right" w:leader="dot" w:pos="9352"/>
            </w:tabs>
            <w:rPr>
              <w:rFonts w:asciiTheme="minorHAnsi" w:hAnsiTheme="minorHAnsi" w:cstheme="minorBidi"/>
              <w:noProof/>
              <w:sz w:val="22"/>
              <w:szCs w:val="22"/>
              <w:lang w:eastAsia="es-ES"/>
            </w:rPr>
          </w:pPr>
          <w:hyperlink w:anchor="_Toc108467492" w:history="1">
            <w:r w:rsidR="00250DB0" w:rsidRPr="008E2453">
              <w:rPr>
                <w:rStyle w:val="Hipervnculo"/>
                <w:noProof/>
              </w:rPr>
              <w:t>16. CONCLUSIONES</w:t>
            </w:r>
            <w:r w:rsidR="00250DB0">
              <w:rPr>
                <w:noProof/>
                <w:webHidden/>
              </w:rPr>
              <w:tab/>
            </w:r>
            <w:r w:rsidR="00250DB0">
              <w:rPr>
                <w:noProof/>
                <w:webHidden/>
              </w:rPr>
              <w:fldChar w:fldCharType="begin"/>
            </w:r>
            <w:r w:rsidR="00250DB0">
              <w:rPr>
                <w:noProof/>
                <w:webHidden/>
              </w:rPr>
              <w:instrText xml:space="preserve"> PAGEREF _Toc108467492 \h </w:instrText>
            </w:r>
            <w:r w:rsidR="00250DB0">
              <w:rPr>
                <w:noProof/>
                <w:webHidden/>
              </w:rPr>
            </w:r>
            <w:r w:rsidR="00250DB0">
              <w:rPr>
                <w:noProof/>
                <w:webHidden/>
              </w:rPr>
              <w:fldChar w:fldCharType="separate"/>
            </w:r>
            <w:r w:rsidR="00250DB0">
              <w:rPr>
                <w:noProof/>
                <w:webHidden/>
              </w:rPr>
              <w:t>73</w:t>
            </w:r>
            <w:r w:rsidR="00250DB0">
              <w:rPr>
                <w:noProof/>
                <w:webHidden/>
              </w:rPr>
              <w:fldChar w:fldCharType="end"/>
            </w:r>
          </w:hyperlink>
        </w:p>
        <w:p w14:paraId="37089059" w14:textId="6FAA3BE5" w:rsidR="00887CD0" w:rsidRDefault="00A821A6" w:rsidP="00887CD0">
          <w:pPr>
            <w:spacing w:line="360" w:lineRule="auto"/>
            <w:ind w:firstLine="0"/>
            <w:rPr>
              <w:bCs/>
            </w:rPr>
          </w:pPr>
          <w:r>
            <w:rPr>
              <w:bCs/>
            </w:rPr>
            <w:fldChar w:fldCharType="end"/>
          </w:r>
        </w:p>
      </w:sdtContent>
    </w:sdt>
    <w:p w14:paraId="76F2E9AE" w14:textId="4BAF8A96" w:rsidR="00250DB0" w:rsidRDefault="00250DB0">
      <w:pPr>
        <w:pStyle w:val="Tabladeilustraciones"/>
        <w:tabs>
          <w:tab w:val="right" w:leader="dot" w:pos="9352"/>
        </w:tabs>
      </w:pPr>
    </w:p>
    <w:p w14:paraId="286473C9" w14:textId="0F1A89EC" w:rsidR="00250DB0" w:rsidRDefault="00250DB0" w:rsidP="00250DB0"/>
    <w:p w14:paraId="0829CE59" w14:textId="68C01D27" w:rsidR="00250DB0" w:rsidRDefault="00250DB0" w:rsidP="00250DB0"/>
    <w:p w14:paraId="2D2B54E5" w14:textId="095EB6D2" w:rsidR="00250DB0" w:rsidRDefault="00250DB0" w:rsidP="00250DB0"/>
    <w:p w14:paraId="119858AE" w14:textId="3628F6B7" w:rsidR="00250DB0" w:rsidRDefault="00250DB0" w:rsidP="00250DB0"/>
    <w:p w14:paraId="5C8D9376" w14:textId="06D4C495" w:rsidR="00250DB0" w:rsidRDefault="00250DB0" w:rsidP="00250DB0"/>
    <w:p w14:paraId="2B862DF8" w14:textId="74AD97D0" w:rsidR="00250DB0" w:rsidRDefault="00250DB0" w:rsidP="00250DB0"/>
    <w:p w14:paraId="42A5F934" w14:textId="6505CEB4" w:rsidR="00250DB0" w:rsidRDefault="00250DB0" w:rsidP="00250DB0"/>
    <w:p w14:paraId="2AD7B85E" w14:textId="3C1CDD0F" w:rsidR="00250DB0" w:rsidRDefault="00250DB0" w:rsidP="00250DB0"/>
    <w:p w14:paraId="3A594AFC" w14:textId="0E164E0F" w:rsidR="00250DB0" w:rsidRDefault="00250DB0" w:rsidP="00250DB0"/>
    <w:p w14:paraId="08BD5870" w14:textId="487E1402" w:rsidR="00250DB0" w:rsidRDefault="00250DB0" w:rsidP="00250DB0"/>
    <w:p w14:paraId="27D26CD1" w14:textId="32C445E1" w:rsidR="00250DB0" w:rsidRDefault="00250DB0" w:rsidP="00250DB0"/>
    <w:p w14:paraId="2EB9A354" w14:textId="17AF8AFF" w:rsidR="00250DB0" w:rsidRDefault="00250DB0" w:rsidP="00250DB0"/>
    <w:p w14:paraId="44742A15" w14:textId="639FED6B" w:rsidR="00250DB0" w:rsidRDefault="00250DB0" w:rsidP="00250DB0"/>
    <w:p w14:paraId="09641963" w14:textId="07F4F5FD" w:rsidR="00250DB0" w:rsidRDefault="00250DB0" w:rsidP="00250DB0"/>
    <w:p w14:paraId="5B8DA295" w14:textId="4F3D4670" w:rsidR="00250DB0" w:rsidRDefault="00250DB0" w:rsidP="00250DB0"/>
    <w:p w14:paraId="7CC40F06" w14:textId="4AFBF436" w:rsidR="00250DB0" w:rsidRDefault="00250DB0" w:rsidP="00250DB0"/>
    <w:p w14:paraId="3ED495AE" w14:textId="40BBF9A5" w:rsidR="00250DB0" w:rsidRDefault="00250DB0" w:rsidP="00250DB0"/>
    <w:p w14:paraId="066516DF" w14:textId="367C5998" w:rsidR="00250DB0" w:rsidRDefault="00250DB0" w:rsidP="00250DB0"/>
    <w:p w14:paraId="5B85F2A5" w14:textId="6C9FED4D" w:rsidR="00250DB0" w:rsidRDefault="00250DB0" w:rsidP="00250DB0"/>
    <w:p w14:paraId="4E5F9DEE" w14:textId="7038DCA3" w:rsidR="00250DB0" w:rsidRPr="00250DB0" w:rsidRDefault="00250DB0" w:rsidP="00250DB0">
      <w:pPr>
        <w:jc w:val="center"/>
      </w:pPr>
      <w:r>
        <w:lastRenderedPageBreak/>
        <w:t>TABLA DE ILUSTRACIONES</w:t>
      </w:r>
    </w:p>
    <w:p w14:paraId="49C640A8" w14:textId="0EFF65D9" w:rsidR="00250DB0" w:rsidRDefault="00250DB0">
      <w:pPr>
        <w:pStyle w:val="Tabladeilustraciones"/>
        <w:tabs>
          <w:tab w:val="right" w:leader="dot" w:pos="9352"/>
        </w:tabs>
        <w:rPr>
          <w:rFonts w:asciiTheme="minorHAnsi" w:hAnsiTheme="minorHAnsi" w:cstheme="minorBidi"/>
          <w:noProof/>
          <w:sz w:val="22"/>
          <w:szCs w:val="22"/>
          <w:lang w:eastAsia="es-ES"/>
        </w:rPr>
      </w:pPr>
      <w:r>
        <w:fldChar w:fldCharType="begin"/>
      </w:r>
      <w:r>
        <w:instrText xml:space="preserve"> TOC \h \z \c "Ilustración" </w:instrText>
      </w:r>
      <w:r>
        <w:fldChar w:fldCharType="separate"/>
      </w:r>
      <w:hyperlink w:anchor="_Toc108467539" w:history="1">
        <w:r w:rsidRPr="00B6604F">
          <w:rPr>
            <w:rStyle w:val="Hipervnculo"/>
            <w:noProof/>
          </w:rPr>
          <w:t>Ilustración 1. municipio de Miraflores con sus divisiones en veredas.</w:t>
        </w:r>
        <w:r>
          <w:rPr>
            <w:noProof/>
            <w:webHidden/>
          </w:rPr>
          <w:tab/>
        </w:r>
        <w:r>
          <w:rPr>
            <w:noProof/>
            <w:webHidden/>
          </w:rPr>
          <w:fldChar w:fldCharType="begin"/>
        </w:r>
        <w:r>
          <w:rPr>
            <w:noProof/>
            <w:webHidden/>
          </w:rPr>
          <w:instrText xml:space="preserve"> PAGEREF _Toc108467539 \h </w:instrText>
        </w:r>
        <w:r>
          <w:rPr>
            <w:noProof/>
            <w:webHidden/>
          </w:rPr>
        </w:r>
        <w:r>
          <w:rPr>
            <w:noProof/>
            <w:webHidden/>
          </w:rPr>
          <w:fldChar w:fldCharType="separate"/>
        </w:r>
        <w:r>
          <w:rPr>
            <w:noProof/>
            <w:webHidden/>
          </w:rPr>
          <w:t>15</w:t>
        </w:r>
        <w:r>
          <w:rPr>
            <w:noProof/>
            <w:webHidden/>
          </w:rPr>
          <w:fldChar w:fldCharType="end"/>
        </w:r>
      </w:hyperlink>
    </w:p>
    <w:p w14:paraId="55AB5C4C" w14:textId="5B9B74BB" w:rsidR="00250DB0" w:rsidRDefault="00000000">
      <w:pPr>
        <w:pStyle w:val="Tabladeilustraciones"/>
        <w:tabs>
          <w:tab w:val="right" w:leader="dot" w:pos="9352"/>
        </w:tabs>
        <w:rPr>
          <w:rFonts w:asciiTheme="minorHAnsi" w:hAnsiTheme="minorHAnsi" w:cstheme="minorBidi"/>
          <w:noProof/>
          <w:sz w:val="22"/>
          <w:szCs w:val="22"/>
          <w:lang w:eastAsia="es-ES"/>
        </w:rPr>
      </w:pPr>
      <w:hyperlink w:anchor="_Toc108467540" w:history="1">
        <w:r w:rsidR="00250DB0" w:rsidRPr="00B6604F">
          <w:rPr>
            <w:rStyle w:val="Hipervnculo"/>
            <w:noProof/>
          </w:rPr>
          <w:t>Ilustración 2.  troncal solar vereda perico capacidad solar de 600w de energía para antenas rf.</w:t>
        </w:r>
        <w:r w:rsidR="00250DB0">
          <w:rPr>
            <w:noProof/>
            <w:webHidden/>
          </w:rPr>
          <w:tab/>
        </w:r>
        <w:r w:rsidR="00250DB0">
          <w:rPr>
            <w:noProof/>
            <w:webHidden/>
          </w:rPr>
          <w:fldChar w:fldCharType="begin"/>
        </w:r>
        <w:r w:rsidR="00250DB0">
          <w:rPr>
            <w:noProof/>
            <w:webHidden/>
          </w:rPr>
          <w:instrText xml:space="preserve"> PAGEREF _Toc108467540 \h </w:instrText>
        </w:r>
        <w:r w:rsidR="00250DB0">
          <w:rPr>
            <w:noProof/>
            <w:webHidden/>
          </w:rPr>
        </w:r>
        <w:r w:rsidR="00250DB0">
          <w:rPr>
            <w:noProof/>
            <w:webHidden/>
          </w:rPr>
          <w:fldChar w:fldCharType="separate"/>
        </w:r>
        <w:r w:rsidR="00250DB0">
          <w:rPr>
            <w:noProof/>
            <w:webHidden/>
          </w:rPr>
          <w:t>30</w:t>
        </w:r>
        <w:r w:rsidR="00250DB0">
          <w:rPr>
            <w:noProof/>
            <w:webHidden/>
          </w:rPr>
          <w:fldChar w:fldCharType="end"/>
        </w:r>
      </w:hyperlink>
    </w:p>
    <w:p w14:paraId="2A00C5B3" w14:textId="6F0C8334" w:rsidR="00250DB0" w:rsidRDefault="00000000">
      <w:pPr>
        <w:pStyle w:val="Tabladeilustraciones"/>
        <w:tabs>
          <w:tab w:val="right" w:leader="dot" w:pos="9352"/>
        </w:tabs>
        <w:rPr>
          <w:rFonts w:asciiTheme="minorHAnsi" w:hAnsiTheme="minorHAnsi" w:cstheme="minorBidi"/>
          <w:noProof/>
          <w:sz w:val="22"/>
          <w:szCs w:val="22"/>
          <w:lang w:eastAsia="es-ES"/>
        </w:rPr>
      </w:pPr>
      <w:hyperlink w:anchor="_Toc108467541" w:history="1">
        <w:r w:rsidR="00250DB0" w:rsidRPr="00B6604F">
          <w:rPr>
            <w:rStyle w:val="Hipervnculo"/>
            <w:noProof/>
            <w:lang w:val="es-CO"/>
          </w:rPr>
          <w:t>Ilustración</w:t>
        </w:r>
        <w:r w:rsidR="00250DB0" w:rsidRPr="00B6604F">
          <w:rPr>
            <w:rStyle w:val="Hipervnculo"/>
            <w:noProof/>
            <w:lang w:val="en-US"/>
          </w:rPr>
          <w:t xml:space="preserve"> 3. ROUTER TP LINK N300</w:t>
        </w:r>
        <w:r w:rsidR="00250DB0">
          <w:rPr>
            <w:noProof/>
            <w:webHidden/>
          </w:rPr>
          <w:tab/>
        </w:r>
        <w:r w:rsidR="00250DB0">
          <w:rPr>
            <w:noProof/>
            <w:webHidden/>
          </w:rPr>
          <w:fldChar w:fldCharType="begin"/>
        </w:r>
        <w:r w:rsidR="00250DB0">
          <w:rPr>
            <w:noProof/>
            <w:webHidden/>
          </w:rPr>
          <w:instrText xml:space="preserve"> PAGEREF _Toc108467541 \h </w:instrText>
        </w:r>
        <w:r w:rsidR="00250DB0">
          <w:rPr>
            <w:noProof/>
            <w:webHidden/>
          </w:rPr>
        </w:r>
        <w:r w:rsidR="00250DB0">
          <w:rPr>
            <w:noProof/>
            <w:webHidden/>
          </w:rPr>
          <w:fldChar w:fldCharType="separate"/>
        </w:r>
        <w:r w:rsidR="00250DB0">
          <w:rPr>
            <w:noProof/>
            <w:webHidden/>
          </w:rPr>
          <w:t>32</w:t>
        </w:r>
        <w:r w:rsidR="00250DB0">
          <w:rPr>
            <w:noProof/>
            <w:webHidden/>
          </w:rPr>
          <w:fldChar w:fldCharType="end"/>
        </w:r>
      </w:hyperlink>
    </w:p>
    <w:p w14:paraId="7AAD21B1" w14:textId="158982AA" w:rsidR="00250DB0" w:rsidRDefault="00000000">
      <w:pPr>
        <w:pStyle w:val="Tabladeilustraciones"/>
        <w:tabs>
          <w:tab w:val="right" w:leader="dot" w:pos="9352"/>
        </w:tabs>
        <w:rPr>
          <w:rFonts w:asciiTheme="minorHAnsi" w:hAnsiTheme="minorHAnsi" w:cstheme="minorBidi"/>
          <w:noProof/>
          <w:sz w:val="22"/>
          <w:szCs w:val="22"/>
          <w:lang w:eastAsia="es-ES"/>
        </w:rPr>
      </w:pPr>
      <w:hyperlink w:anchor="_Toc108467542" w:history="1">
        <w:r w:rsidR="00250DB0" w:rsidRPr="00B6604F">
          <w:rPr>
            <w:rStyle w:val="Hipervnculo"/>
            <w:noProof/>
          </w:rPr>
          <w:t>Ilustración 4 UBIQUITI POWERBEAM PBE-M5-400</w:t>
        </w:r>
        <w:r w:rsidR="00250DB0">
          <w:rPr>
            <w:noProof/>
            <w:webHidden/>
          </w:rPr>
          <w:tab/>
        </w:r>
        <w:r w:rsidR="00250DB0">
          <w:rPr>
            <w:noProof/>
            <w:webHidden/>
          </w:rPr>
          <w:fldChar w:fldCharType="begin"/>
        </w:r>
        <w:r w:rsidR="00250DB0">
          <w:rPr>
            <w:noProof/>
            <w:webHidden/>
          </w:rPr>
          <w:instrText xml:space="preserve"> PAGEREF _Toc108467542 \h </w:instrText>
        </w:r>
        <w:r w:rsidR="00250DB0">
          <w:rPr>
            <w:noProof/>
            <w:webHidden/>
          </w:rPr>
        </w:r>
        <w:r w:rsidR="00250DB0">
          <w:rPr>
            <w:noProof/>
            <w:webHidden/>
          </w:rPr>
          <w:fldChar w:fldCharType="separate"/>
        </w:r>
        <w:r w:rsidR="00250DB0">
          <w:rPr>
            <w:noProof/>
            <w:webHidden/>
          </w:rPr>
          <w:t>33</w:t>
        </w:r>
        <w:r w:rsidR="00250DB0">
          <w:rPr>
            <w:noProof/>
            <w:webHidden/>
          </w:rPr>
          <w:fldChar w:fldCharType="end"/>
        </w:r>
      </w:hyperlink>
    </w:p>
    <w:p w14:paraId="5EF26FF2" w14:textId="02CE69AC" w:rsidR="00250DB0" w:rsidRDefault="00000000">
      <w:pPr>
        <w:pStyle w:val="Tabladeilustraciones"/>
        <w:tabs>
          <w:tab w:val="right" w:leader="dot" w:pos="9352"/>
        </w:tabs>
        <w:rPr>
          <w:rFonts w:asciiTheme="minorHAnsi" w:hAnsiTheme="minorHAnsi" w:cstheme="minorBidi"/>
          <w:noProof/>
          <w:sz w:val="22"/>
          <w:szCs w:val="22"/>
          <w:lang w:eastAsia="es-ES"/>
        </w:rPr>
      </w:pPr>
      <w:hyperlink w:anchor="_Toc108467543" w:history="1">
        <w:r w:rsidR="00250DB0" w:rsidRPr="00B6604F">
          <w:rPr>
            <w:rStyle w:val="Hipervnculo"/>
            <w:noProof/>
          </w:rPr>
          <w:t xml:space="preserve">Ilustración 5. </w:t>
        </w:r>
        <w:r w:rsidR="00250DB0" w:rsidRPr="00B6604F">
          <w:rPr>
            <w:rStyle w:val="Hipervnculo"/>
            <w:noProof/>
            <w:lang w:val="en-US"/>
          </w:rPr>
          <w:t>UBIQUITI LBE-M5-23 5GHZ LITEBEAM, 23 DBI, AIRMAX</w:t>
        </w:r>
        <w:r w:rsidR="00250DB0">
          <w:rPr>
            <w:noProof/>
            <w:webHidden/>
          </w:rPr>
          <w:tab/>
        </w:r>
        <w:r w:rsidR="00250DB0">
          <w:rPr>
            <w:noProof/>
            <w:webHidden/>
          </w:rPr>
          <w:fldChar w:fldCharType="begin"/>
        </w:r>
        <w:r w:rsidR="00250DB0">
          <w:rPr>
            <w:noProof/>
            <w:webHidden/>
          </w:rPr>
          <w:instrText xml:space="preserve"> PAGEREF _Toc108467543 \h </w:instrText>
        </w:r>
        <w:r w:rsidR="00250DB0">
          <w:rPr>
            <w:noProof/>
            <w:webHidden/>
          </w:rPr>
        </w:r>
        <w:r w:rsidR="00250DB0">
          <w:rPr>
            <w:noProof/>
            <w:webHidden/>
          </w:rPr>
          <w:fldChar w:fldCharType="separate"/>
        </w:r>
        <w:r w:rsidR="00250DB0">
          <w:rPr>
            <w:noProof/>
            <w:webHidden/>
          </w:rPr>
          <w:t>34</w:t>
        </w:r>
        <w:r w:rsidR="00250DB0">
          <w:rPr>
            <w:noProof/>
            <w:webHidden/>
          </w:rPr>
          <w:fldChar w:fldCharType="end"/>
        </w:r>
      </w:hyperlink>
    </w:p>
    <w:p w14:paraId="15BD7F71" w14:textId="3A3E444F" w:rsidR="00250DB0" w:rsidRDefault="00000000">
      <w:pPr>
        <w:pStyle w:val="Tabladeilustraciones"/>
        <w:tabs>
          <w:tab w:val="right" w:leader="dot" w:pos="9352"/>
        </w:tabs>
        <w:rPr>
          <w:rFonts w:asciiTheme="minorHAnsi" w:hAnsiTheme="minorHAnsi" w:cstheme="minorBidi"/>
          <w:noProof/>
          <w:sz w:val="22"/>
          <w:szCs w:val="22"/>
          <w:lang w:eastAsia="es-ES"/>
        </w:rPr>
      </w:pPr>
      <w:hyperlink w:anchor="_Toc108467544" w:history="1">
        <w:r w:rsidR="00250DB0" w:rsidRPr="00B6604F">
          <w:rPr>
            <w:rStyle w:val="Hipervnculo"/>
            <w:noProof/>
          </w:rPr>
          <w:t>Ilustración 6. poe dc</w:t>
        </w:r>
        <w:r w:rsidR="00250DB0">
          <w:rPr>
            <w:noProof/>
            <w:webHidden/>
          </w:rPr>
          <w:tab/>
        </w:r>
        <w:r w:rsidR="00250DB0">
          <w:rPr>
            <w:noProof/>
            <w:webHidden/>
          </w:rPr>
          <w:fldChar w:fldCharType="begin"/>
        </w:r>
        <w:r w:rsidR="00250DB0">
          <w:rPr>
            <w:noProof/>
            <w:webHidden/>
          </w:rPr>
          <w:instrText xml:space="preserve"> PAGEREF _Toc108467544 \h </w:instrText>
        </w:r>
        <w:r w:rsidR="00250DB0">
          <w:rPr>
            <w:noProof/>
            <w:webHidden/>
          </w:rPr>
        </w:r>
        <w:r w:rsidR="00250DB0">
          <w:rPr>
            <w:noProof/>
            <w:webHidden/>
          </w:rPr>
          <w:fldChar w:fldCharType="separate"/>
        </w:r>
        <w:r w:rsidR="00250DB0">
          <w:rPr>
            <w:noProof/>
            <w:webHidden/>
          </w:rPr>
          <w:t>35</w:t>
        </w:r>
        <w:r w:rsidR="00250DB0">
          <w:rPr>
            <w:noProof/>
            <w:webHidden/>
          </w:rPr>
          <w:fldChar w:fldCharType="end"/>
        </w:r>
      </w:hyperlink>
    </w:p>
    <w:p w14:paraId="21CED470" w14:textId="1BC2ABF2" w:rsidR="00250DB0" w:rsidRDefault="00000000">
      <w:pPr>
        <w:pStyle w:val="Tabladeilustraciones"/>
        <w:tabs>
          <w:tab w:val="right" w:leader="dot" w:pos="9352"/>
        </w:tabs>
        <w:rPr>
          <w:rFonts w:asciiTheme="minorHAnsi" w:hAnsiTheme="minorHAnsi" w:cstheme="minorBidi"/>
          <w:noProof/>
          <w:sz w:val="22"/>
          <w:szCs w:val="22"/>
          <w:lang w:eastAsia="es-ES"/>
        </w:rPr>
      </w:pPr>
      <w:hyperlink w:anchor="_Toc108467545" w:history="1">
        <w:r w:rsidR="00250DB0" w:rsidRPr="00B6604F">
          <w:rPr>
            <w:rStyle w:val="Hipervnculo"/>
            <w:noProof/>
          </w:rPr>
          <w:t>Ilustración 7 poe ac</w:t>
        </w:r>
        <w:r w:rsidR="00250DB0">
          <w:rPr>
            <w:noProof/>
            <w:webHidden/>
          </w:rPr>
          <w:tab/>
        </w:r>
        <w:r w:rsidR="00250DB0">
          <w:rPr>
            <w:noProof/>
            <w:webHidden/>
          </w:rPr>
          <w:fldChar w:fldCharType="begin"/>
        </w:r>
        <w:r w:rsidR="00250DB0">
          <w:rPr>
            <w:noProof/>
            <w:webHidden/>
          </w:rPr>
          <w:instrText xml:space="preserve"> PAGEREF _Toc108467545 \h </w:instrText>
        </w:r>
        <w:r w:rsidR="00250DB0">
          <w:rPr>
            <w:noProof/>
            <w:webHidden/>
          </w:rPr>
        </w:r>
        <w:r w:rsidR="00250DB0">
          <w:rPr>
            <w:noProof/>
            <w:webHidden/>
          </w:rPr>
          <w:fldChar w:fldCharType="separate"/>
        </w:r>
        <w:r w:rsidR="00250DB0">
          <w:rPr>
            <w:noProof/>
            <w:webHidden/>
          </w:rPr>
          <w:t>35</w:t>
        </w:r>
        <w:r w:rsidR="00250DB0">
          <w:rPr>
            <w:noProof/>
            <w:webHidden/>
          </w:rPr>
          <w:fldChar w:fldCharType="end"/>
        </w:r>
      </w:hyperlink>
    </w:p>
    <w:p w14:paraId="16B8A3FB" w14:textId="46FF9D7E" w:rsidR="00250DB0" w:rsidRDefault="00000000">
      <w:pPr>
        <w:pStyle w:val="Tabladeilustraciones"/>
        <w:tabs>
          <w:tab w:val="right" w:leader="dot" w:pos="9352"/>
        </w:tabs>
        <w:rPr>
          <w:rFonts w:asciiTheme="minorHAnsi" w:hAnsiTheme="minorHAnsi" w:cstheme="minorBidi"/>
          <w:noProof/>
          <w:sz w:val="22"/>
          <w:szCs w:val="22"/>
          <w:lang w:eastAsia="es-ES"/>
        </w:rPr>
      </w:pPr>
      <w:hyperlink w:anchor="_Toc108467546" w:history="1">
        <w:r w:rsidR="00250DB0" w:rsidRPr="00B6604F">
          <w:rPr>
            <w:rStyle w:val="Hipervnculo"/>
            <w:noProof/>
          </w:rPr>
          <w:t>Ilustración 8.  Flujograma Proceso De Una Troncal Solar</w:t>
        </w:r>
        <w:r w:rsidR="00250DB0">
          <w:rPr>
            <w:noProof/>
            <w:webHidden/>
          </w:rPr>
          <w:tab/>
        </w:r>
        <w:r w:rsidR="00250DB0">
          <w:rPr>
            <w:noProof/>
            <w:webHidden/>
          </w:rPr>
          <w:fldChar w:fldCharType="begin"/>
        </w:r>
        <w:r w:rsidR="00250DB0">
          <w:rPr>
            <w:noProof/>
            <w:webHidden/>
          </w:rPr>
          <w:instrText xml:space="preserve"> PAGEREF _Toc108467546 \h </w:instrText>
        </w:r>
        <w:r w:rsidR="00250DB0">
          <w:rPr>
            <w:noProof/>
            <w:webHidden/>
          </w:rPr>
        </w:r>
        <w:r w:rsidR="00250DB0">
          <w:rPr>
            <w:noProof/>
            <w:webHidden/>
          </w:rPr>
          <w:fldChar w:fldCharType="separate"/>
        </w:r>
        <w:r w:rsidR="00250DB0">
          <w:rPr>
            <w:noProof/>
            <w:webHidden/>
          </w:rPr>
          <w:t>36</w:t>
        </w:r>
        <w:r w:rsidR="00250DB0">
          <w:rPr>
            <w:noProof/>
            <w:webHidden/>
          </w:rPr>
          <w:fldChar w:fldCharType="end"/>
        </w:r>
      </w:hyperlink>
    </w:p>
    <w:p w14:paraId="44779F1D" w14:textId="6C98D360" w:rsidR="00250DB0" w:rsidRDefault="00000000">
      <w:pPr>
        <w:pStyle w:val="Tabladeilustraciones"/>
        <w:tabs>
          <w:tab w:val="right" w:leader="dot" w:pos="9352"/>
        </w:tabs>
        <w:rPr>
          <w:rFonts w:asciiTheme="minorHAnsi" w:hAnsiTheme="minorHAnsi" w:cstheme="minorBidi"/>
          <w:noProof/>
          <w:sz w:val="22"/>
          <w:szCs w:val="22"/>
          <w:lang w:eastAsia="es-ES"/>
        </w:rPr>
      </w:pPr>
      <w:hyperlink w:anchor="_Toc108467547" w:history="1">
        <w:r w:rsidR="00250DB0" w:rsidRPr="00B6604F">
          <w:rPr>
            <w:rStyle w:val="Hipervnculo"/>
            <w:noProof/>
          </w:rPr>
          <w:t>Ilustración 9. RAC PRINCIPAL TECKOM</w:t>
        </w:r>
        <w:r w:rsidR="00250DB0">
          <w:rPr>
            <w:noProof/>
            <w:webHidden/>
          </w:rPr>
          <w:tab/>
        </w:r>
        <w:r w:rsidR="00250DB0">
          <w:rPr>
            <w:noProof/>
            <w:webHidden/>
          </w:rPr>
          <w:fldChar w:fldCharType="begin"/>
        </w:r>
        <w:r w:rsidR="00250DB0">
          <w:rPr>
            <w:noProof/>
            <w:webHidden/>
          </w:rPr>
          <w:instrText xml:space="preserve"> PAGEREF _Toc108467547 \h </w:instrText>
        </w:r>
        <w:r w:rsidR="00250DB0">
          <w:rPr>
            <w:noProof/>
            <w:webHidden/>
          </w:rPr>
        </w:r>
        <w:r w:rsidR="00250DB0">
          <w:rPr>
            <w:noProof/>
            <w:webHidden/>
          </w:rPr>
          <w:fldChar w:fldCharType="separate"/>
        </w:r>
        <w:r w:rsidR="00250DB0">
          <w:rPr>
            <w:noProof/>
            <w:webHidden/>
          </w:rPr>
          <w:t>45</w:t>
        </w:r>
        <w:r w:rsidR="00250DB0">
          <w:rPr>
            <w:noProof/>
            <w:webHidden/>
          </w:rPr>
          <w:fldChar w:fldCharType="end"/>
        </w:r>
      </w:hyperlink>
    </w:p>
    <w:p w14:paraId="3C1FE797" w14:textId="729A0864" w:rsidR="00250DB0" w:rsidRDefault="00000000">
      <w:pPr>
        <w:pStyle w:val="Tabladeilustraciones"/>
        <w:tabs>
          <w:tab w:val="right" w:leader="dot" w:pos="9352"/>
        </w:tabs>
        <w:rPr>
          <w:rFonts w:asciiTheme="minorHAnsi" w:hAnsiTheme="minorHAnsi" w:cstheme="minorBidi"/>
          <w:noProof/>
          <w:sz w:val="22"/>
          <w:szCs w:val="22"/>
          <w:lang w:eastAsia="es-ES"/>
        </w:rPr>
      </w:pPr>
      <w:hyperlink w:anchor="_Toc108467548" w:history="1">
        <w:r w:rsidR="00250DB0" w:rsidRPr="00B6604F">
          <w:rPr>
            <w:rStyle w:val="Hipervnculo"/>
            <w:noProof/>
          </w:rPr>
          <w:t>Ilustración 10. torre con sistema de radio enlace</w:t>
        </w:r>
        <w:r w:rsidR="00250DB0">
          <w:rPr>
            <w:noProof/>
            <w:webHidden/>
          </w:rPr>
          <w:tab/>
        </w:r>
        <w:r w:rsidR="00250DB0">
          <w:rPr>
            <w:noProof/>
            <w:webHidden/>
          </w:rPr>
          <w:fldChar w:fldCharType="begin"/>
        </w:r>
        <w:r w:rsidR="00250DB0">
          <w:rPr>
            <w:noProof/>
            <w:webHidden/>
          </w:rPr>
          <w:instrText xml:space="preserve"> PAGEREF _Toc108467548 \h </w:instrText>
        </w:r>
        <w:r w:rsidR="00250DB0">
          <w:rPr>
            <w:noProof/>
            <w:webHidden/>
          </w:rPr>
        </w:r>
        <w:r w:rsidR="00250DB0">
          <w:rPr>
            <w:noProof/>
            <w:webHidden/>
          </w:rPr>
          <w:fldChar w:fldCharType="separate"/>
        </w:r>
        <w:r w:rsidR="00250DB0">
          <w:rPr>
            <w:noProof/>
            <w:webHidden/>
          </w:rPr>
          <w:t>46</w:t>
        </w:r>
        <w:r w:rsidR="00250DB0">
          <w:rPr>
            <w:noProof/>
            <w:webHidden/>
          </w:rPr>
          <w:fldChar w:fldCharType="end"/>
        </w:r>
      </w:hyperlink>
    </w:p>
    <w:p w14:paraId="2F044D58" w14:textId="3C585238" w:rsidR="00250DB0" w:rsidRDefault="00000000">
      <w:pPr>
        <w:pStyle w:val="Tabladeilustraciones"/>
        <w:tabs>
          <w:tab w:val="right" w:leader="dot" w:pos="9352"/>
        </w:tabs>
        <w:rPr>
          <w:rFonts w:asciiTheme="minorHAnsi" w:hAnsiTheme="minorHAnsi" w:cstheme="minorBidi"/>
          <w:noProof/>
          <w:sz w:val="22"/>
          <w:szCs w:val="22"/>
          <w:lang w:eastAsia="es-ES"/>
        </w:rPr>
      </w:pPr>
      <w:hyperlink w:anchor="_Toc108467549" w:history="1">
        <w:r w:rsidR="00250DB0" w:rsidRPr="00B6604F">
          <w:rPr>
            <w:rStyle w:val="Hipervnculo"/>
            <w:noProof/>
          </w:rPr>
          <w:t>Ilustración 11. configuración de clientes</w:t>
        </w:r>
        <w:r w:rsidR="00250DB0">
          <w:rPr>
            <w:noProof/>
            <w:webHidden/>
          </w:rPr>
          <w:tab/>
        </w:r>
        <w:r w:rsidR="00250DB0">
          <w:rPr>
            <w:noProof/>
            <w:webHidden/>
          </w:rPr>
          <w:fldChar w:fldCharType="begin"/>
        </w:r>
        <w:r w:rsidR="00250DB0">
          <w:rPr>
            <w:noProof/>
            <w:webHidden/>
          </w:rPr>
          <w:instrText xml:space="preserve"> PAGEREF _Toc108467549 \h </w:instrText>
        </w:r>
        <w:r w:rsidR="00250DB0">
          <w:rPr>
            <w:noProof/>
            <w:webHidden/>
          </w:rPr>
        </w:r>
        <w:r w:rsidR="00250DB0">
          <w:rPr>
            <w:noProof/>
            <w:webHidden/>
          </w:rPr>
          <w:fldChar w:fldCharType="separate"/>
        </w:r>
        <w:r w:rsidR="00250DB0">
          <w:rPr>
            <w:noProof/>
            <w:webHidden/>
          </w:rPr>
          <w:t>48</w:t>
        </w:r>
        <w:r w:rsidR="00250DB0">
          <w:rPr>
            <w:noProof/>
            <w:webHidden/>
          </w:rPr>
          <w:fldChar w:fldCharType="end"/>
        </w:r>
      </w:hyperlink>
    </w:p>
    <w:p w14:paraId="5317F95E" w14:textId="62C4BC34" w:rsidR="00250DB0" w:rsidRDefault="00000000">
      <w:pPr>
        <w:pStyle w:val="Tabladeilustraciones"/>
        <w:tabs>
          <w:tab w:val="right" w:leader="dot" w:pos="9352"/>
        </w:tabs>
        <w:rPr>
          <w:rFonts w:asciiTheme="minorHAnsi" w:hAnsiTheme="minorHAnsi" w:cstheme="minorBidi"/>
          <w:noProof/>
          <w:sz w:val="22"/>
          <w:szCs w:val="22"/>
          <w:lang w:eastAsia="es-ES"/>
        </w:rPr>
      </w:pPr>
      <w:hyperlink w:anchor="_Toc108467550" w:history="1">
        <w:r w:rsidR="00250DB0" w:rsidRPr="00B6604F">
          <w:rPr>
            <w:rStyle w:val="Hipervnculo"/>
            <w:noProof/>
          </w:rPr>
          <w:t>Ilustración 12. configuración ppoe cliente</w:t>
        </w:r>
        <w:r w:rsidR="00250DB0">
          <w:rPr>
            <w:noProof/>
            <w:webHidden/>
          </w:rPr>
          <w:tab/>
        </w:r>
        <w:r w:rsidR="00250DB0">
          <w:rPr>
            <w:noProof/>
            <w:webHidden/>
          </w:rPr>
          <w:fldChar w:fldCharType="begin"/>
        </w:r>
        <w:r w:rsidR="00250DB0">
          <w:rPr>
            <w:noProof/>
            <w:webHidden/>
          </w:rPr>
          <w:instrText xml:space="preserve"> PAGEREF _Toc108467550 \h </w:instrText>
        </w:r>
        <w:r w:rsidR="00250DB0">
          <w:rPr>
            <w:noProof/>
            <w:webHidden/>
          </w:rPr>
        </w:r>
        <w:r w:rsidR="00250DB0">
          <w:rPr>
            <w:noProof/>
            <w:webHidden/>
          </w:rPr>
          <w:fldChar w:fldCharType="separate"/>
        </w:r>
        <w:r w:rsidR="00250DB0">
          <w:rPr>
            <w:noProof/>
            <w:webHidden/>
          </w:rPr>
          <w:t>48</w:t>
        </w:r>
        <w:r w:rsidR="00250DB0">
          <w:rPr>
            <w:noProof/>
            <w:webHidden/>
          </w:rPr>
          <w:fldChar w:fldCharType="end"/>
        </w:r>
      </w:hyperlink>
    </w:p>
    <w:p w14:paraId="59C6612A" w14:textId="1BC645B8" w:rsidR="00250DB0" w:rsidRDefault="00000000">
      <w:pPr>
        <w:pStyle w:val="Tabladeilustraciones"/>
        <w:tabs>
          <w:tab w:val="right" w:leader="dot" w:pos="9352"/>
        </w:tabs>
        <w:rPr>
          <w:rFonts w:asciiTheme="minorHAnsi" w:hAnsiTheme="minorHAnsi" w:cstheme="minorBidi"/>
          <w:noProof/>
          <w:sz w:val="22"/>
          <w:szCs w:val="22"/>
          <w:lang w:eastAsia="es-ES"/>
        </w:rPr>
      </w:pPr>
      <w:hyperlink w:anchor="_Toc108467551" w:history="1">
        <w:r w:rsidR="00250DB0" w:rsidRPr="00B6604F">
          <w:rPr>
            <w:rStyle w:val="Hipervnculo"/>
            <w:noProof/>
          </w:rPr>
          <w:t>Ilustración 13. torre principal proveedor azteca, vereda guamal</w:t>
        </w:r>
        <w:r w:rsidR="00250DB0">
          <w:rPr>
            <w:noProof/>
            <w:webHidden/>
          </w:rPr>
          <w:tab/>
        </w:r>
        <w:r w:rsidR="00250DB0">
          <w:rPr>
            <w:noProof/>
            <w:webHidden/>
          </w:rPr>
          <w:fldChar w:fldCharType="begin"/>
        </w:r>
        <w:r w:rsidR="00250DB0">
          <w:rPr>
            <w:noProof/>
            <w:webHidden/>
          </w:rPr>
          <w:instrText xml:space="preserve"> PAGEREF _Toc108467551 \h </w:instrText>
        </w:r>
        <w:r w:rsidR="00250DB0">
          <w:rPr>
            <w:noProof/>
            <w:webHidden/>
          </w:rPr>
        </w:r>
        <w:r w:rsidR="00250DB0">
          <w:rPr>
            <w:noProof/>
            <w:webHidden/>
          </w:rPr>
          <w:fldChar w:fldCharType="separate"/>
        </w:r>
        <w:r w:rsidR="00250DB0">
          <w:rPr>
            <w:noProof/>
            <w:webHidden/>
          </w:rPr>
          <w:t>50</w:t>
        </w:r>
        <w:r w:rsidR="00250DB0">
          <w:rPr>
            <w:noProof/>
            <w:webHidden/>
          </w:rPr>
          <w:fldChar w:fldCharType="end"/>
        </w:r>
      </w:hyperlink>
    </w:p>
    <w:p w14:paraId="2A8A762E" w14:textId="5039B74C" w:rsidR="00250DB0" w:rsidRDefault="00000000">
      <w:pPr>
        <w:pStyle w:val="Tabladeilustraciones"/>
        <w:tabs>
          <w:tab w:val="right" w:leader="dot" w:pos="9352"/>
        </w:tabs>
        <w:rPr>
          <w:rFonts w:asciiTheme="minorHAnsi" w:hAnsiTheme="minorHAnsi" w:cstheme="minorBidi"/>
          <w:noProof/>
          <w:sz w:val="22"/>
          <w:szCs w:val="22"/>
          <w:lang w:eastAsia="es-ES"/>
        </w:rPr>
      </w:pPr>
      <w:hyperlink w:anchor="_Toc108467552" w:history="1">
        <w:r w:rsidR="00250DB0" w:rsidRPr="00B6604F">
          <w:rPr>
            <w:rStyle w:val="Hipervnculo"/>
            <w:noProof/>
          </w:rPr>
          <w:t>Ilustración 14. simulación antena principal Miraflores - troncal solar morro – vereda morro arriba – vereda morro abajo -  vereda los morros</w:t>
        </w:r>
        <w:r w:rsidR="00250DB0">
          <w:rPr>
            <w:noProof/>
            <w:webHidden/>
          </w:rPr>
          <w:tab/>
        </w:r>
        <w:r w:rsidR="00250DB0">
          <w:rPr>
            <w:noProof/>
            <w:webHidden/>
          </w:rPr>
          <w:fldChar w:fldCharType="begin"/>
        </w:r>
        <w:r w:rsidR="00250DB0">
          <w:rPr>
            <w:noProof/>
            <w:webHidden/>
          </w:rPr>
          <w:instrText xml:space="preserve"> PAGEREF _Toc108467552 \h </w:instrText>
        </w:r>
        <w:r w:rsidR="00250DB0">
          <w:rPr>
            <w:noProof/>
            <w:webHidden/>
          </w:rPr>
        </w:r>
        <w:r w:rsidR="00250DB0">
          <w:rPr>
            <w:noProof/>
            <w:webHidden/>
          </w:rPr>
          <w:fldChar w:fldCharType="separate"/>
        </w:r>
        <w:r w:rsidR="00250DB0">
          <w:rPr>
            <w:noProof/>
            <w:webHidden/>
          </w:rPr>
          <w:t>51</w:t>
        </w:r>
        <w:r w:rsidR="00250DB0">
          <w:rPr>
            <w:noProof/>
            <w:webHidden/>
          </w:rPr>
          <w:fldChar w:fldCharType="end"/>
        </w:r>
      </w:hyperlink>
    </w:p>
    <w:p w14:paraId="1CE48819" w14:textId="1E25354F" w:rsidR="00250DB0" w:rsidRDefault="00000000">
      <w:pPr>
        <w:pStyle w:val="Tabladeilustraciones"/>
        <w:tabs>
          <w:tab w:val="right" w:leader="dot" w:pos="9352"/>
        </w:tabs>
        <w:rPr>
          <w:rFonts w:asciiTheme="minorHAnsi" w:hAnsiTheme="minorHAnsi" w:cstheme="minorBidi"/>
          <w:noProof/>
          <w:sz w:val="22"/>
          <w:szCs w:val="22"/>
          <w:lang w:eastAsia="es-ES"/>
        </w:rPr>
      </w:pPr>
      <w:hyperlink w:anchor="_Toc108467553" w:history="1">
        <w:r w:rsidR="00250DB0" w:rsidRPr="00B6604F">
          <w:rPr>
            <w:rStyle w:val="Hipervnculo"/>
            <w:noProof/>
          </w:rPr>
          <w:t>Ilustración 15 simulación antena principal Miraflores - troncal solar potreritos - vereda Miraflores - vereda guamal.</w:t>
        </w:r>
        <w:r w:rsidR="00250DB0">
          <w:rPr>
            <w:noProof/>
            <w:webHidden/>
          </w:rPr>
          <w:tab/>
        </w:r>
        <w:r w:rsidR="00250DB0">
          <w:rPr>
            <w:noProof/>
            <w:webHidden/>
          </w:rPr>
          <w:fldChar w:fldCharType="begin"/>
        </w:r>
        <w:r w:rsidR="00250DB0">
          <w:rPr>
            <w:noProof/>
            <w:webHidden/>
          </w:rPr>
          <w:instrText xml:space="preserve"> PAGEREF _Toc108467553 \h </w:instrText>
        </w:r>
        <w:r w:rsidR="00250DB0">
          <w:rPr>
            <w:noProof/>
            <w:webHidden/>
          </w:rPr>
        </w:r>
        <w:r w:rsidR="00250DB0">
          <w:rPr>
            <w:noProof/>
            <w:webHidden/>
          </w:rPr>
          <w:fldChar w:fldCharType="separate"/>
        </w:r>
        <w:r w:rsidR="00250DB0">
          <w:rPr>
            <w:noProof/>
            <w:webHidden/>
          </w:rPr>
          <w:t>52</w:t>
        </w:r>
        <w:r w:rsidR="00250DB0">
          <w:rPr>
            <w:noProof/>
            <w:webHidden/>
          </w:rPr>
          <w:fldChar w:fldCharType="end"/>
        </w:r>
      </w:hyperlink>
    </w:p>
    <w:p w14:paraId="0645E234" w14:textId="2BFAD3C8" w:rsidR="00250DB0" w:rsidRDefault="00000000">
      <w:pPr>
        <w:pStyle w:val="Tabladeilustraciones"/>
        <w:tabs>
          <w:tab w:val="right" w:leader="dot" w:pos="9352"/>
        </w:tabs>
        <w:rPr>
          <w:rFonts w:asciiTheme="minorHAnsi" w:hAnsiTheme="minorHAnsi" w:cstheme="minorBidi"/>
          <w:noProof/>
          <w:sz w:val="22"/>
          <w:szCs w:val="22"/>
          <w:lang w:eastAsia="es-ES"/>
        </w:rPr>
      </w:pPr>
      <w:hyperlink w:anchor="_Toc108467554" w:history="1">
        <w:r w:rsidR="00250DB0" w:rsidRPr="00B6604F">
          <w:rPr>
            <w:rStyle w:val="Hipervnculo"/>
            <w:noProof/>
          </w:rPr>
          <w:t>Ilustración 16. troncal solar vereda buenos aires.</w:t>
        </w:r>
        <w:r w:rsidR="00250DB0">
          <w:rPr>
            <w:noProof/>
            <w:webHidden/>
          </w:rPr>
          <w:tab/>
        </w:r>
        <w:r w:rsidR="00250DB0">
          <w:rPr>
            <w:noProof/>
            <w:webHidden/>
          </w:rPr>
          <w:fldChar w:fldCharType="begin"/>
        </w:r>
        <w:r w:rsidR="00250DB0">
          <w:rPr>
            <w:noProof/>
            <w:webHidden/>
          </w:rPr>
          <w:instrText xml:space="preserve"> PAGEREF _Toc108467554 \h </w:instrText>
        </w:r>
        <w:r w:rsidR="00250DB0">
          <w:rPr>
            <w:noProof/>
            <w:webHidden/>
          </w:rPr>
        </w:r>
        <w:r w:rsidR="00250DB0">
          <w:rPr>
            <w:noProof/>
            <w:webHidden/>
          </w:rPr>
          <w:fldChar w:fldCharType="separate"/>
        </w:r>
        <w:r w:rsidR="00250DB0">
          <w:rPr>
            <w:noProof/>
            <w:webHidden/>
          </w:rPr>
          <w:t>53</w:t>
        </w:r>
        <w:r w:rsidR="00250DB0">
          <w:rPr>
            <w:noProof/>
            <w:webHidden/>
          </w:rPr>
          <w:fldChar w:fldCharType="end"/>
        </w:r>
      </w:hyperlink>
    </w:p>
    <w:p w14:paraId="4203A46E" w14:textId="4DC2ABDD" w:rsidR="00250DB0" w:rsidRDefault="00000000">
      <w:pPr>
        <w:pStyle w:val="Tabladeilustraciones"/>
        <w:tabs>
          <w:tab w:val="right" w:leader="dot" w:pos="9352"/>
        </w:tabs>
        <w:rPr>
          <w:rFonts w:asciiTheme="minorHAnsi" w:hAnsiTheme="minorHAnsi" w:cstheme="minorBidi"/>
          <w:noProof/>
          <w:sz w:val="22"/>
          <w:szCs w:val="22"/>
          <w:lang w:eastAsia="es-ES"/>
        </w:rPr>
      </w:pPr>
      <w:hyperlink w:anchor="_Toc108467555" w:history="1">
        <w:r w:rsidR="00250DB0" w:rsidRPr="00B6604F">
          <w:rPr>
            <w:rStyle w:val="Hipervnculo"/>
            <w:noProof/>
          </w:rPr>
          <w:t>Ilustración 17. construcción troncal solar panel de 330w con controlador de carga 80 a 12/24V con conexión a dos power bean 800.</w:t>
        </w:r>
        <w:r w:rsidR="00250DB0">
          <w:rPr>
            <w:noProof/>
            <w:webHidden/>
          </w:rPr>
          <w:tab/>
        </w:r>
        <w:r w:rsidR="00250DB0">
          <w:rPr>
            <w:noProof/>
            <w:webHidden/>
          </w:rPr>
          <w:fldChar w:fldCharType="begin"/>
        </w:r>
        <w:r w:rsidR="00250DB0">
          <w:rPr>
            <w:noProof/>
            <w:webHidden/>
          </w:rPr>
          <w:instrText xml:space="preserve"> PAGEREF _Toc108467555 \h </w:instrText>
        </w:r>
        <w:r w:rsidR="00250DB0">
          <w:rPr>
            <w:noProof/>
            <w:webHidden/>
          </w:rPr>
        </w:r>
        <w:r w:rsidR="00250DB0">
          <w:rPr>
            <w:noProof/>
            <w:webHidden/>
          </w:rPr>
          <w:fldChar w:fldCharType="separate"/>
        </w:r>
        <w:r w:rsidR="00250DB0">
          <w:rPr>
            <w:noProof/>
            <w:webHidden/>
          </w:rPr>
          <w:t>54</w:t>
        </w:r>
        <w:r w:rsidR="00250DB0">
          <w:rPr>
            <w:noProof/>
            <w:webHidden/>
          </w:rPr>
          <w:fldChar w:fldCharType="end"/>
        </w:r>
      </w:hyperlink>
    </w:p>
    <w:p w14:paraId="20C7EB00" w14:textId="4B670082" w:rsidR="00250DB0" w:rsidRDefault="00000000">
      <w:pPr>
        <w:pStyle w:val="Tabladeilustraciones"/>
        <w:tabs>
          <w:tab w:val="right" w:leader="dot" w:pos="9352"/>
        </w:tabs>
        <w:rPr>
          <w:rFonts w:asciiTheme="minorHAnsi" w:hAnsiTheme="minorHAnsi" w:cstheme="minorBidi"/>
          <w:noProof/>
          <w:sz w:val="22"/>
          <w:szCs w:val="22"/>
          <w:lang w:eastAsia="es-ES"/>
        </w:rPr>
      </w:pPr>
      <w:hyperlink w:anchor="_Toc108467556" w:history="1">
        <w:r w:rsidR="00250DB0" w:rsidRPr="00B6604F">
          <w:rPr>
            <w:rStyle w:val="Hipervnculo"/>
            <w:noProof/>
          </w:rPr>
          <w:t>Ilustración 18. VISITA VEREDAS</w:t>
        </w:r>
        <w:r w:rsidR="00250DB0">
          <w:rPr>
            <w:noProof/>
            <w:webHidden/>
          </w:rPr>
          <w:tab/>
        </w:r>
        <w:r w:rsidR="00250DB0">
          <w:rPr>
            <w:noProof/>
            <w:webHidden/>
          </w:rPr>
          <w:fldChar w:fldCharType="begin"/>
        </w:r>
        <w:r w:rsidR="00250DB0">
          <w:rPr>
            <w:noProof/>
            <w:webHidden/>
          </w:rPr>
          <w:instrText xml:space="preserve"> PAGEREF _Toc108467556 \h </w:instrText>
        </w:r>
        <w:r w:rsidR="00250DB0">
          <w:rPr>
            <w:noProof/>
            <w:webHidden/>
          </w:rPr>
        </w:r>
        <w:r w:rsidR="00250DB0">
          <w:rPr>
            <w:noProof/>
            <w:webHidden/>
          </w:rPr>
          <w:fldChar w:fldCharType="separate"/>
        </w:r>
        <w:r w:rsidR="00250DB0">
          <w:rPr>
            <w:noProof/>
            <w:webHidden/>
          </w:rPr>
          <w:t>55</w:t>
        </w:r>
        <w:r w:rsidR="00250DB0">
          <w:rPr>
            <w:noProof/>
            <w:webHidden/>
          </w:rPr>
          <w:fldChar w:fldCharType="end"/>
        </w:r>
      </w:hyperlink>
    </w:p>
    <w:p w14:paraId="308F2D14" w14:textId="31A87D26" w:rsidR="00250DB0" w:rsidRDefault="00000000">
      <w:pPr>
        <w:pStyle w:val="Tabladeilustraciones"/>
        <w:tabs>
          <w:tab w:val="right" w:leader="dot" w:pos="9352"/>
        </w:tabs>
        <w:rPr>
          <w:rFonts w:asciiTheme="minorHAnsi" w:hAnsiTheme="minorHAnsi" w:cstheme="minorBidi"/>
          <w:noProof/>
          <w:sz w:val="22"/>
          <w:szCs w:val="22"/>
          <w:lang w:eastAsia="es-ES"/>
        </w:rPr>
      </w:pPr>
      <w:hyperlink w:anchor="_Toc108467557" w:history="1">
        <w:r w:rsidR="00250DB0" w:rsidRPr="00B6604F">
          <w:rPr>
            <w:rStyle w:val="Hipervnculo"/>
            <w:noProof/>
          </w:rPr>
          <w:t>Ilustración 19 kit sistema radio enlace lado cliente</w:t>
        </w:r>
        <w:r w:rsidR="00250DB0">
          <w:rPr>
            <w:noProof/>
            <w:webHidden/>
          </w:rPr>
          <w:tab/>
        </w:r>
        <w:r w:rsidR="00250DB0">
          <w:rPr>
            <w:noProof/>
            <w:webHidden/>
          </w:rPr>
          <w:fldChar w:fldCharType="begin"/>
        </w:r>
        <w:r w:rsidR="00250DB0">
          <w:rPr>
            <w:noProof/>
            <w:webHidden/>
          </w:rPr>
          <w:instrText xml:space="preserve"> PAGEREF _Toc108467557 \h </w:instrText>
        </w:r>
        <w:r w:rsidR="00250DB0">
          <w:rPr>
            <w:noProof/>
            <w:webHidden/>
          </w:rPr>
        </w:r>
        <w:r w:rsidR="00250DB0">
          <w:rPr>
            <w:noProof/>
            <w:webHidden/>
          </w:rPr>
          <w:fldChar w:fldCharType="separate"/>
        </w:r>
        <w:r w:rsidR="00250DB0">
          <w:rPr>
            <w:noProof/>
            <w:webHidden/>
          </w:rPr>
          <w:t>56</w:t>
        </w:r>
        <w:r w:rsidR="00250DB0">
          <w:rPr>
            <w:noProof/>
            <w:webHidden/>
          </w:rPr>
          <w:fldChar w:fldCharType="end"/>
        </w:r>
      </w:hyperlink>
    </w:p>
    <w:p w14:paraId="7FC11614" w14:textId="5683D51B" w:rsidR="00250DB0" w:rsidRDefault="00000000">
      <w:pPr>
        <w:pStyle w:val="Tabladeilustraciones"/>
        <w:tabs>
          <w:tab w:val="right" w:leader="dot" w:pos="9352"/>
        </w:tabs>
        <w:rPr>
          <w:rFonts w:asciiTheme="minorHAnsi" w:hAnsiTheme="minorHAnsi" w:cstheme="minorBidi"/>
          <w:noProof/>
          <w:sz w:val="22"/>
          <w:szCs w:val="22"/>
          <w:lang w:eastAsia="es-ES"/>
        </w:rPr>
      </w:pPr>
      <w:hyperlink w:anchor="_Toc108467558" w:history="1">
        <w:r w:rsidR="00250DB0" w:rsidRPr="00B6604F">
          <w:rPr>
            <w:rStyle w:val="Hipervnculo"/>
            <w:noProof/>
          </w:rPr>
          <w:t>Ilustración 20 configuración antena pruebas alcance</w:t>
        </w:r>
        <w:r w:rsidR="00250DB0">
          <w:rPr>
            <w:noProof/>
            <w:webHidden/>
          </w:rPr>
          <w:tab/>
        </w:r>
        <w:r w:rsidR="00250DB0">
          <w:rPr>
            <w:noProof/>
            <w:webHidden/>
          </w:rPr>
          <w:fldChar w:fldCharType="begin"/>
        </w:r>
        <w:r w:rsidR="00250DB0">
          <w:rPr>
            <w:noProof/>
            <w:webHidden/>
          </w:rPr>
          <w:instrText xml:space="preserve"> PAGEREF _Toc108467558 \h </w:instrText>
        </w:r>
        <w:r w:rsidR="00250DB0">
          <w:rPr>
            <w:noProof/>
            <w:webHidden/>
          </w:rPr>
        </w:r>
        <w:r w:rsidR="00250DB0">
          <w:rPr>
            <w:noProof/>
            <w:webHidden/>
          </w:rPr>
          <w:fldChar w:fldCharType="separate"/>
        </w:r>
        <w:r w:rsidR="00250DB0">
          <w:rPr>
            <w:noProof/>
            <w:webHidden/>
          </w:rPr>
          <w:t>57</w:t>
        </w:r>
        <w:r w:rsidR="00250DB0">
          <w:rPr>
            <w:noProof/>
            <w:webHidden/>
          </w:rPr>
          <w:fldChar w:fldCharType="end"/>
        </w:r>
      </w:hyperlink>
    </w:p>
    <w:p w14:paraId="2D78F7DA" w14:textId="00E87646" w:rsidR="00250DB0" w:rsidRDefault="00000000">
      <w:pPr>
        <w:pStyle w:val="Tabladeilustraciones"/>
        <w:tabs>
          <w:tab w:val="right" w:leader="dot" w:pos="9352"/>
        </w:tabs>
        <w:rPr>
          <w:rFonts w:asciiTheme="minorHAnsi" w:hAnsiTheme="minorHAnsi" w:cstheme="minorBidi"/>
          <w:noProof/>
          <w:sz w:val="22"/>
          <w:szCs w:val="22"/>
          <w:lang w:eastAsia="es-ES"/>
        </w:rPr>
      </w:pPr>
      <w:hyperlink w:anchor="_Toc108467559" w:history="1">
        <w:r w:rsidR="00250DB0" w:rsidRPr="00B6604F">
          <w:rPr>
            <w:rStyle w:val="Hipervnculo"/>
            <w:noProof/>
          </w:rPr>
          <w:t>Ilustración 21. visita técnica y entrega de servicio escuela vereda Miraflores</w:t>
        </w:r>
        <w:r w:rsidR="00250DB0">
          <w:rPr>
            <w:noProof/>
            <w:webHidden/>
          </w:rPr>
          <w:tab/>
        </w:r>
        <w:r w:rsidR="00250DB0">
          <w:rPr>
            <w:noProof/>
            <w:webHidden/>
          </w:rPr>
          <w:fldChar w:fldCharType="begin"/>
        </w:r>
        <w:r w:rsidR="00250DB0">
          <w:rPr>
            <w:noProof/>
            <w:webHidden/>
          </w:rPr>
          <w:instrText xml:space="preserve"> PAGEREF _Toc108467559 \h </w:instrText>
        </w:r>
        <w:r w:rsidR="00250DB0">
          <w:rPr>
            <w:noProof/>
            <w:webHidden/>
          </w:rPr>
        </w:r>
        <w:r w:rsidR="00250DB0">
          <w:rPr>
            <w:noProof/>
            <w:webHidden/>
          </w:rPr>
          <w:fldChar w:fldCharType="separate"/>
        </w:r>
        <w:r w:rsidR="00250DB0">
          <w:rPr>
            <w:noProof/>
            <w:webHidden/>
          </w:rPr>
          <w:t>58</w:t>
        </w:r>
        <w:r w:rsidR="00250DB0">
          <w:rPr>
            <w:noProof/>
            <w:webHidden/>
          </w:rPr>
          <w:fldChar w:fldCharType="end"/>
        </w:r>
      </w:hyperlink>
    </w:p>
    <w:p w14:paraId="14C91FF8" w14:textId="43022F58" w:rsidR="00250DB0" w:rsidRDefault="00000000">
      <w:pPr>
        <w:pStyle w:val="Tabladeilustraciones"/>
        <w:tabs>
          <w:tab w:val="right" w:leader="dot" w:pos="9352"/>
        </w:tabs>
        <w:rPr>
          <w:rFonts w:asciiTheme="minorHAnsi" w:hAnsiTheme="minorHAnsi" w:cstheme="minorBidi"/>
          <w:noProof/>
          <w:sz w:val="22"/>
          <w:szCs w:val="22"/>
          <w:lang w:eastAsia="es-ES"/>
        </w:rPr>
      </w:pPr>
      <w:hyperlink w:anchor="_Toc108467560" w:history="1">
        <w:r w:rsidR="00250DB0" w:rsidRPr="00B6604F">
          <w:rPr>
            <w:rStyle w:val="Hipervnculo"/>
            <w:noProof/>
          </w:rPr>
          <w:t>Ilustración 22 salida y puesta del sol en Miraflores Boyacá</w:t>
        </w:r>
        <w:r w:rsidR="00250DB0">
          <w:rPr>
            <w:noProof/>
            <w:webHidden/>
          </w:rPr>
          <w:tab/>
        </w:r>
        <w:r w:rsidR="00250DB0">
          <w:rPr>
            <w:noProof/>
            <w:webHidden/>
          </w:rPr>
          <w:fldChar w:fldCharType="begin"/>
        </w:r>
        <w:r w:rsidR="00250DB0">
          <w:rPr>
            <w:noProof/>
            <w:webHidden/>
          </w:rPr>
          <w:instrText xml:space="preserve"> PAGEREF _Toc108467560 \h </w:instrText>
        </w:r>
        <w:r w:rsidR="00250DB0">
          <w:rPr>
            <w:noProof/>
            <w:webHidden/>
          </w:rPr>
        </w:r>
        <w:r w:rsidR="00250DB0">
          <w:rPr>
            <w:noProof/>
            <w:webHidden/>
          </w:rPr>
          <w:fldChar w:fldCharType="separate"/>
        </w:r>
        <w:r w:rsidR="00250DB0">
          <w:rPr>
            <w:noProof/>
            <w:webHidden/>
          </w:rPr>
          <w:t>59</w:t>
        </w:r>
        <w:r w:rsidR="00250DB0">
          <w:rPr>
            <w:noProof/>
            <w:webHidden/>
          </w:rPr>
          <w:fldChar w:fldCharType="end"/>
        </w:r>
      </w:hyperlink>
    </w:p>
    <w:p w14:paraId="02DC224C" w14:textId="0E080C3F" w:rsidR="00250DB0" w:rsidRDefault="00000000">
      <w:pPr>
        <w:pStyle w:val="Tabladeilustraciones"/>
        <w:tabs>
          <w:tab w:val="right" w:leader="dot" w:pos="9352"/>
        </w:tabs>
        <w:rPr>
          <w:rFonts w:asciiTheme="minorHAnsi" w:hAnsiTheme="minorHAnsi" w:cstheme="minorBidi"/>
          <w:noProof/>
          <w:sz w:val="22"/>
          <w:szCs w:val="22"/>
          <w:lang w:eastAsia="es-ES"/>
        </w:rPr>
      </w:pPr>
      <w:hyperlink w:anchor="_Toc108467561" w:history="1">
        <w:r w:rsidR="00250DB0" w:rsidRPr="00B6604F">
          <w:rPr>
            <w:rStyle w:val="Hipervnculo"/>
            <w:noProof/>
            <w:lang w:val="en-US"/>
          </w:rPr>
          <w:t xml:space="preserve">Ilustración 23. </w:t>
        </w:r>
        <w:r w:rsidR="00250DB0" w:rsidRPr="00B6604F">
          <w:rPr>
            <w:rStyle w:val="Hipervnculo"/>
            <w:noProof/>
          </w:rPr>
          <w:t>ENERGÍA SOLAR DIARIA PROMEDIO MIRAFLORES BOYACÁ</w:t>
        </w:r>
        <w:r w:rsidR="00250DB0">
          <w:rPr>
            <w:noProof/>
            <w:webHidden/>
          </w:rPr>
          <w:tab/>
        </w:r>
        <w:r w:rsidR="00250DB0">
          <w:rPr>
            <w:noProof/>
            <w:webHidden/>
          </w:rPr>
          <w:fldChar w:fldCharType="begin"/>
        </w:r>
        <w:r w:rsidR="00250DB0">
          <w:rPr>
            <w:noProof/>
            <w:webHidden/>
          </w:rPr>
          <w:instrText xml:space="preserve"> PAGEREF _Toc108467561 \h </w:instrText>
        </w:r>
        <w:r w:rsidR="00250DB0">
          <w:rPr>
            <w:noProof/>
            <w:webHidden/>
          </w:rPr>
        </w:r>
        <w:r w:rsidR="00250DB0">
          <w:rPr>
            <w:noProof/>
            <w:webHidden/>
          </w:rPr>
          <w:fldChar w:fldCharType="separate"/>
        </w:r>
        <w:r w:rsidR="00250DB0">
          <w:rPr>
            <w:noProof/>
            <w:webHidden/>
          </w:rPr>
          <w:t>60</w:t>
        </w:r>
        <w:r w:rsidR="00250DB0">
          <w:rPr>
            <w:noProof/>
            <w:webHidden/>
          </w:rPr>
          <w:fldChar w:fldCharType="end"/>
        </w:r>
      </w:hyperlink>
    </w:p>
    <w:p w14:paraId="521C6FBC" w14:textId="33615DFB" w:rsidR="00250DB0" w:rsidRDefault="00000000">
      <w:pPr>
        <w:pStyle w:val="Tabladeilustraciones"/>
        <w:tabs>
          <w:tab w:val="right" w:leader="dot" w:pos="9352"/>
        </w:tabs>
        <w:rPr>
          <w:rFonts w:asciiTheme="minorHAnsi" w:hAnsiTheme="minorHAnsi" w:cstheme="minorBidi"/>
          <w:noProof/>
          <w:sz w:val="22"/>
          <w:szCs w:val="22"/>
          <w:lang w:eastAsia="es-ES"/>
        </w:rPr>
      </w:pPr>
      <w:hyperlink w:anchor="_Toc108467562" w:history="1">
        <w:r w:rsidR="00250DB0" w:rsidRPr="00B6604F">
          <w:rPr>
            <w:rStyle w:val="Hipervnculo"/>
            <w:noProof/>
            <w:lang w:val="en-US"/>
          </w:rPr>
          <w:t xml:space="preserve">Ilustración 24. </w:t>
        </w:r>
        <w:r w:rsidR="00250DB0" w:rsidRPr="00B6604F">
          <w:rPr>
            <w:rStyle w:val="Hipervnculo"/>
            <w:noProof/>
          </w:rPr>
          <w:t>construcción troncal solar</w:t>
        </w:r>
        <w:r w:rsidR="00250DB0">
          <w:rPr>
            <w:noProof/>
            <w:webHidden/>
          </w:rPr>
          <w:tab/>
        </w:r>
        <w:r w:rsidR="00250DB0">
          <w:rPr>
            <w:noProof/>
            <w:webHidden/>
          </w:rPr>
          <w:fldChar w:fldCharType="begin"/>
        </w:r>
        <w:r w:rsidR="00250DB0">
          <w:rPr>
            <w:noProof/>
            <w:webHidden/>
          </w:rPr>
          <w:instrText xml:space="preserve"> PAGEREF _Toc108467562 \h </w:instrText>
        </w:r>
        <w:r w:rsidR="00250DB0">
          <w:rPr>
            <w:noProof/>
            <w:webHidden/>
          </w:rPr>
        </w:r>
        <w:r w:rsidR="00250DB0">
          <w:rPr>
            <w:noProof/>
            <w:webHidden/>
          </w:rPr>
          <w:fldChar w:fldCharType="separate"/>
        </w:r>
        <w:r w:rsidR="00250DB0">
          <w:rPr>
            <w:noProof/>
            <w:webHidden/>
          </w:rPr>
          <w:t>61</w:t>
        </w:r>
        <w:r w:rsidR="00250DB0">
          <w:rPr>
            <w:noProof/>
            <w:webHidden/>
          </w:rPr>
          <w:fldChar w:fldCharType="end"/>
        </w:r>
      </w:hyperlink>
    </w:p>
    <w:p w14:paraId="27F76CFF" w14:textId="0D2E4E5E" w:rsidR="00250DB0" w:rsidRDefault="00000000">
      <w:pPr>
        <w:pStyle w:val="Tabladeilustraciones"/>
        <w:tabs>
          <w:tab w:val="right" w:leader="dot" w:pos="9352"/>
        </w:tabs>
        <w:rPr>
          <w:rFonts w:asciiTheme="minorHAnsi" w:hAnsiTheme="minorHAnsi" w:cstheme="minorBidi"/>
          <w:noProof/>
          <w:sz w:val="22"/>
          <w:szCs w:val="22"/>
          <w:lang w:eastAsia="es-ES"/>
        </w:rPr>
      </w:pPr>
      <w:hyperlink w:anchor="_Toc108467563" w:history="1">
        <w:r w:rsidR="00250DB0" w:rsidRPr="00B6604F">
          <w:rPr>
            <w:rStyle w:val="Hipervnculo"/>
            <w:noProof/>
          </w:rPr>
          <w:t>Ilustración 25 diseño estructura solar - entrega consumo para antenas</w:t>
        </w:r>
        <w:r w:rsidR="00250DB0">
          <w:rPr>
            <w:noProof/>
            <w:webHidden/>
          </w:rPr>
          <w:tab/>
        </w:r>
        <w:r w:rsidR="00250DB0">
          <w:rPr>
            <w:noProof/>
            <w:webHidden/>
          </w:rPr>
          <w:fldChar w:fldCharType="begin"/>
        </w:r>
        <w:r w:rsidR="00250DB0">
          <w:rPr>
            <w:noProof/>
            <w:webHidden/>
          </w:rPr>
          <w:instrText xml:space="preserve"> PAGEREF _Toc108467563 \h </w:instrText>
        </w:r>
        <w:r w:rsidR="00250DB0">
          <w:rPr>
            <w:noProof/>
            <w:webHidden/>
          </w:rPr>
        </w:r>
        <w:r w:rsidR="00250DB0">
          <w:rPr>
            <w:noProof/>
            <w:webHidden/>
          </w:rPr>
          <w:fldChar w:fldCharType="separate"/>
        </w:r>
        <w:r w:rsidR="00250DB0">
          <w:rPr>
            <w:noProof/>
            <w:webHidden/>
          </w:rPr>
          <w:t>62</w:t>
        </w:r>
        <w:r w:rsidR="00250DB0">
          <w:rPr>
            <w:noProof/>
            <w:webHidden/>
          </w:rPr>
          <w:fldChar w:fldCharType="end"/>
        </w:r>
      </w:hyperlink>
    </w:p>
    <w:p w14:paraId="5A1D3A1E" w14:textId="6C7FEAC0" w:rsidR="00250DB0" w:rsidRDefault="00000000">
      <w:pPr>
        <w:pStyle w:val="Tabladeilustraciones"/>
        <w:tabs>
          <w:tab w:val="right" w:leader="dot" w:pos="9352"/>
        </w:tabs>
        <w:rPr>
          <w:rFonts w:asciiTheme="minorHAnsi" w:hAnsiTheme="minorHAnsi" w:cstheme="minorBidi"/>
          <w:noProof/>
          <w:sz w:val="22"/>
          <w:szCs w:val="22"/>
          <w:lang w:eastAsia="es-ES"/>
        </w:rPr>
      </w:pPr>
      <w:hyperlink w:anchor="_Toc108467564" w:history="1">
        <w:r w:rsidR="00250DB0" w:rsidRPr="00B6604F">
          <w:rPr>
            <w:rStyle w:val="Hipervnculo"/>
            <w:noProof/>
          </w:rPr>
          <w:t>Ilustración 26. radiación solar en Colombia</w:t>
        </w:r>
        <w:r w:rsidR="00250DB0">
          <w:rPr>
            <w:noProof/>
            <w:webHidden/>
          </w:rPr>
          <w:tab/>
        </w:r>
        <w:r w:rsidR="00250DB0">
          <w:rPr>
            <w:noProof/>
            <w:webHidden/>
          </w:rPr>
          <w:fldChar w:fldCharType="begin"/>
        </w:r>
        <w:r w:rsidR="00250DB0">
          <w:rPr>
            <w:noProof/>
            <w:webHidden/>
          </w:rPr>
          <w:instrText xml:space="preserve"> PAGEREF _Toc108467564 \h </w:instrText>
        </w:r>
        <w:r w:rsidR="00250DB0">
          <w:rPr>
            <w:noProof/>
            <w:webHidden/>
          </w:rPr>
        </w:r>
        <w:r w:rsidR="00250DB0">
          <w:rPr>
            <w:noProof/>
            <w:webHidden/>
          </w:rPr>
          <w:fldChar w:fldCharType="separate"/>
        </w:r>
        <w:r w:rsidR="00250DB0">
          <w:rPr>
            <w:noProof/>
            <w:webHidden/>
          </w:rPr>
          <w:t>65</w:t>
        </w:r>
        <w:r w:rsidR="00250DB0">
          <w:rPr>
            <w:noProof/>
            <w:webHidden/>
          </w:rPr>
          <w:fldChar w:fldCharType="end"/>
        </w:r>
      </w:hyperlink>
    </w:p>
    <w:p w14:paraId="2E4B75AE" w14:textId="1B332812" w:rsidR="00250DB0" w:rsidRDefault="00000000">
      <w:pPr>
        <w:pStyle w:val="Tabladeilustraciones"/>
        <w:tabs>
          <w:tab w:val="right" w:leader="dot" w:pos="9352"/>
        </w:tabs>
        <w:rPr>
          <w:rFonts w:asciiTheme="minorHAnsi" w:hAnsiTheme="minorHAnsi" w:cstheme="minorBidi"/>
          <w:noProof/>
          <w:sz w:val="22"/>
          <w:szCs w:val="22"/>
          <w:lang w:eastAsia="es-ES"/>
        </w:rPr>
      </w:pPr>
      <w:hyperlink w:anchor="_Toc108467565" w:history="1">
        <w:r w:rsidR="00250DB0" w:rsidRPr="00B6604F">
          <w:rPr>
            <w:rStyle w:val="Hipervnculo"/>
            <w:noProof/>
          </w:rPr>
          <w:t>Ilustración 27 MEMORIA DE CALCULO TRONCAL SOLAR</w:t>
        </w:r>
        <w:r w:rsidR="00250DB0">
          <w:rPr>
            <w:noProof/>
            <w:webHidden/>
          </w:rPr>
          <w:tab/>
        </w:r>
        <w:r w:rsidR="00250DB0">
          <w:rPr>
            <w:noProof/>
            <w:webHidden/>
          </w:rPr>
          <w:fldChar w:fldCharType="begin"/>
        </w:r>
        <w:r w:rsidR="00250DB0">
          <w:rPr>
            <w:noProof/>
            <w:webHidden/>
          </w:rPr>
          <w:instrText xml:space="preserve"> PAGEREF _Toc108467565 \h </w:instrText>
        </w:r>
        <w:r w:rsidR="00250DB0">
          <w:rPr>
            <w:noProof/>
            <w:webHidden/>
          </w:rPr>
        </w:r>
        <w:r w:rsidR="00250DB0">
          <w:rPr>
            <w:noProof/>
            <w:webHidden/>
          </w:rPr>
          <w:fldChar w:fldCharType="separate"/>
        </w:r>
        <w:r w:rsidR="00250DB0">
          <w:rPr>
            <w:noProof/>
            <w:webHidden/>
          </w:rPr>
          <w:t>67</w:t>
        </w:r>
        <w:r w:rsidR="00250DB0">
          <w:rPr>
            <w:noProof/>
            <w:webHidden/>
          </w:rPr>
          <w:fldChar w:fldCharType="end"/>
        </w:r>
      </w:hyperlink>
    </w:p>
    <w:p w14:paraId="1FEE5374" w14:textId="6174F205" w:rsidR="00250DB0" w:rsidRDefault="00000000">
      <w:pPr>
        <w:pStyle w:val="Tabladeilustraciones"/>
        <w:tabs>
          <w:tab w:val="right" w:leader="dot" w:pos="9352"/>
        </w:tabs>
        <w:rPr>
          <w:rFonts w:asciiTheme="minorHAnsi" w:hAnsiTheme="minorHAnsi" w:cstheme="minorBidi"/>
          <w:noProof/>
          <w:sz w:val="22"/>
          <w:szCs w:val="22"/>
          <w:lang w:eastAsia="es-ES"/>
        </w:rPr>
      </w:pPr>
      <w:hyperlink w:anchor="_Toc108467566" w:history="1">
        <w:r w:rsidR="00250DB0" w:rsidRPr="00B6604F">
          <w:rPr>
            <w:rStyle w:val="Hipervnculo"/>
            <w:noProof/>
          </w:rPr>
          <w:t>Ilustración 28. implementación de equipos</w:t>
        </w:r>
        <w:r w:rsidR="00250DB0">
          <w:rPr>
            <w:noProof/>
            <w:webHidden/>
          </w:rPr>
          <w:tab/>
        </w:r>
        <w:r w:rsidR="00250DB0">
          <w:rPr>
            <w:noProof/>
            <w:webHidden/>
          </w:rPr>
          <w:fldChar w:fldCharType="begin"/>
        </w:r>
        <w:r w:rsidR="00250DB0">
          <w:rPr>
            <w:noProof/>
            <w:webHidden/>
          </w:rPr>
          <w:instrText xml:space="preserve"> PAGEREF _Toc108467566 \h </w:instrText>
        </w:r>
        <w:r w:rsidR="00250DB0">
          <w:rPr>
            <w:noProof/>
            <w:webHidden/>
          </w:rPr>
        </w:r>
        <w:r w:rsidR="00250DB0">
          <w:rPr>
            <w:noProof/>
            <w:webHidden/>
          </w:rPr>
          <w:fldChar w:fldCharType="separate"/>
        </w:r>
        <w:r w:rsidR="00250DB0">
          <w:rPr>
            <w:noProof/>
            <w:webHidden/>
          </w:rPr>
          <w:t>68</w:t>
        </w:r>
        <w:r w:rsidR="00250DB0">
          <w:rPr>
            <w:noProof/>
            <w:webHidden/>
          </w:rPr>
          <w:fldChar w:fldCharType="end"/>
        </w:r>
      </w:hyperlink>
    </w:p>
    <w:p w14:paraId="1504484F" w14:textId="5138F629" w:rsidR="00250DB0" w:rsidRDefault="00000000">
      <w:pPr>
        <w:pStyle w:val="Tabladeilustraciones"/>
        <w:tabs>
          <w:tab w:val="right" w:leader="dot" w:pos="9352"/>
        </w:tabs>
        <w:rPr>
          <w:rFonts w:asciiTheme="minorHAnsi" w:hAnsiTheme="minorHAnsi" w:cstheme="minorBidi"/>
          <w:noProof/>
          <w:sz w:val="22"/>
          <w:szCs w:val="22"/>
          <w:lang w:eastAsia="es-ES"/>
        </w:rPr>
      </w:pPr>
      <w:hyperlink w:anchor="_Toc108467567" w:history="1">
        <w:r w:rsidR="00250DB0" w:rsidRPr="00B6604F">
          <w:rPr>
            <w:rStyle w:val="Hipervnculo"/>
            <w:noProof/>
          </w:rPr>
          <w:t>Ilustración 29 ubicación de equipos</w:t>
        </w:r>
        <w:r w:rsidR="00250DB0">
          <w:rPr>
            <w:noProof/>
            <w:webHidden/>
          </w:rPr>
          <w:tab/>
        </w:r>
        <w:r w:rsidR="00250DB0">
          <w:rPr>
            <w:noProof/>
            <w:webHidden/>
          </w:rPr>
          <w:fldChar w:fldCharType="begin"/>
        </w:r>
        <w:r w:rsidR="00250DB0">
          <w:rPr>
            <w:noProof/>
            <w:webHidden/>
          </w:rPr>
          <w:instrText xml:space="preserve"> PAGEREF _Toc108467567 \h </w:instrText>
        </w:r>
        <w:r w:rsidR="00250DB0">
          <w:rPr>
            <w:noProof/>
            <w:webHidden/>
          </w:rPr>
        </w:r>
        <w:r w:rsidR="00250DB0">
          <w:rPr>
            <w:noProof/>
            <w:webHidden/>
          </w:rPr>
          <w:fldChar w:fldCharType="separate"/>
        </w:r>
        <w:r w:rsidR="00250DB0">
          <w:rPr>
            <w:noProof/>
            <w:webHidden/>
          </w:rPr>
          <w:t>68</w:t>
        </w:r>
        <w:r w:rsidR="00250DB0">
          <w:rPr>
            <w:noProof/>
            <w:webHidden/>
          </w:rPr>
          <w:fldChar w:fldCharType="end"/>
        </w:r>
      </w:hyperlink>
    </w:p>
    <w:p w14:paraId="6056B6E5" w14:textId="70FAD5C9" w:rsidR="00250DB0" w:rsidRDefault="00000000">
      <w:pPr>
        <w:pStyle w:val="Tabladeilustraciones"/>
        <w:tabs>
          <w:tab w:val="right" w:leader="dot" w:pos="9352"/>
        </w:tabs>
        <w:rPr>
          <w:rFonts w:asciiTheme="minorHAnsi" w:hAnsiTheme="minorHAnsi" w:cstheme="minorBidi"/>
          <w:noProof/>
          <w:sz w:val="22"/>
          <w:szCs w:val="22"/>
          <w:lang w:eastAsia="es-ES"/>
        </w:rPr>
      </w:pPr>
      <w:hyperlink w:anchor="_Toc108467568" w:history="1">
        <w:r w:rsidR="00250DB0" w:rsidRPr="00B6604F">
          <w:rPr>
            <w:rStyle w:val="Hipervnculo"/>
            <w:noProof/>
          </w:rPr>
          <w:t>Ilustración 30. troncal nº1</w:t>
        </w:r>
        <w:r w:rsidR="00250DB0">
          <w:rPr>
            <w:noProof/>
            <w:webHidden/>
          </w:rPr>
          <w:tab/>
        </w:r>
        <w:r w:rsidR="00250DB0">
          <w:rPr>
            <w:noProof/>
            <w:webHidden/>
          </w:rPr>
          <w:fldChar w:fldCharType="begin"/>
        </w:r>
        <w:r w:rsidR="00250DB0">
          <w:rPr>
            <w:noProof/>
            <w:webHidden/>
          </w:rPr>
          <w:instrText xml:space="preserve"> PAGEREF _Toc108467568 \h </w:instrText>
        </w:r>
        <w:r w:rsidR="00250DB0">
          <w:rPr>
            <w:noProof/>
            <w:webHidden/>
          </w:rPr>
        </w:r>
        <w:r w:rsidR="00250DB0">
          <w:rPr>
            <w:noProof/>
            <w:webHidden/>
          </w:rPr>
          <w:fldChar w:fldCharType="separate"/>
        </w:r>
        <w:r w:rsidR="00250DB0">
          <w:rPr>
            <w:noProof/>
            <w:webHidden/>
          </w:rPr>
          <w:t>69</w:t>
        </w:r>
        <w:r w:rsidR="00250DB0">
          <w:rPr>
            <w:noProof/>
            <w:webHidden/>
          </w:rPr>
          <w:fldChar w:fldCharType="end"/>
        </w:r>
      </w:hyperlink>
    </w:p>
    <w:p w14:paraId="79B351DE" w14:textId="03B5B258" w:rsidR="00250DB0" w:rsidRDefault="00000000">
      <w:pPr>
        <w:pStyle w:val="Tabladeilustraciones"/>
        <w:tabs>
          <w:tab w:val="right" w:leader="dot" w:pos="9352"/>
        </w:tabs>
        <w:rPr>
          <w:rFonts w:asciiTheme="minorHAnsi" w:hAnsiTheme="minorHAnsi" w:cstheme="minorBidi"/>
          <w:noProof/>
          <w:sz w:val="22"/>
          <w:szCs w:val="22"/>
          <w:lang w:eastAsia="es-ES"/>
        </w:rPr>
      </w:pPr>
      <w:hyperlink w:anchor="_Toc108467569" w:history="1">
        <w:r w:rsidR="00250DB0" w:rsidRPr="00B6604F">
          <w:rPr>
            <w:rStyle w:val="Hipervnculo"/>
            <w:noProof/>
          </w:rPr>
          <w:t>Ilustración 31 equipos a instalar en las viviendas</w:t>
        </w:r>
        <w:r w:rsidR="00250DB0">
          <w:rPr>
            <w:noProof/>
            <w:webHidden/>
          </w:rPr>
          <w:tab/>
        </w:r>
        <w:r w:rsidR="00250DB0">
          <w:rPr>
            <w:noProof/>
            <w:webHidden/>
          </w:rPr>
          <w:fldChar w:fldCharType="begin"/>
        </w:r>
        <w:r w:rsidR="00250DB0">
          <w:rPr>
            <w:noProof/>
            <w:webHidden/>
          </w:rPr>
          <w:instrText xml:space="preserve"> PAGEREF _Toc108467569 \h </w:instrText>
        </w:r>
        <w:r w:rsidR="00250DB0">
          <w:rPr>
            <w:noProof/>
            <w:webHidden/>
          </w:rPr>
        </w:r>
        <w:r w:rsidR="00250DB0">
          <w:rPr>
            <w:noProof/>
            <w:webHidden/>
          </w:rPr>
          <w:fldChar w:fldCharType="separate"/>
        </w:r>
        <w:r w:rsidR="00250DB0">
          <w:rPr>
            <w:noProof/>
            <w:webHidden/>
          </w:rPr>
          <w:t>70</w:t>
        </w:r>
        <w:r w:rsidR="00250DB0">
          <w:rPr>
            <w:noProof/>
            <w:webHidden/>
          </w:rPr>
          <w:fldChar w:fldCharType="end"/>
        </w:r>
      </w:hyperlink>
    </w:p>
    <w:p w14:paraId="6F58BA51" w14:textId="19A049B2" w:rsidR="00250DB0" w:rsidRDefault="00000000">
      <w:pPr>
        <w:pStyle w:val="Tabladeilustraciones"/>
        <w:tabs>
          <w:tab w:val="right" w:leader="dot" w:pos="9352"/>
        </w:tabs>
        <w:rPr>
          <w:rFonts w:asciiTheme="minorHAnsi" w:hAnsiTheme="minorHAnsi" w:cstheme="minorBidi"/>
          <w:noProof/>
          <w:sz w:val="22"/>
          <w:szCs w:val="22"/>
          <w:lang w:eastAsia="es-ES"/>
        </w:rPr>
      </w:pPr>
      <w:hyperlink w:anchor="_Toc108467570" w:history="1">
        <w:r w:rsidR="00250DB0" w:rsidRPr="00B6604F">
          <w:rPr>
            <w:rStyle w:val="Hipervnculo"/>
            <w:noProof/>
          </w:rPr>
          <w:t>Ilustración 32 instalación equipos en vivienda</w:t>
        </w:r>
        <w:r w:rsidR="00250DB0">
          <w:rPr>
            <w:noProof/>
            <w:webHidden/>
          </w:rPr>
          <w:tab/>
        </w:r>
        <w:r w:rsidR="00250DB0">
          <w:rPr>
            <w:noProof/>
            <w:webHidden/>
          </w:rPr>
          <w:fldChar w:fldCharType="begin"/>
        </w:r>
        <w:r w:rsidR="00250DB0">
          <w:rPr>
            <w:noProof/>
            <w:webHidden/>
          </w:rPr>
          <w:instrText xml:space="preserve"> PAGEREF _Toc108467570 \h </w:instrText>
        </w:r>
        <w:r w:rsidR="00250DB0">
          <w:rPr>
            <w:noProof/>
            <w:webHidden/>
          </w:rPr>
        </w:r>
        <w:r w:rsidR="00250DB0">
          <w:rPr>
            <w:noProof/>
            <w:webHidden/>
          </w:rPr>
          <w:fldChar w:fldCharType="separate"/>
        </w:r>
        <w:r w:rsidR="00250DB0">
          <w:rPr>
            <w:noProof/>
            <w:webHidden/>
          </w:rPr>
          <w:t>70</w:t>
        </w:r>
        <w:r w:rsidR="00250DB0">
          <w:rPr>
            <w:noProof/>
            <w:webHidden/>
          </w:rPr>
          <w:fldChar w:fldCharType="end"/>
        </w:r>
      </w:hyperlink>
    </w:p>
    <w:p w14:paraId="6B269AD6" w14:textId="5A2071FA" w:rsidR="00D772B4" w:rsidRDefault="00250DB0" w:rsidP="00D772B4">
      <w:pPr>
        <w:pStyle w:val="Ttulo1"/>
      </w:pPr>
      <w:r>
        <w:fldChar w:fldCharType="end"/>
      </w:r>
    </w:p>
    <w:p w14:paraId="4257C311" w14:textId="60E5B4AE" w:rsidR="00D772B4" w:rsidRDefault="00D772B4" w:rsidP="00D772B4"/>
    <w:p w14:paraId="67516355" w14:textId="2484F27C" w:rsidR="00D772B4" w:rsidRDefault="00D772B4" w:rsidP="00D772B4"/>
    <w:p w14:paraId="1B574927" w14:textId="4ED28587" w:rsidR="00D772B4" w:rsidRDefault="00D772B4" w:rsidP="00D772B4"/>
    <w:p w14:paraId="7D596966" w14:textId="27CFDDF5" w:rsidR="00D772B4" w:rsidRDefault="00D772B4" w:rsidP="00D772B4"/>
    <w:p w14:paraId="6C82C828" w14:textId="3A55A8C2" w:rsidR="00D772B4" w:rsidRDefault="00D772B4" w:rsidP="00D772B4"/>
    <w:p w14:paraId="450F1D5F" w14:textId="50ACF0A9" w:rsidR="00D772B4" w:rsidRDefault="00D772B4" w:rsidP="00250DB0">
      <w:pPr>
        <w:ind w:firstLine="0"/>
      </w:pPr>
    </w:p>
    <w:p w14:paraId="15995CB6" w14:textId="77777777" w:rsidR="00250DB0" w:rsidRPr="00D772B4" w:rsidRDefault="00250DB0" w:rsidP="00250DB0">
      <w:pPr>
        <w:ind w:firstLine="0"/>
      </w:pPr>
    </w:p>
    <w:p w14:paraId="1ED96149" w14:textId="2918DB08" w:rsidR="004B3079" w:rsidRPr="00E81C16" w:rsidRDefault="004B3079" w:rsidP="00D772B4">
      <w:pPr>
        <w:pStyle w:val="Ttulo1"/>
      </w:pPr>
      <w:bookmarkStart w:id="0" w:name="_Toc108467453"/>
      <w:r w:rsidRPr="00E81C16">
        <w:lastRenderedPageBreak/>
        <w:t>GLOSARIO</w:t>
      </w:r>
      <w:bookmarkEnd w:id="0"/>
    </w:p>
    <w:p w14:paraId="1475EE7C" w14:textId="77777777" w:rsidR="004B3079" w:rsidRPr="00A311B5" w:rsidRDefault="004B3079" w:rsidP="00D772B4">
      <w:pPr>
        <w:pStyle w:val="Prrafodelista"/>
        <w:numPr>
          <w:ilvl w:val="0"/>
          <w:numId w:val="19"/>
        </w:numPr>
        <w:ind w:left="567" w:hanging="567"/>
      </w:pPr>
      <w:r w:rsidRPr="00A311B5">
        <w:t>TEKCOM: Se refiere a la empresa de comunicaciones de Miraflores Boyacá.</w:t>
      </w:r>
    </w:p>
    <w:p w14:paraId="0B4AD109" w14:textId="77777777" w:rsidR="004B3079" w:rsidRDefault="004B3079" w:rsidP="00D772B4">
      <w:pPr>
        <w:pStyle w:val="Prrafodelista"/>
        <w:numPr>
          <w:ilvl w:val="0"/>
          <w:numId w:val="19"/>
        </w:numPr>
        <w:ind w:left="567" w:hanging="567"/>
      </w:pPr>
      <w:r w:rsidRPr="00A311B5">
        <w:t>TP-</w:t>
      </w:r>
      <w:proofErr w:type="gramStart"/>
      <w:r w:rsidRPr="00A311B5">
        <w:t>LINK</w:t>
      </w:r>
      <w:proofErr w:type="gramEnd"/>
      <w:r w:rsidRPr="00A311B5">
        <w:t xml:space="preserve">: Marca de tecnología </w:t>
      </w:r>
      <w:r w:rsidR="00A311B5" w:rsidRPr="00A311B5">
        <w:t>utilizada en sistemas de redes de internet.</w:t>
      </w:r>
    </w:p>
    <w:p w14:paraId="5041EC68" w14:textId="77777777" w:rsidR="00491333" w:rsidRPr="00A311B5" w:rsidRDefault="00491333" w:rsidP="00D772B4">
      <w:pPr>
        <w:pStyle w:val="Prrafodelista"/>
        <w:numPr>
          <w:ilvl w:val="0"/>
          <w:numId w:val="19"/>
        </w:numPr>
        <w:ind w:left="567" w:hanging="567"/>
      </w:pPr>
      <w:r>
        <w:t>UBIQUITI: Marca de tecnología utilizada en sistemas de redes de internet.</w:t>
      </w:r>
    </w:p>
    <w:p w14:paraId="0C173D15" w14:textId="77777777" w:rsidR="00A311B5" w:rsidRPr="0098040B" w:rsidRDefault="0098040B" w:rsidP="00D772B4">
      <w:pPr>
        <w:pStyle w:val="Prrafodelista"/>
        <w:numPr>
          <w:ilvl w:val="0"/>
          <w:numId w:val="19"/>
        </w:numPr>
        <w:ind w:left="567" w:hanging="567"/>
      </w:pPr>
      <w:r>
        <w:t>TRONCAL SOLAR: Sistema de dispositivos electrónicos energizados por medio de energía solar.</w:t>
      </w:r>
    </w:p>
    <w:p w14:paraId="728F064C" w14:textId="77777777" w:rsidR="0098040B" w:rsidRPr="0098040B" w:rsidRDefault="0098040B" w:rsidP="00D772B4">
      <w:pPr>
        <w:pStyle w:val="Prrafodelista"/>
        <w:numPr>
          <w:ilvl w:val="0"/>
          <w:numId w:val="19"/>
        </w:numPr>
        <w:ind w:left="567" w:hanging="567"/>
      </w:pPr>
      <w:r>
        <w:t>RADIO ENLACE: Se refiere a un tipo de adquisición de internet por medio de antenas de tipo AC y DC.</w:t>
      </w:r>
    </w:p>
    <w:p w14:paraId="73F1903C" w14:textId="77777777" w:rsidR="0098040B" w:rsidRPr="0098040B" w:rsidRDefault="0098040B" w:rsidP="00D772B4">
      <w:pPr>
        <w:pStyle w:val="Prrafodelista"/>
        <w:numPr>
          <w:ilvl w:val="0"/>
          <w:numId w:val="19"/>
        </w:numPr>
        <w:ind w:left="567" w:hanging="567"/>
      </w:pPr>
      <w:r>
        <w:t>ANTENAS AC: Este tipo de antenas nos brindan mayor capacidad en HZ, menor latencia y mayor mitigación al ruido.</w:t>
      </w:r>
    </w:p>
    <w:p w14:paraId="15374D1A" w14:textId="77777777" w:rsidR="00491333" w:rsidRPr="00491333" w:rsidRDefault="0098040B" w:rsidP="00D772B4">
      <w:pPr>
        <w:pStyle w:val="Prrafodelista"/>
        <w:numPr>
          <w:ilvl w:val="0"/>
          <w:numId w:val="19"/>
        </w:numPr>
        <w:ind w:left="567" w:hanging="567"/>
      </w:pPr>
      <w:r>
        <w:t xml:space="preserve">ANTENAS DC: </w:t>
      </w:r>
      <w:r w:rsidR="00491333">
        <w:t>Este tipo de antenas es utilizada para transmitir o recibir señales de comunicación.</w:t>
      </w:r>
    </w:p>
    <w:p w14:paraId="0595A94D" w14:textId="77777777" w:rsidR="00491333" w:rsidRPr="00491333" w:rsidRDefault="00491333" w:rsidP="00D772B4">
      <w:pPr>
        <w:pStyle w:val="Prrafodelista"/>
        <w:numPr>
          <w:ilvl w:val="0"/>
          <w:numId w:val="19"/>
        </w:numPr>
        <w:ind w:left="567" w:hanging="567"/>
      </w:pPr>
      <w:r>
        <w:t>POE: Este dispositivo permite que los cables Ethernet suministren energía a los dispositivos de red.</w:t>
      </w:r>
    </w:p>
    <w:p w14:paraId="598CB40E" w14:textId="77777777" w:rsidR="00491333" w:rsidRPr="00491333" w:rsidRDefault="00491333" w:rsidP="00D772B4">
      <w:pPr>
        <w:pStyle w:val="Prrafodelista"/>
        <w:numPr>
          <w:ilvl w:val="0"/>
          <w:numId w:val="19"/>
        </w:numPr>
        <w:ind w:left="567" w:hanging="567"/>
      </w:pPr>
      <w:r>
        <w:t>ROUTER: Dispositivo que proyecta señal y permite que diferentes dispositivos se conecten a la red.</w:t>
      </w:r>
    </w:p>
    <w:p w14:paraId="05E46910" w14:textId="18AA2FBA" w:rsidR="00491333" w:rsidRPr="00491333" w:rsidRDefault="00E81C16" w:rsidP="00D772B4">
      <w:pPr>
        <w:pStyle w:val="Prrafodelista"/>
        <w:numPr>
          <w:ilvl w:val="0"/>
          <w:numId w:val="19"/>
        </w:numPr>
        <w:ind w:left="567" w:hanging="567"/>
      </w:pPr>
      <w:r>
        <w:t xml:space="preserve">CABLE UTP: </w:t>
      </w:r>
      <w:r w:rsidR="00491333">
        <w:t>Este tipo de cable nos permite establecer las conexiones de red de igual manera se utiliza como LAN para conectar directamente a un dispositivo.</w:t>
      </w:r>
    </w:p>
    <w:p w14:paraId="269F3479" w14:textId="77777777" w:rsidR="004701DD" w:rsidRPr="004701DD" w:rsidRDefault="00491333" w:rsidP="00D772B4">
      <w:pPr>
        <w:pStyle w:val="Prrafodelista"/>
        <w:numPr>
          <w:ilvl w:val="0"/>
          <w:numId w:val="19"/>
        </w:numPr>
        <w:ind w:left="567" w:hanging="567"/>
      </w:pPr>
      <w:r>
        <w:t xml:space="preserve">TX y RX: </w:t>
      </w:r>
      <w:r w:rsidR="004701DD">
        <w:t xml:space="preserve">Estas siglas se refieren a datos TX que son </w:t>
      </w:r>
      <w:proofErr w:type="spellStart"/>
      <w:r w:rsidR="004701DD">
        <w:t>datis</w:t>
      </w:r>
      <w:proofErr w:type="spellEnd"/>
      <w:r w:rsidR="004701DD">
        <w:t xml:space="preserve"> transmitidos y datos RX datos recibidos.</w:t>
      </w:r>
    </w:p>
    <w:p w14:paraId="44ACDF7F" w14:textId="34CB9E03" w:rsidR="004701DD" w:rsidRPr="004701DD" w:rsidRDefault="003262CD" w:rsidP="00D772B4">
      <w:pPr>
        <w:pStyle w:val="Prrafodelista"/>
        <w:numPr>
          <w:ilvl w:val="0"/>
          <w:numId w:val="19"/>
        </w:numPr>
        <w:ind w:left="567" w:hanging="567"/>
      </w:pPr>
      <w:r>
        <w:t>FIRMWARE: Es un programa cuya función es</w:t>
      </w:r>
      <w:r w:rsidR="004701DD">
        <w:t xml:space="preserve"> controla</w:t>
      </w:r>
      <w:r>
        <w:t>r</w:t>
      </w:r>
      <w:r w:rsidR="004701DD">
        <w:t xml:space="preserve"> a los circuitos electrónicos de cualquier dispositivo.</w:t>
      </w:r>
    </w:p>
    <w:p w14:paraId="3706E74D" w14:textId="77777777" w:rsidR="004701DD" w:rsidRPr="004701DD" w:rsidRDefault="004701DD" w:rsidP="00D772B4">
      <w:pPr>
        <w:pStyle w:val="Prrafodelista"/>
        <w:numPr>
          <w:ilvl w:val="0"/>
          <w:numId w:val="19"/>
        </w:numPr>
        <w:ind w:left="567" w:hanging="567"/>
      </w:pPr>
      <w:r>
        <w:lastRenderedPageBreak/>
        <w:t>WIFI: Nos permite una interconexión inalámbrica de los dispositivos electrónicos.</w:t>
      </w:r>
    </w:p>
    <w:p w14:paraId="1EE4387C" w14:textId="77777777" w:rsidR="004701DD" w:rsidRPr="004701DD" w:rsidRDefault="004701DD" w:rsidP="00D772B4">
      <w:pPr>
        <w:pStyle w:val="Prrafodelista"/>
        <w:numPr>
          <w:ilvl w:val="0"/>
          <w:numId w:val="19"/>
        </w:numPr>
        <w:ind w:left="567" w:hanging="567"/>
      </w:pPr>
      <w:r>
        <w:t>IP: Identificador de un ordenador en una red.</w:t>
      </w:r>
    </w:p>
    <w:p w14:paraId="3457B9C6" w14:textId="77777777" w:rsidR="004701DD" w:rsidRPr="004701DD" w:rsidRDefault="004701DD" w:rsidP="00D772B4">
      <w:pPr>
        <w:pStyle w:val="Prrafodelista"/>
        <w:numPr>
          <w:ilvl w:val="0"/>
          <w:numId w:val="19"/>
        </w:numPr>
        <w:ind w:left="567" w:hanging="567"/>
      </w:pPr>
      <w:r>
        <w:t>MAC ADDRESS: Identificador único o interfaz de red de un dispositivo (computadora).</w:t>
      </w:r>
    </w:p>
    <w:p w14:paraId="247EBAC5" w14:textId="77777777" w:rsidR="004701DD" w:rsidRPr="004701DD" w:rsidRDefault="004701DD" w:rsidP="00D772B4">
      <w:pPr>
        <w:pStyle w:val="Prrafodelista"/>
        <w:numPr>
          <w:ilvl w:val="0"/>
          <w:numId w:val="19"/>
        </w:numPr>
        <w:ind w:left="567" w:hanging="567"/>
      </w:pPr>
      <w:r>
        <w:t>TECNOLOGIA MIMO: Nos permite transmitir y recibir mayor cantidad de datos.</w:t>
      </w:r>
    </w:p>
    <w:p w14:paraId="2CCFE93D" w14:textId="77777777" w:rsidR="004701DD" w:rsidRPr="006F7B08" w:rsidRDefault="006F7B08" w:rsidP="00D772B4">
      <w:pPr>
        <w:pStyle w:val="Prrafodelista"/>
        <w:numPr>
          <w:ilvl w:val="0"/>
          <w:numId w:val="19"/>
        </w:numPr>
        <w:ind w:left="567" w:hanging="567"/>
      </w:pPr>
      <w:r>
        <w:t>DHCP: Es un protocolo de configuración el cual permite que el administrador supervise y distribuya de manera adecuada las direcciones IP.</w:t>
      </w:r>
    </w:p>
    <w:p w14:paraId="3F33A28D" w14:textId="77777777" w:rsidR="00FD03D0" w:rsidRPr="00FD03D0" w:rsidRDefault="00FD03D0" w:rsidP="00D772B4">
      <w:pPr>
        <w:pStyle w:val="Prrafodelista"/>
        <w:numPr>
          <w:ilvl w:val="0"/>
          <w:numId w:val="19"/>
        </w:numPr>
        <w:ind w:left="567" w:hanging="567"/>
      </w:pPr>
      <w:r>
        <w:t>PPPOE: Es un protocolo en el cual nos permite una autenticación de tipo nombre de usuario y contraseña.</w:t>
      </w:r>
    </w:p>
    <w:p w14:paraId="3AEFC973" w14:textId="77777777" w:rsidR="004B3079" w:rsidRPr="00214163" w:rsidRDefault="00FD03D0" w:rsidP="00D772B4">
      <w:pPr>
        <w:pStyle w:val="Prrafodelista"/>
        <w:numPr>
          <w:ilvl w:val="0"/>
          <w:numId w:val="19"/>
        </w:numPr>
        <w:ind w:left="567" w:hanging="567"/>
      </w:pPr>
      <w:r>
        <w:t>POWERBEAM: Es un tipo de antena de alto rendimiento con una señal exterior de 5 GHZ N, tienen dos diseños que son conexiones punto a punto y punto a multipunto</w:t>
      </w:r>
      <w:r w:rsidRPr="00214163">
        <w:t>.</w:t>
      </w:r>
    </w:p>
    <w:p w14:paraId="1C100C88" w14:textId="77777777" w:rsidR="00FD03D0" w:rsidRDefault="00214163" w:rsidP="00D772B4">
      <w:pPr>
        <w:pStyle w:val="Prrafodelista"/>
        <w:numPr>
          <w:ilvl w:val="0"/>
          <w:numId w:val="19"/>
        </w:numPr>
        <w:ind w:left="567" w:hanging="567"/>
      </w:pPr>
      <w:r w:rsidRPr="00214163">
        <w:t>ROCKET M2:  Es un tipo de antena externa de 2.4GHZ N, tienen dos diseños que son conexiones punto a punto y punto a multipunto</w:t>
      </w:r>
      <w:r>
        <w:t>.</w:t>
      </w:r>
    </w:p>
    <w:p w14:paraId="2EBD8963" w14:textId="77777777" w:rsidR="00214163" w:rsidRDefault="00214163" w:rsidP="00D772B4">
      <w:pPr>
        <w:pStyle w:val="Prrafodelista"/>
        <w:numPr>
          <w:ilvl w:val="0"/>
          <w:numId w:val="19"/>
        </w:numPr>
        <w:ind w:left="567" w:hanging="567"/>
      </w:pPr>
      <w:r>
        <w:t>RED: Es un conjunto de dos o más computadores conectadas por cable o inalámbrica.</w:t>
      </w:r>
    </w:p>
    <w:p w14:paraId="384C557C" w14:textId="05E76750" w:rsidR="00214163" w:rsidRDefault="00214163" w:rsidP="00D772B4">
      <w:pPr>
        <w:pStyle w:val="Prrafodelista"/>
        <w:numPr>
          <w:ilvl w:val="0"/>
          <w:numId w:val="19"/>
        </w:numPr>
        <w:ind w:left="567" w:hanging="567"/>
      </w:pPr>
      <w:r>
        <w:t xml:space="preserve">AMPERIMETRO: </w:t>
      </w:r>
      <w:r w:rsidR="00507406">
        <w:t>Equipo que detecta y mide</w:t>
      </w:r>
      <w:r>
        <w:t xml:space="preserve"> la corriente.</w:t>
      </w:r>
    </w:p>
    <w:p w14:paraId="63784A90" w14:textId="77777777" w:rsidR="00214163" w:rsidRDefault="00214163" w:rsidP="00D772B4">
      <w:pPr>
        <w:pStyle w:val="Prrafodelista"/>
        <w:numPr>
          <w:ilvl w:val="0"/>
          <w:numId w:val="19"/>
        </w:numPr>
        <w:ind w:left="567" w:hanging="567"/>
      </w:pPr>
      <w:r>
        <w:t xml:space="preserve">UNIDAD TERMINAL (CONECTORES RJ45): </w:t>
      </w:r>
      <w:r w:rsidR="000C4AD6">
        <w:t>Utilizados en el extremo del cable UTP, para poder dar conexión en los dispositivos como el POE, ROUTER y computador.</w:t>
      </w:r>
    </w:p>
    <w:p w14:paraId="18D17252" w14:textId="77777777" w:rsidR="003D7BC9" w:rsidRDefault="003D7BC9" w:rsidP="00D772B4"/>
    <w:p w14:paraId="254934A4" w14:textId="27EB18F1" w:rsidR="0030796A" w:rsidRDefault="0030796A" w:rsidP="00D772B4"/>
    <w:p w14:paraId="01289CD0" w14:textId="77777777" w:rsidR="0030796A" w:rsidRPr="00E81C16" w:rsidRDefault="0030796A" w:rsidP="00D772B4"/>
    <w:p w14:paraId="1E9CD27D" w14:textId="0EBD33CA" w:rsidR="000C4AD6" w:rsidRPr="00E81C16" w:rsidRDefault="000C4AD6" w:rsidP="00D772B4">
      <w:pPr>
        <w:pStyle w:val="Ttulo1"/>
      </w:pPr>
      <w:bookmarkStart w:id="1" w:name="_Toc108467454"/>
      <w:r w:rsidRPr="00E81C16">
        <w:lastRenderedPageBreak/>
        <w:t>TITULO</w:t>
      </w:r>
      <w:bookmarkEnd w:id="1"/>
    </w:p>
    <w:p w14:paraId="0143CE8B" w14:textId="32305A72" w:rsidR="000C4AD6" w:rsidRDefault="000C4AD6" w:rsidP="00D772B4">
      <w:pPr>
        <w:ind w:firstLine="0"/>
        <w:jc w:val="center"/>
      </w:pPr>
      <w:r w:rsidRPr="000C4AD6">
        <w:t xml:space="preserve">DISEÑO E </w:t>
      </w:r>
      <w:r w:rsidR="00F34829" w:rsidRPr="000C4AD6">
        <w:t>INSTALACIÓN</w:t>
      </w:r>
      <w:r w:rsidRPr="000C4AD6">
        <w:t xml:space="preserve"> DE TRONCALES SOLARES PARA BRINDAR SERVICIO DE INTERNET EN LAS VEREDAS DEL MUNICIPIO DE MIRAFLORES </w:t>
      </w:r>
      <w:r w:rsidR="00F34829" w:rsidRPr="000C4AD6">
        <w:t>BOYACÁ</w:t>
      </w:r>
      <w:r w:rsidRPr="000C4AD6">
        <w:t xml:space="preserve"> POR MEDIO DE SISTEMA DE RADIO ENLACE.</w:t>
      </w:r>
    </w:p>
    <w:p w14:paraId="215768C4" w14:textId="77777777" w:rsidR="000C4AD6" w:rsidRDefault="000C4AD6" w:rsidP="00D772B4"/>
    <w:p w14:paraId="315AD882" w14:textId="77777777" w:rsidR="000C4AD6" w:rsidRDefault="000C4AD6" w:rsidP="00D772B4"/>
    <w:p w14:paraId="0530C623" w14:textId="77777777" w:rsidR="000C4AD6" w:rsidRDefault="000C4AD6" w:rsidP="00D772B4"/>
    <w:p w14:paraId="3B2DF2D0" w14:textId="77777777" w:rsidR="000C4AD6" w:rsidRDefault="000C4AD6" w:rsidP="00D772B4"/>
    <w:p w14:paraId="6CC8D955" w14:textId="77777777" w:rsidR="000C4AD6" w:rsidRDefault="000C4AD6" w:rsidP="00D772B4"/>
    <w:p w14:paraId="70468A36" w14:textId="77777777" w:rsidR="000C4AD6" w:rsidRDefault="000C4AD6" w:rsidP="00D772B4"/>
    <w:p w14:paraId="5D312F07" w14:textId="77777777" w:rsidR="000C4AD6" w:rsidRDefault="000C4AD6" w:rsidP="00D772B4"/>
    <w:p w14:paraId="42E611A9" w14:textId="77777777" w:rsidR="000C4AD6" w:rsidRDefault="000C4AD6" w:rsidP="00D772B4"/>
    <w:p w14:paraId="0F404C60" w14:textId="77777777" w:rsidR="000C4AD6" w:rsidRDefault="000C4AD6" w:rsidP="00D772B4"/>
    <w:p w14:paraId="30BEB965" w14:textId="77777777" w:rsidR="000C4AD6" w:rsidRDefault="000C4AD6" w:rsidP="00D772B4"/>
    <w:p w14:paraId="1FDB2C36" w14:textId="77777777" w:rsidR="000C4AD6" w:rsidRDefault="000C4AD6" w:rsidP="00D772B4"/>
    <w:p w14:paraId="34E6242E" w14:textId="3952509E" w:rsidR="00D772B4" w:rsidRDefault="00D772B4" w:rsidP="00D772B4">
      <w:pPr>
        <w:ind w:firstLine="0"/>
      </w:pPr>
    </w:p>
    <w:p w14:paraId="25EB98BD" w14:textId="0ABB4523" w:rsidR="0030796A" w:rsidRDefault="0030796A" w:rsidP="00D772B4">
      <w:pPr>
        <w:ind w:firstLine="0"/>
      </w:pPr>
    </w:p>
    <w:p w14:paraId="4D5814A6" w14:textId="6E90FCA0" w:rsidR="0030796A" w:rsidRDefault="0030796A" w:rsidP="00D772B4">
      <w:pPr>
        <w:ind w:firstLine="0"/>
      </w:pPr>
    </w:p>
    <w:p w14:paraId="4B38747E" w14:textId="5F9CBC40" w:rsidR="0030796A" w:rsidRDefault="0030796A" w:rsidP="00D772B4">
      <w:pPr>
        <w:ind w:firstLine="0"/>
      </w:pPr>
    </w:p>
    <w:p w14:paraId="1AEEBAD8" w14:textId="77777777" w:rsidR="0030796A" w:rsidRDefault="0030796A" w:rsidP="00D772B4">
      <w:pPr>
        <w:ind w:firstLine="0"/>
      </w:pPr>
    </w:p>
    <w:p w14:paraId="1576FC1E" w14:textId="77777777" w:rsidR="0030796A" w:rsidRDefault="0030796A" w:rsidP="00D772B4">
      <w:pPr>
        <w:ind w:firstLine="0"/>
      </w:pPr>
    </w:p>
    <w:p w14:paraId="45A9A496" w14:textId="13C0C513" w:rsidR="000C4AD6" w:rsidRPr="00D772B4" w:rsidRDefault="006C5ED7" w:rsidP="00D772B4">
      <w:pPr>
        <w:pStyle w:val="Ttulo1"/>
      </w:pPr>
      <w:bookmarkStart w:id="2" w:name="_Toc108467455"/>
      <w:r>
        <w:lastRenderedPageBreak/>
        <w:t xml:space="preserve">1. </w:t>
      </w:r>
      <w:r w:rsidR="00F34829" w:rsidRPr="00D772B4">
        <w:t>INTRODUCCIÓN</w:t>
      </w:r>
      <w:bookmarkEnd w:id="2"/>
    </w:p>
    <w:p w14:paraId="181BF539" w14:textId="699EC7BA" w:rsidR="000C4AD6" w:rsidRPr="00D772B4" w:rsidRDefault="000C4AD6" w:rsidP="00D772B4">
      <w:r w:rsidRPr="00D772B4">
        <w:t>Una troncal solar es un conjunto de obras, equipos y materiales para efectuar los procesos que nos faciliten cump</w:t>
      </w:r>
      <w:r w:rsidR="00215B3E">
        <w:t>lir con las normas de calidad en</w:t>
      </w:r>
      <w:r w:rsidRPr="00D772B4">
        <w:t xml:space="preserve"> señal de internet por medio de un sistema de radio enlace. Estas troncales constan </w:t>
      </w:r>
      <w:r w:rsidR="00A54C63">
        <w:t>de</w:t>
      </w:r>
      <w:r w:rsidR="00652590" w:rsidRPr="00D772B4">
        <w:t xml:space="preserve"> un sistema interno con la capacidad de brindar una eficacia real al momento de brindar servicio, teniendo</w:t>
      </w:r>
      <w:r w:rsidRPr="00D772B4">
        <w:t xml:space="preserve"> en cuenta que</w:t>
      </w:r>
      <w:r w:rsidR="00691400">
        <w:t xml:space="preserve"> en estos sistemas se aplica</w:t>
      </w:r>
      <w:r w:rsidRPr="00D772B4">
        <w:t xml:space="preserve"> un conjunto de dispositivos como lo son</w:t>
      </w:r>
      <w:r w:rsidR="00AE4822" w:rsidRPr="00D772B4">
        <w:t>:</w:t>
      </w:r>
      <w:r w:rsidR="00171540" w:rsidRPr="00D772B4">
        <w:t xml:space="preserve"> un controlador solar MPPT</w:t>
      </w:r>
      <w:r w:rsidRPr="00D772B4">
        <w:t>, fuentes de poder de diferentes voltajes</w:t>
      </w:r>
      <w:r w:rsidR="00171540" w:rsidRPr="00D772B4">
        <w:t xml:space="preserve"> (12V y 24V), Poe, </w:t>
      </w:r>
      <w:proofErr w:type="spellStart"/>
      <w:r w:rsidR="00171540" w:rsidRPr="00D772B4">
        <w:t>r</w:t>
      </w:r>
      <w:r w:rsidRPr="00D772B4">
        <w:t>outer</w:t>
      </w:r>
      <w:proofErr w:type="spellEnd"/>
      <w:r w:rsidRPr="00D772B4">
        <w:t xml:space="preserve">, antenas Ubiquiti </w:t>
      </w:r>
      <w:proofErr w:type="spellStart"/>
      <w:r w:rsidRPr="00D772B4">
        <w:t>Power</w:t>
      </w:r>
      <w:proofErr w:type="spellEnd"/>
      <w:r w:rsidRPr="00D772B4">
        <w:t xml:space="preserve"> </w:t>
      </w:r>
      <w:proofErr w:type="spellStart"/>
      <w:r w:rsidRPr="00D772B4">
        <w:t>Bean</w:t>
      </w:r>
      <w:proofErr w:type="spellEnd"/>
      <w:r w:rsidRPr="00D772B4">
        <w:t xml:space="preserve">, baterías de litio, un panel(s) solar, </w:t>
      </w:r>
      <w:r w:rsidR="00171540" w:rsidRPr="00D772B4">
        <w:t>LAN</w:t>
      </w:r>
      <w:r w:rsidRPr="00D772B4">
        <w:t xml:space="preserve"> ETHERNET RJ45, poste de hierro o fibra,  inversor, </w:t>
      </w:r>
      <w:r w:rsidR="00171540" w:rsidRPr="00D772B4">
        <w:t>se especifica una red inalámbrica para verificar el estado de los equipos de la troncal.</w:t>
      </w:r>
      <w:r w:rsidR="00080199">
        <w:t xml:space="preserve"> Las troncales tienen una potencia en alcance de emisor a receptor máximo 16 Km en línea recta, la potencia </w:t>
      </w:r>
      <w:r w:rsidR="00B71FDE">
        <w:t xml:space="preserve">solar producida en radiación solar pico </w:t>
      </w:r>
      <w:r w:rsidR="00775760">
        <w:t>de 740</w:t>
      </w:r>
      <w:r w:rsidR="00B71FDE">
        <w:t>W, con autonomía en baterías de 14 a 16 horas.</w:t>
      </w:r>
    </w:p>
    <w:p w14:paraId="039B4050" w14:textId="5D74EBB6" w:rsidR="000C4AD6" w:rsidRPr="000C4AD6" w:rsidRDefault="000C4AD6" w:rsidP="00D772B4">
      <w:r w:rsidRPr="000C4AD6">
        <w:t>Estos tipos de troncales se diseñan con el fin de brindar internet a las viviendas retiradas de las ciudades o pueblos,</w:t>
      </w:r>
      <w:r w:rsidR="00171540">
        <w:t xml:space="preserve"> teniendo en cuenta que todos los dispositivos </w:t>
      </w:r>
      <w:r w:rsidR="007276FA">
        <w:t>son importantes al momento de implementar en la infraestructura de la troncal. D</w:t>
      </w:r>
      <w:r w:rsidRPr="000C4AD6">
        <w:t>e igual manera dentro de las funciones de los dispositivos instalados</w:t>
      </w:r>
      <w:r w:rsidR="00546121">
        <w:t xml:space="preserve"> </w:t>
      </w:r>
      <w:r w:rsidR="00546121" w:rsidRPr="007276FA">
        <w:t>estos</w:t>
      </w:r>
      <w:r w:rsidR="00546121">
        <w:t xml:space="preserve"> </w:t>
      </w:r>
      <w:r w:rsidRPr="000C4AD6">
        <w:t>tienen un</w:t>
      </w:r>
      <w:r w:rsidR="00546121">
        <w:t xml:space="preserve">a </w:t>
      </w:r>
      <w:r w:rsidR="00546121" w:rsidRPr="007276FA">
        <w:t>función</w:t>
      </w:r>
      <w:r w:rsidRPr="000C4AD6">
        <w:t xml:space="preserve"> en el cual nos permite verificar desde nuestro </w:t>
      </w:r>
      <w:r w:rsidR="008F200E">
        <w:t>disp</w:t>
      </w:r>
      <w:r w:rsidRPr="000C4AD6">
        <w:t>ositivo móvil si el usuario tiene una potencia adecuada o inadecuada</w:t>
      </w:r>
      <w:r w:rsidR="00546121" w:rsidRPr="007276FA">
        <w:t>;</w:t>
      </w:r>
      <w:r w:rsidRPr="000C4AD6">
        <w:t xml:space="preserve"> de ser necesario se realizará </w:t>
      </w:r>
      <w:r w:rsidR="00546121" w:rsidRPr="007276FA">
        <w:t>una</w:t>
      </w:r>
      <w:r w:rsidR="00546121">
        <w:t xml:space="preserve"> </w:t>
      </w:r>
      <w:r w:rsidRPr="000C4AD6">
        <w:t>visita técnica a la vivienda para validar</w:t>
      </w:r>
      <w:r w:rsidR="00546121">
        <w:t xml:space="preserve"> y </w:t>
      </w:r>
      <w:r w:rsidR="00546121" w:rsidRPr="007276FA">
        <w:t>corregir</w:t>
      </w:r>
      <w:r w:rsidRPr="007276FA">
        <w:t xml:space="preserve"> </w:t>
      </w:r>
      <w:r w:rsidR="007276FA">
        <w:t>la falla.</w:t>
      </w:r>
    </w:p>
    <w:p w14:paraId="21A1F36E" w14:textId="77777777" w:rsidR="007276FA" w:rsidRDefault="007276FA" w:rsidP="00D772B4">
      <w:r>
        <w:t>De esta manera podemos verificar las siguientes actividades:</w:t>
      </w:r>
    </w:p>
    <w:p w14:paraId="4D901023" w14:textId="0BED1742" w:rsidR="000C4AD6" w:rsidRPr="007276FA" w:rsidRDefault="000C4AD6" w:rsidP="00D772B4">
      <w:pPr>
        <w:pStyle w:val="Prrafodelista"/>
        <w:numPr>
          <w:ilvl w:val="0"/>
          <w:numId w:val="10"/>
        </w:numPr>
      </w:pPr>
      <w:r w:rsidRPr="007276FA">
        <w:t>Detectar un mal funcionamiento o avería.</w:t>
      </w:r>
    </w:p>
    <w:p w14:paraId="2AC7E290" w14:textId="77777777" w:rsidR="000C4AD6" w:rsidRPr="007276FA" w:rsidRDefault="000C4AD6" w:rsidP="00D772B4">
      <w:pPr>
        <w:pStyle w:val="Prrafodelista"/>
        <w:numPr>
          <w:ilvl w:val="0"/>
          <w:numId w:val="10"/>
        </w:numPr>
      </w:pPr>
      <w:r w:rsidRPr="007276FA">
        <w:t xml:space="preserve">Nos informa si el </w:t>
      </w:r>
      <w:proofErr w:type="spellStart"/>
      <w:r w:rsidRPr="007276FA">
        <w:t>router</w:t>
      </w:r>
      <w:proofErr w:type="spellEnd"/>
      <w:r w:rsidRPr="007276FA">
        <w:t xml:space="preserve">, </w:t>
      </w:r>
      <w:proofErr w:type="spellStart"/>
      <w:r w:rsidRPr="007276FA">
        <w:t>PoE</w:t>
      </w:r>
      <w:proofErr w:type="spellEnd"/>
      <w:r w:rsidRPr="007276FA">
        <w:t>, antena o cable tienen algún defecto a la hora de estar en funcionamiento.</w:t>
      </w:r>
    </w:p>
    <w:p w14:paraId="104A7DA5" w14:textId="2E7BBDAB" w:rsidR="007276FA" w:rsidRPr="00E81C16" w:rsidRDefault="007276FA" w:rsidP="00D772B4">
      <w:pPr>
        <w:pStyle w:val="Prrafodelista"/>
        <w:numPr>
          <w:ilvl w:val="0"/>
          <w:numId w:val="10"/>
        </w:numPr>
        <w:rPr>
          <w:strike/>
        </w:rPr>
      </w:pPr>
      <w:r w:rsidRPr="007276FA">
        <w:t xml:space="preserve">Brindarle al usuario los pasos para que él puede realizar soporte en los equipos.  </w:t>
      </w:r>
    </w:p>
    <w:p w14:paraId="26F4A627" w14:textId="73007FED" w:rsidR="000C4AD6" w:rsidRDefault="000C4AD6" w:rsidP="00D772B4">
      <w:r w:rsidRPr="000C4AD6">
        <w:lastRenderedPageBreak/>
        <w:t>Teniendo en cuenta</w:t>
      </w:r>
      <w:r w:rsidR="007276FA">
        <w:t xml:space="preserve"> que el sistema de radio enlace</w:t>
      </w:r>
      <w:r w:rsidRPr="000C4AD6">
        <w:t xml:space="preserve"> </w:t>
      </w:r>
      <w:r w:rsidR="002D3E1F" w:rsidRPr="007276FA">
        <w:t>es</w:t>
      </w:r>
      <w:r w:rsidR="002D3E1F">
        <w:t xml:space="preserve"> </w:t>
      </w:r>
      <w:r w:rsidRPr="000C4AD6">
        <w:t>tan importante en el medio de la comunicación</w:t>
      </w:r>
      <w:r w:rsidR="006E1BEE">
        <w:t>, factibilidad, recursos para los usuarios, s</w:t>
      </w:r>
      <w:r w:rsidRPr="000C4AD6">
        <w:t>e debe garantizar que el servicio entregado de internet sea de buena calidad, para que esto sea posible se debe contar con he</w:t>
      </w:r>
      <w:r w:rsidR="006E1BEE">
        <w:t>rramientas que nos faciliten el</w:t>
      </w:r>
      <w:r w:rsidRPr="000C4AD6">
        <w:t xml:space="preserve"> </w:t>
      </w:r>
      <w:r w:rsidR="00836A6B" w:rsidRPr="006E1BEE">
        <w:t>monitoreo</w:t>
      </w:r>
      <w:r w:rsidR="00836A6B">
        <w:t xml:space="preserve"> </w:t>
      </w:r>
      <w:r w:rsidRPr="000C4AD6">
        <w:t xml:space="preserve">del servicio. </w:t>
      </w:r>
      <w:r w:rsidR="00836A6B" w:rsidRPr="006E1BEE">
        <w:t>A</w:t>
      </w:r>
      <w:r w:rsidRPr="006E1BEE">
        <w:t>l</w:t>
      </w:r>
      <w:r w:rsidRPr="000C4AD6">
        <w:t xml:space="preserve"> generar la implementación de este proyecto se </w:t>
      </w:r>
      <w:r w:rsidRPr="003D1326">
        <w:t>le</w:t>
      </w:r>
      <w:r w:rsidRPr="000C4AD6">
        <w:t xml:space="preserve"> genera a la empresa TEKCOM de Miraflores, </w:t>
      </w:r>
      <w:proofErr w:type="gramStart"/>
      <w:r w:rsidRPr="000C4AD6">
        <w:t>las cuatro troncales solares</w:t>
      </w:r>
      <w:proofErr w:type="gramEnd"/>
      <w:r w:rsidRPr="000C4AD6">
        <w:t xml:space="preserve"> </w:t>
      </w:r>
      <w:r w:rsidR="003D1326" w:rsidRPr="006E1BEE">
        <w:t>necesarias</w:t>
      </w:r>
      <w:r w:rsidR="003D1326">
        <w:t xml:space="preserve"> </w:t>
      </w:r>
      <w:r w:rsidRPr="000C4AD6">
        <w:t>para poder entregar servicios de internet en las diferentes veredas y barrios en</w:t>
      </w:r>
      <w:r w:rsidR="00791B45">
        <w:t xml:space="preserve"> el municipio de Miraflores.</w:t>
      </w:r>
    </w:p>
    <w:p w14:paraId="753899BC" w14:textId="1BBC3CFC" w:rsidR="002E4744" w:rsidRDefault="002E4744" w:rsidP="00D772B4">
      <w:pPr>
        <w:pStyle w:val="Descripcin"/>
      </w:pPr>
      <w:bookmarkStart w:id="3" w:name="_Toc98288108"/>
      <w:bookmarkStart w:id="4" w:name="_Toc103111744"/>
      <w:bookmarkStart w:id="5" w:name="_Toc108467539"/>
      <w:r w:rsidRPr="002E4744">
        <w:t xml:space="preserve">Ilustración </w:t>
      </w:r>
      <w:fldSimple w:instr=" SEQ Ilustración \* ARABIC ">
        <w:r w:rsidR="00E9734B">
          <w:rPr>
            <w:noProof/>
          </w:rPr>
          <w:t>1</w:t>
        </w:r>
      </w:fldSimple>
      <w:r>
        <w:t>.</w:t>
      </w:r>
      <w:r w:rsidRPr="002E4744">
        <w:t xml:space="preserve"> municipio de Miraflores con sus divisiones en veredas</w:t>
      </w:r>
      <w:bookmarkEnd w:id="3"/>
      <w:bookmarkEnd w:id="4"/>
      <w:r w:rsidR="00D75EDE">
        <w:t>.</w:t>
      </w:r>
      <w:bookmarkEnd w:id="5"/>
    </w:p>
    <w:p w14:paraId="21DA39CC" w14:textId="07CD8A08" w:rsidR="00747168" w:rsidRPr="00747168" w:rsidRDefault="00747168" w:rsidP="00747168">
      <w:pPr>
        <w:pStyle w:val="Imagen"/>
      </w:pPr>
      <w:r w:rsidRPr="00747168">
        <w:rPr>
          <w:lang w:val="es-ES" w:eastAsia="es-ES"/>
        </w:rPr>
        <w:drawing>
          <wp:inline distT="0" distB="0" distL="0" distR="0" wp14:anchorId="73351484" wp14:editId="6DF68A54">
            <wp:extent cx="5944870" cy="4219575"/>
            <wp:effectExtent l="0" t="0" r="0" b="9525"/>
            <wp:docPr id="8"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pic:cNvPicPr>
                      <a:picLocks noChangeAspect="1"/>
                    </pic:cNvPicPr>
                  </pic:nvPicPr>
                  <pic:blipFill>
                    <a:blip r:embed="rId9"/>
                    <a:stretch>
                      <a:fillRect/>
                    </a:stretch>
                  </pic:blipFill>
                  <pic:spPr>
                    <a:xfrm>
                      <a:off x="0" y="0"/>
                      <a:ext cx="5944870" cy="4219575"/>
                    </a:xfrm>
                    <a:prstGeom prst="rect">
                      <a:avLst/>
                    </a:prstGeom>
                  </pic:spPr>
                </pic:pic>
              </a:graphicData>
            </a:graphic>
          </wp:inline>
        </w:drawing>
      </w:r>
    </w:p>
    <w:p w14:paraId="4BFCD01A" w14:textId="7CA8DF9D" w:rsidR="002E4744" w:rsidRDefault="0081555D" w:rsidP="00B71FDE">
      <w:pPr>
        <w:pStyle w:val="Cita"/>
      </w:pPr>
      <w:r w:rsidRPr="002E4744">
        <w:t xml:space="preserve">Fuente: </w:t>
      </w:r>
      <w:r w:rsidR="00747168">
        <w:fldChar w:fldCharType="begin"/>
      </w:r>
      <w:r w:rsidR="00D076DB">
        <w:instrText xml:space="preserve"> ADDIN ZOTERO_ITEM CSL_CITATION {"citationID":"2zRWyd9y","properties":{"formattedCitation":"(Departamento Administrativo de Planeaci\\uc0\\u243{}n Boyac\\uc0\\u225{} [DAPBOYAC\\uc0\\u193{}], 2018)","plainCitation":"(Departamento Administrativo de Planeación Boyacá [DAPBOYACÁ], 2018)","noteIndex":0},"citationItems":[{"id":"EVxgaamF/GEaEfZbD","uris":["http://zotero.org/users/7237821/items/YZY4VD5A"],"uri":["http://zotero.org/users/7237821/items/YZY4VD5A"],"itemData":{"id":1210,"type":"webpage","abstract":"Municipio de Miraflores División de Política","language":"es-es","title":"Municipio de Miraflores División de Política","URL":"http://www.miraflores-boyaca.gov.co/mapas/municipio-de-miraflores-division-de-politica","author":[{"family":"Departamento Administrativo de Planeación Boyacá [DAPBOYACÁ]","given":""}],"accessed":{"date-parts":[["2022",6,8]]},"issued":{"date-parts":[["2018"]]}}}],"schema":"https://github.com/citation-style-language/schema/raw/master/csl-citation.json"} </w:instrText>
      </w:r>
      <w:r w:rsidR="00747168">
        <w:fldChar w:fldCharType="separate"/>
      </w:r>
      <w:r w:rsidR="00747168" w:rsidRPr="00747168">
        <w:t>(Departamento Administrativo de Planeación Boyacá [DAPBOYACÁ], 2018)</w:t>
      </w:r>
      <w:r w:rsidR="00747168">
        <w:fldChar w:fldCharType="end"/>
      </w:r>
    </w:p>
    <w:p w14:paraId="3304037F" w14:textId="21040E76" w:rsidR="00A9007A" w:rsidRDefault="006C5ED7" w:rsidP="00D772B4">
      <w:pPr>
        <w:pStyle w:val="Ttulo1"/>
      </w:pPr>
      <w:bookmarkStart w:id="6" w:name="_Toc108467456"/>
      <w:r>
        <w:lastRenderedPageBreak/>
        <w:t xml:space="preserve">2. </w:t>
      </w:r>
      <w:r w:rsidR="00F34829">
        <w:t>DESCRIPCIÓN</w:t>
      </w:r>
      <w:r w:rsidR="00A9007A">
        <w:t xml:space="preserve"> DEL PROBLEMA</w:t>
      </w:r>
      <w:bookmarkEnd w:id="6"/>
    </w:p>
    <w:p w14:paraId="3C06EF29" w14:textId="59CBCD5B" w:rsidR="00A9007A" w:rsidRPr="00A9007A" w:rsidRDefault="00A9007A" w:rsidP="00D75EDE">
      <w:pPr>
        <w:rPr>
          <w:b/>
        </w:rPr>
      </w:pPr>
      <w:r w:rsidRPr="00A9007A">
        <w:t xml:space="preserve">Para poder solucionar el problema de falta de </w:t>
      </w:r>
      <w:r w:rsidR="00746262" w:rsidRPr="006E1BEE">
        <w:t>cobertura</w:t>
      </w:r>
      <w:r w:rsidR="00746262">
        <w:t xml:space="preserve"> </w:t>
      </w:r>
      <w:r w:rsidRPr="00A9007A">
        <w:t>de internet en las diferentes veredas de Miraflore</w:t>
      </w:r>
      <w:r w:rsidR="006E1BEE">
        <w:t>s;</w:t>
      </w:r>
      <w:r w:rsidR="003B6957">
        <w:t xml:space="preserve"> </w:t>
      </w:r>
      <w:r w:rsidRPr="00A9007A">
        <w:t xml:space="preserve">se da como solución 4 troncales solares diseñadas </w:t>
      </w:r>
      <w:r w:rsidRPr="0081555D">
        <w:t xml:space="preserve">con el </w:t>
      </w:r>
      <w:r w:rsidR="0081555D" w:rsidRPr="0081555D">
        <w:t xml:space="preserve">fin </w:t>
      </w:r>
      <w:r w:rsidRPr="0081555D">
        <w:t>de brindar</w:t>
      </w:r>
      <w:r w:rsidRPr="00A9007A">
        <w:t xml:space="preserve"> señal de internet a las diferentes veredas del municipio, teniendo en cuenta que las veredas mantienen un rango muy alto en el número de usuarios entre ellos s</w:t>
      </w:r>
      <w:r w:rsidR="0081555D">
        <w:t>e encuentran colegios o escuelas como lo son la escuela de la vereda rusita vereda morro arriba, vereda el perico, vereda Miraflores, vereda el tablón, l</w:t>
      </w:r>
      <w:r w:rsidRPr="00A9007A">
        <w:t>as cuales reciben el servicio por medio de las troncales, la empresa se destaca por brindar un buen servicio a toda la población en general de la provincia de</w:t>
      </w:r>
      <w:r w:rsidR="00D75EDE">
        <w:t xml:space="preserve"> </w:t>
      </w:r>
      <w:proofErr w:type="spellStart"/>
      <w:r w:rsidR="00D75EDE">
        <w:t>Lengupa</w:t>
      </w:r>
      <w:proofErr w:type="spellEnd"/>
      <w:r w:rsidR="00D75EDE">
        <w:t>.</w:t>
      </w:r>
      <w:r w:rsidR="00D75EDE">
        <w:rPr>
          <w:rStyle w:val="Refdecomentario"/>
        </w:rPr>
        <w:t xml:space="preserve"> </w:t>
      </w:r>
    </w:p>
    <w:p w14:paraId="539C6B7C" w14:textId="004A042C" w:rsidR="00A9007A" w:rsidRDefault="00A9007A" w:rsidP="00D772B4">
      <w:r w:rsidRPr="00A9007A">
        <w:t xml:space="preserve">Estas troncales solares se diseñan ya que, en la provincia, las diferentes empresas que prestan servicio de internet no cuentan con estas troncales solares, la empresa </w:t>
      </w:r>
      <w:proofErr w:type="spellStart"/>
      <w:r w:rsidRPr="00A9007A">
        <w:t>Tekcom</w:t>
      </w:r>
      <w:proofErr w:type="spellEnd"/>
      <w:r w:rsidRPr="00A9007A">
        <w:t xml:space="preserve"> cuenta con la capacidad total para implementar este proyecto, así se les brinda una gran facilidad a los usuarios </w:t>
      </w:r>
      <w:r w:rsidR="003B6957">
        <w:t>al momento de que ellos realicen cualquier actividad.</w:t>
      </w:r>
    </w:p>
    <w:p w14:paraId="328EB38C" w14:textId="79497CF3" w:rsidR="00660EAC" w:rsidRDefault="005B0244" w:rsidP="00D772B4">
      <w:r>
        <w:t>Se identificó el problema que tenían los habitantes de las veredas del municipio de Miraflores, de acuerdo con la planeación se conlleva a que los habitantes de dichas veredas tenían un gran inconveniente al momento de no poder acceder al servicio de internet, este proyecto da como resultado la solución a tener cobertura de internet.</w:t>
      </w:r>
    </w:p>
    <w:p w14:paraId="134B6027" w14:textId="46B62105" w:rsidR="005B0244" w:rsidRDefault="005B0244" w:rsidP="00D772B4">
      <w:r>
        <w:t>Teniendo en cuenta la información se da a conocer el problema como, ¿</w:t>
      </w:r>
      <w:r w:rsidR="006F10F4">
        <w:t>Identificar un diseño sostenible y adecuado para brindar servicio de internet en las veredas del municipio de Miraflores?</w:t>
      </w:r>
    </w:p>
    <w:p w14:paraId="54969DEA" w14:textId="76A0F05C" w:rsidR="00043267" w:rsidRDefault="00043267" w:rsidP="006F10F4">
      <w:pPr>
        <w:ind w:firstLine="0"/>
      </w:pPr>
    </w:p>
    <w:p w14:paraId="0BC31519" w14:textId="1462F424" w:rsidR="00A9007A" w:rsidRPr="00A9007A" w:rsidRDefault="006C5ED7" w:rsidP="00D772B4">
      <w:pPr>
        <w:pStyle w:val="Ttulo1"/>
      </w:pPr>
      <w:bookmarkStart w:id="7" w:name="_Toc108467457"/>
      <w:r>
        <w:lastRenderedPageBreak/>
        <w:t xml:space="preserve">3. </w:t>
      </w:r>
      <w:r w:rsidR="00F34829" w:rsidRPr="002E4744">
        <w:t>JUSTIFICACIÓN</w:t>
      </w:r>
      <w:bookmarkEnd w:id="7"/>
    </w:p>
    <w:p w14:paraId="560D1F78" w14:textId="007D48BD" w:rsidR="00A9007A" w:rsidRPr="00A04EE5" w:rsidRDefault="0030796A" w:rsidP="00D772B4">
      <w:r>
        <w:t>Ya que se determinó</w:t>
      </w:r>
      <w:r w:rsidR="00A9007A" w:rsidRPr="00A04EE5">
        <w:t xml:space="preserve"> </w:t>
      </w:r>
      <w:r w:rsidR="00A9007A" w:rsidRPr="003B6957">
        <w:t xml:space="preserve">el problema </w:t>
      </w:r>
      <w:r w:rsidR="00746262" w:rsidRPr="003B6957">
        <w:t xml:space="preserve">de cobertura de </w:t>
      </w:r>
      <w:r w:rsidR="00A9007A" w:rsidRPr="003B6957">
        <w:t>Internet</w:t>
      </w:r>
      <w:r w:rsidR="00A9007A" w:rsidRPr="00A04EE5">
        <w:t xml:space="preserve"> de los usuarios de las veredas de Miraflore</w:t>
      </w:r>
      <w:r w:rsidR="00A9007A" w:rsidRPr="003B6957">
        <w:t>s</w:t>
      </w:r>
      <w:r w:rsidR="0050617D" w:rsidRPr="003B6957">
        <w:t>;</w:t>
      </w:r>
      <w:r w:rsidR="00A9007A" w:rsidRPr="00A04EE5">
        <w:t xml:space="preserve"> se llevará a cabo un proceso que consta de dos pasos</w:t>
      </w:r>
      <w:r w:rsidR="0050617D" w:rsidRPr="003B6957">
        <w:t>:</w:t>
      </w:r>
      <w:r w:rsidR="00A9007A" w:rsidRPr="003B6957">
        <w:t xml:space="preserve"> </w:t>
      </w:r>
      <w:r w:rsidR="00A9007A" w:rsidRPr="00A04EE5">
        <w:t>el prime</w:t>
      </w:r>
      <w:r w:rsidR="003B6957">
        <w:t>ro es la viabilidad de la distancia e</w:t>
      </w:r>
      <w:r w:rsidR="00A9007A" w:rsidRPr="00A04EE5">
        <w:t>ntre la troncal solar y la vivienda</w:t>
      </w:r>
      <w:r w:rsidR="0050617D">
        <w:t>.</w:t>
      </w:r>
      <w:r w:rsidR="00A9007A" w:rsidRPr="00A04EE5">
        <w:t xml:space="preserve"> </w:t>
      </w:r>
      <w:r w:rsidR="0050617D">
        <w:t>E</w:t>
      </w:r>
      <w:r w:rsidR="00A9007A" w:rsidRPr="00A04EE5">
        <w:t>l segundo paso es la instalación y configuración de equipos</w:t>
      </w:r>
      <w:r w:rsidR="0050617D">
        <w:t xml:space="preserve"> que </w:t>
      </w:r>
      <w:r w:rsidR="0050617D" w:rsidRPr="003B6957">
        <w:t>darán el</w:t>
      </w:r>
      <w:r w:rsidR="00A9007A" w:rsidRPr="00A04EE5">
        <w:t xml:space="preserve"> </w:t>
      </w:r>
      <w:r w:rsidR="003B6957">
        <w:t xml:space="preserve">servicio de internet </w:t>
      </w:r>
      <w:r w:rsidR="0050617D">
        <w:t xml:space="preserve">a </w:t>
      </w:r>
      <w:r w:rsidR="00A9007A" w:rsidRPr="00A04EE5">
        <w:t>la vivienda, de esta manera se le está dando solución al problema que tienen los usuarios de las veredas de Miraflores.</w:t>
      </w:r>
      <w:r w:rsidR="00B71FDE">
        <w:t xml:space="preserve"> Cada troncal tiene una potencia en alcance de emisor a receptor máximo 16 Km en línea recta, la potencia solar producida en radiación solar pico </w:t>
      </w:r>
      <w:r w:rsidR="009D4EA7">
        <w:t>de 74</w:t>
      </w:r>
      <w:r w:rsidR="00775760">
        <w:t>0</w:t>
      </w:r>
      <w:r w:rsidR="00B71FDE">
        <w:t xml:space="preserve">W, con autonomía en baterías de 14 a 16 horas. </w:t>
      </w:r>
      <w:r w:rsidR="00A9007A" w:rsidRPr="00A04EE5">
        <w:t>En este sistema al usuario se le brinda la opción de escoger la capacidad en megas que él solicit</w:t>
      </w:r>
      <w:r w:rsidR="0081555D">
        <w:t>e, la velocidad en megas se da desde 1 mega hasta 20 megas o si es caso especial se brindara ilimitado, de igual manera</w:t>
      </w:r>
      <w:r w:rsidR="00A9007A" w:rsidRPr="00A04EE5">
        <w:t xml:space="preserve"> se le brindara un nombre de usuario y una clave para la opción de WIFI. </w:t>
      </w:r>
    </w:p>
    <w:p w14:paraId="507D320F" w14:textId="6F8E2890" w:rsidR="00A9007A" w:rsidRDefault="00A9007A" w:rsidP="00D772B4">
      <w:r w:rsidRPr="00A04EE5">
        <w:t xml:space="preserve">Para la configuración del sistema en la vivienda del usuario se utilizarán las plataformas que vienen de fábrica en los dispositivos a instalar, se llevara todo el proceso de configuración de las antenas y </w:t>
      </w:r>
      <w:proofErr w:type="spellStart"/>
      <w:r w:rsidRPr="00A04EE5">
        <w:t>router</w:t>
      </w:r>
      <w:proofErr w:type="spellEnd"/>
      <w:r w:rsidRPr="00A04EE5">
        <w:t>. La empresa brindara todos los materiales al momento de realizar la viabilidad o instalación al usuario</w:t>
      </w:r>
      <w:r w:rsidR="007C2CCF">
        <w:t xml:space="preserve">, de igual manera en las troncales se </w:t>
      </w:r>
      <w:r w:rsidR="00EF452A">
        <w:t>configurarán</w:t>
      </w:r>
      <w:r w:rsidR="007C2CCF">
        <w:t xml:space="preserve"> entre 500 a 600 usuarios por troncal.</w:t>
      </w:r>
    </w:p>
    <w:p w14:paraId="6DF63FC4" w14:textId="77777777" w:rsidR="00A9007A" w:rsidRDefault="00A9007A" w:rsidP="00D772B4"/>
    <w:p w14:paraId="02D6F9D4" w14:textId="0EBBCD08" w:rsidR="00C25E48" w:rsidRDefault="00C25E48" w:rsidP="0030796A">
      <w:pPr>
        <w:ind w:firstLine="0"/>
      </w:pPr>
    </w:p>
    <w:p w14:paraId="55B55903" w14:textId="77777777" w:rsidR="0030796A" w:rsidRDefault="0030796A" w:rsidP="0030796A">
      <w:pPr>
        <w:ind w:firstLine="0"/>
      </w:pPr>
    </w:p>
    <w:p w14:paraId="0216079E" w14:textId="5672E0EF" w:rsidR="002E4744" w:rsidRDefault="006C5ED7" w:rsidP="00D772B4">
      <w:pPr>
        <w:pStyle w:val="Ttulo1"/>
      </w:pPr>
      <w:bookmarkStart w:id="8" w:name="_Toc108467458"/>
      <w:r>
        <w:lastRenderedPageBreak/>
        <w:t xml:space="preserve">4. </w:t>
      </w:r>
      <w:r w:rsidR="00A9007A" w:rsidRPr="002E4744">
        <w:t>OBJETIVO</w:t>
      </w:r>
      <w:r w:rsidR="003B6957" w:rsidRPr="002E4744">
        <w:t>S</w:t>
      </w:r>
      <w:bookmarkEnd w:id="8"/>
    </w:p>
    <w:p w14:paraId="7DF895C7" w14:textId="5A6A884B" w:rsidR="000310BF" w:rsidRPr="000310BF" w:rsidRDefault="006C5ED7" w:rsidP="00043267">
      <w:pPr>
        <w:pStyle w:val="Ttulo2"/>
      </w:pPr>
      <w:bookmarkStart w:id="9" w:name="_Toc108467459"/>
      <w:r>
        <w:t xml:space="preserve">4.1 </w:t>
      </w:r>
      <w:r w:rsidR="002E4744" w:rsidRPr="002E4744">
        <w:t>Objetivo General</w:t>
      </w:r>
      <w:bookmarkEnd w:id="9"/>
    </w:p>
    <w:p w14:paraId="237E899D" w14:textId="2B2AC397" w:rsidR="00A9007A" w:rsidRDefault="000D06AF" w:rsidP="00D772B4">
      <w:r>
        <w:t>Diseñar e implementar</w:t>
      </w:r>
      <w:r w:rsidR="007C2CCF">
        <w:t xml:space="preserve"> 4</w:t>
      </w:r>
      <w:r w:rsidR="005E10C1">
        <w:t xml:space="preserve"> </w:t>
      </w:r>
      <w:r w:rsidR="00A9007A" w:rsidRPr="00A9007A">
        <w:t>troncales solares</w:t>
      </w:r>
      <w:r w:rsidR="00775760">
        <w:t xml:space="preserve"> con potencia solar de 740</w:t>
      </w:r>
      <w:r w:rsidR="009D4EA7">
        <w:t>W</w:t>
      </w:r>
      <w:r w:rsidR="00A9007A" w:rsidRPr="00A9007A">
        <w:t xml:space="preserve"> para brindar servicio de internet en las diferentes veredas de Miraflores </w:t>
      </w:r>
      <w:r w:rsidR="00A81A69" w:rsidRPr="00A9007A">
        <w:t>Boyac</w:t>
      </w:r>
      <w:r w:rsidR="00A81A69">
        <w:t xml:space="preserve">á. </w:t>
      </w:r>
    </w:p>
    <w:p w14:paraId="272DE2E8" w14:textId="0965484A" w:rsidR="005E10C1" w:rsidRPr="002E4744" w:rsidRDefault="006C5ED7" w:rsidP="00043267">
      <w:pPr>
        <w:pStyle w:val="Ttulo2"/>
      </w:pPr>
      <w:bookmarkStart w:id="10" w:name="_Toc108467460"/>
      <w:r>
        <w:t xml:space="preserve">4.2 </w:t>
      </w:r>
      <w:r w:rsidR="002E4744">
        <w:t>Objetivos Específicos</w:t>
      </w:r>
      <w:bookmarkEnd w:id="10"/>
    </w:p>
    <w:p w14:paraId="59050F05" w14:textId="1B7E1E69" w:rsidR="00A9007A" w:rsidRDefault="000D06AF" w:rsidP="00D772B4">
      <w:pPr>
        <w:pStyle w:val="Prrafodelista"/>
        <w:numPr>
          <w:ilvl w:val="0"/>
          <w:numId w:val="3"/>
        </w:numPr>
      </w:pPr>
      <w:r>
        <w:t>Relacionar</w:t>
      </w:r>
      <w:r w:rsidR="00A9007A" w:rsidRPr="00A04EE5">
        <w:t xml:space="preserve"> el estado del arte </w:t>
      </w:r>
      <w:r w:rsidR="00C25331">
        <w:t>a cerca de</w:t>
      </w:r>
      <w:r w:rsidR="00855C01">
        <w:t xml:space="preserve"> proyectos de investigación y proyectos instalados con similitud a nivel nacional e internacional </w:t>
      </w:r>
      <w:r w:rsidR="00156A04">
        <w:t xml:space="preserve">sobre </w:t>
      </w:r>
      <w:r w:rsidR="00A9007A" w:rsidRPr="00A04EE5">
        <w:t>troncales solares y el sistema de radioenlace</w:t>
      </w:r>
      <w:r w:rsidR="00C25331">
        <w:t>.</w:t>
      </w:r>
    </w:p>
    <w:p w14:paraId="4531F77D" w14:textId="4A6A353E" w:rsidR="00713BBA" w:rsidRPr="00A04EE5" w:rsidRDefault="00713BBA" w:rsidP="00713BBA">
      <w:pPr>
        <w:pStyle w:val="Prrafodelista"/>
        <w:numPr>
          <w:ilvl w:val="0"/>
          <w:numId w:val="3"/>
        </w:numPr>
      </w:pPr>
      <w:r>
        <w:t>Resolver el cálculo matemático para el diseño</w:t>
      </w:r>
      <w:r>
        <w:rPr>
          <w:rStyle w:val="Refdecomentario"/>
        </w:rPr>
        <w:t xml:space="preserve"> </w:t>
      </w:r>
      <w:r w:rsidRPr="00713BBA">
        <w:rPr>
          <w:rStyle w:val="Refdecomentario"/>
          <w:sz w:val="24"/>
          <w:szCs w:val="24"/>
        </w:rPr>
        <w:t>d</w:t>
      </w:r>
      <w:r>
        <w:t>e</w:t>
      </w:r>
      <w:r w:rsidRPr="00A04EE5">
        <w:t xml:space="preserve"> las troncales sola</w:t>
      </w:r>
      <w:r>
        <w:t>res con el objetivo de tener una autonomía de 24 horas en baterías</w:t>
      </w:r>
      <w:r w:rsidRPr="00A04EE5">
        <w:t>, para esto se debe tener en cuenta las</w:t>
      </w:r>
      <w:r>
        <w:t xml:space="preserve"> especificaciones de las</w:t>
      </w:r>
      <w:r w:rsidRPr="00A04EE5">
        <w:t xml:space="preserve"> antenas y equipos a utilizar.</w:t>
      </w:r>
    </w:p>
    <w:p w14:paraId="321E0B9C" w14:textId="1F98F4CF" w:rsidR="00A9007A" w:rsidRPr="00A04EE5" w:rsidRDefault="00713BBA" w:rsidP="00D772B4">
      <w:pPr>
        <w:pStyle w:val="Prrafodelista"/>
        <w:numPr>
          <w:ilvl w:val="0"/>
          <w:numId w:val="3"/>
        </w:numPr>
      </w:pPr>
      <w:r>
        <w:t>Construir los enlaces</w:t>
      </w:r>
      <w:r w:rsidR="00294576">
        <w:t xml:space="preserve"> de </w:t>
      </w:r>
      <w:r w:rsidR="00294576">
        <w:t>radio</w:t>
      </w:r>
      <w:r>
        <w:t xml:space="preserve"> </w:t>
      </w:r>
      <w:r w:rsidR="00294576">
        <w:t xml:space="preserve">y repetidoras </w:t>
      </w:r>
      <w:r>
        <w:t>necesari</w:t>
      </w:r>
      <w:r w:rsidR="00294576">
        <w:t>a</w:t>
      </w:r>
      <w:r>
        <w:t xml:space="preserve">s para </w:t>
      </w:r>
      <w:r w:rsidR="00E611BD">
        <w:t xml:space="preserve">dar </w:t>
      </w:r>
      <w:r w:rsidR="00FC506A">
        <w:t xml:space="preserve">servicio de </w:t>
      </w:r>
      <w:r w:rsidR="00A9007A" w:rsidRPr="00A04EE5">
        <w:t>internet en las veredas del municipio de Miraflores Boy</w:t>
      </w:r>
      <w:r w:rsidR="009D4EA7">
        <w:t>acá con un alcance de 10 Km a 16</w:t>
      </w:r>
      <w:r w:rsidR="00A9007A" w:rsidRPr="00A04EE5">
        <w:t xml:space="preserve"> Km entre la troncal solar y la vivienda</w:t>
      </w:r>
      <w:r w:rsidR="00FC506A">
        <w:t>.</w:t>
      </w:r>
    </w:p>
    <w:p w14:paraId="6E2874B0" w14:textId="77777777" w:rsidR="00A9007A" w:rsidRPr="00A9007A" w:rsidRDefault="00A9007A" w:rsidP="00D772B4"/>
    <w:p w14:paraId="211163EC" w14:textId="5AA7B6F6" w:rsidR="00A9007A" w:rsidRDefault="00A9007A" w:rsidP="00D772B4"/>
    <w:p w14:paraId="6F22D20F" w14:textId="7C16C339" w:rsidR="00FC506A" w:rsidRDefault="00FC506A" w:rsidP="00D772B4"/>
    <w:p w14:paraId="104C5793" w14:textId="40D87BFE" w:rsidR="00FC506A" w:rsidRDefault="00FC506A" w:rsidP="00D772B4"/>
    <w:p w14:paraId="4C199597" w14:textId="74511A23" w:rsidR="00FC506A" w:rsidRDefault="00FC506A" w:rsidP="00D772B4"/>
    <w:p w14:paraId="6664B410" w14:textId="0C3AFE21" w:rsidR="00FC506A" w:rsidRDefault="00FC506A" w:rsidP="00D772B4"/>
    <w:p w14:paraId="15C0AE53" w14:textId="7D2FDF4F" w:rsidR="00C25E48" w:rsidRDefault="00C25E48" w:rsidP="00D772B4"/>
    <w:p w14:paraId="3096D675" w14:textId="77777777" w:rsidR="00C25E48" w:rsidRDefault="00C25E48" w:rsidP="00D772B4"/>
    <w:p w14:paraId="10963119" w14:textId="4A3F1F1E" w:rsidR="00434838" w:rsidRDefault="00434838" w:rsidP="00D772B4">
      <w:pPr>
        <w:pStyle w:val="Ttulo1"/>
        <w:rPr>
          <w:rFonts w:eastAsiaTheme="minorEastAsia"/>
        </w:rPr>
      </w:pPr>
    </w:p>
    <w:p w14:paraId="72999CB5" w14:textId="77777777" w:rsidR="00434838" w:rsidRPr="00434838" w:rsidRDefault="00434838" w:rsidP="00D772B4"/>
    <w:p w14:paraId="0425B041" w14:textId="30D42B9A" w:rsidR="00A821A6" w:rsidRPr="00434838" w:rsidRDefault="006C5ED7" w:rsidP="00D772B4">
      <w:pPr>
        <w:pStyle w:val="Ttulo1"/>
      </w:pPr>
      <w:bookmarkStart w:id="11" w:name="_Toc108467461"/>
      <w:r>
        <w:t xml:space="preserve">5. </w:t>
      </w:r>
      <w:r w:rsidR="00641D1B" w:rsidRPr="00434838">
        <w:t>IMPACTOS</w:t>
      </w:r>
      <w:bookmarkEnd w:id="11"/>
    </w:p>
    <w:p w14:paraId="34E76B94" w14:textId="648E8B8F" w:rsidR="00641D1B" w:rsidRPr="00434838" w:rsidRDefault="006C5ED7" w:rsidP="00043267">
      <w:pPr>
        <w:pStyle w:val="Ttulo2"/>
      </w:pPr>
      <w:bookmarkStart w:id="12" w:name="_Toc108467462"/>
      <w:r>
        <w:t xml:space="preserve">5.1 </w:t>
      </w:r>
      <w:r w:rsidR="00434838" w:rsidRPr="00434838">
        <w:t>Impacto Social</w:t>
      </w:r>
      <w:bookmarkEnd w:id="12"/>
      <w:r w:rsidR="00434838" w:rsidRPr="00434838">
        <w:t xml:space="preserve"> </w:t>
      </w:r>
    </w:p>
    <w:p w14:paraId="33A8B00E" w14:textId="45CED80E" w:rsidR="00FC506A" w:rsidRDefault="00464BF5" w:rsidP="00D772B4">
      <w:r w:rsidRPr="00464BF5">
        <w:t xml:space="preserve">Las 4 troncales solares </w:t>
      </w:r>
      <w:r w:rsidR="00FC506A">
        <w:t>constituidas en los puntos establecidos en las</w:t>
      </w:r>
      <w:r w:rsidRPr="00464BF5">
        <w:t xml:space="preserve"> veredas del municipio de Miraflores permiten ver un</w:t>
      </w:r>
      <w:r w:rsidR="007C2CCF">
        <w:t xml:space="preserve"> gran impacto social que trae y</w:t>
      </w:r>
      <w:r w:rsidRPr="00464BF5">
        <w:t xml:space="preserve"> que aporta una gran </w:t>
      </w:r>
      <w:r w:rsidR="007C2CCF" w:rsidRPr="007C2CCF">
        <w:t>economía</w:t>
      </w:r>
      <w:r w:rsidRPr="00464BF5">
        <w:t xml:space="preserve"> y facilidad para los usuarios que adquieran el servicio, brindando así una facilidad de vida al momento de que el usuario padezca de la obligación de tener el servicio ya sea por cumplir con su proceso de educación o ámbito labora</w:t>
      </w:r>
      <w:r w:rsidR="007C2CCF">
        <w:t xml:space="preserve">l, </w:t>
      </w:r>
      <w:r w:rsidR="00293298">
        <w:t xml:space="preserve">teniendo en cuenta lo anterior </w:t>
      </w:r>
      <w:r w:rsidR="007C2CCF">
        <w:t>las veredas favorecidas son la vereda rusita vereda morro arriba, vereda el perico, vereda Miraflores, vereda el tablón, la población favorecida fueron alrededor de 150 familias en el casco rural en el casco urbano 50 familias.</w:t>
      </w:r>
    </w:p>
    <w:p w14:paraId="63D8ABA0" w14:textId="7F945230" w:rsidR="00464BF5" w:rsidRDefault="006C5ED7" w:rsidP="00043267">
      <w:pPr>
        <w:pStyle w:val="Ttulo2"/>
      </w:pPr>
      <w:bookmarkStart w:id="13" w:name="_Toc108467463"/>
      <w:r>
        <w:t xml:space="preserve">5.2 </w:t>
      </w:r>
      <w:r w:rsidR="00434838">
        <w:t>Impacto Económico</w:t>
      </w:r>
      <w:bookmarkEnd w:id="13"/>
    </w:p>
    <w:p w14:paraId="2D006D97" w14:textId="35CED27D" w:rsidR="00046B49" w:rsidRDefault="00464BF5" w:rsidP="00D772B4">
      <w:r w:rsidRPr="00464BF5">
        <w:t>L</w:t>
      </w:r>
      <w:r w:rsidR="00FC506A">
        <w:t>a creación de este proyecto, se realizó</w:t>
      </w:r>
      <w:r w:rsidRPr="00464BF5">
        <w:t xml:space="preserve"> con el fin de que los usuarios de las veredas del </w:t>
      </w:r>
      <w:r w:rsidR="00FC506A">
        <w:t xml:space="preserve">municipio </w:t>
      </w:r>
      <w:r w:rsidR="00293298" w:rsidRPr="00293298">
        <w:t>obtengan</w:t>
      </w:r>
      <w:r w:rsidR="00FC506A">
        <w:t xml:space="preserve"> un menor impacto </w:t>
      </w:r>
      <w:r w:rsidRPr="00464BF5">
        <w:t>económico ya que algunos de los usuarios no cuentan con buen</w:t>
      </w:r>
      <w:r w:rsidR="00046B49">
        <w:t>os</w:t>
      </w:r>
      <w:r w:rsidRPr="00464BF5">
        <w:t xml:space="preserve"> recurso</w:t>
      </w:r>
      <w:r w:rsidR="00046B49">
        <w:t>s</w:t>
      </w:r>
      <w:r w:rsidRPr="00464BF5">
        <w:t xml:space="preserve"> económico</w:t>
      </w:r>
      <w:r w:rsidR="00046B49">
        <w:t>s</w:t>
      </w:r>
      <w:r w:rsidRPr="00464BF5">
        <w:t xml:space="preserve"> para poder estudiar o trabajar, de igual manera la empresa cuenta con los operarios y herramientas para poder realizar mantenimientos en las troncales solares o si llegado el caso en los equipos instalados en la </w:t>
      </w:r>
      <w:r w:rsidR="00046B49">
        <w:t>vivienda del usuario, con todos los equipos</w:t>
      </w:r>
      <w:r w:rsidRPr="00464BF5">
        <w:t xml:space="preserve"> que tiene la empresa se reducirán c</w:t>
      </w:r>
      <w:r w:rsidR="00FC506A">
        <w:t>o</w:t>
      </w:r>
      <w:r w:rsidR="00046B49">
        <w:t>stos de mantenimiento y tiempo.</w:t>
      </w:r>
    </w:p>
    <w:p w14:paraId="5FA09B22" w14:textId="0833463E" w:rsidR="00464BF5" w:rsidRPr="00046B49" w:rsidRDefault="000D4BF3" w:rsidP="00043267">
      <w:pPr>
        <w:pStyle w:val="Ttulo2"/>
        <w:rPr>
          <w:rFonts w:cs="Times New Roman"/>
          <w:szCs w:val="24"/>
        </w:rPr>
      </w:pPr>
      <w:r>
        <w:t xml:space="preserve"> </w:t>
      </w:r>
      <w:bookmarkStart w:id="14" w:name="_Toc108467464"/>
      <w:r w:rsidR="00E874E5">
        <w:t xml:space="preserve">5.3 </w:t>
      </w:r>
      <w:r>
        <w:t>Impacto Medioambiental</w:t>
      </w:r>
      <w:bookmarkEnd w:id="14"/>
    </w:p>
    <w:p w14:paraId="0249AE3B" w14:textId="5A8FC30E" w:rsidR="005D1F70" w:rsidRDefault="00464BF5" w:rsidP="00D772B4">
      <w:r w:rsidRPr="00464BF5">
        <w:t xml:space="preserve">El servicio de internet por medio de radio enlace, busca desplegar soluciones que impacten de manera eficaz el medio ambiente de esta manera realizando el uso adecuado de cada uno de los materiales que están involucrados, y de esta manera aumentar la eficiencia ambiental. </w:t>
      </w:r>
      <w:r w:rsidRPr="00464BF5">
        <w:lastRenderedPageBreak/>
        <w:t>El proceso de una troncal solar lleva consigo sub</w:t>
      </w:r>
      <w:r w:rsidR="00393933">
        <w:t xml:space="preserve">procesos, físicos, biológicos o del medio ambiente, </w:t>
      </w:r>
      <w:r w:rsidR="00293298">
        <w:t xml:space="preserve">como afectación a la atmosfera ya que estos sistemas no se obtienen con procesos </w:t>
      </w:r>
      <w:r w:rsidR="00293298" w:rsidRPr="00341251">
        <w:t>químicos y no producen gases de efecto invernadero, no producen contaminación acústica ya que son muy silenciosos tenemos una fuente de energía inagotable y natural “El sol”, no contaminan el agua, de</w:t>
      </w:r>
      <w:r w:rsidRPr="00341251">
        <w:t xml:space="preserve"> esta manera se pueden ver afectados de manera </w:t>
      </w:r>
      <w:r w:rsidR="00293298" w:rsidRPr="00341251">
        <w:t>positiva o negativa el ambiente.</w:t>
      </w:r>
      <w:r w:rsidRPr="00341251">
        <w:t xml:space="preserve"> Este proyecto brinda un gran impacto ambiental al ser estas troncales un 100% solares para así tener un buen manejo en </w:t>
      </w:r>
      <w:r w:rsidR="00C87462" w:rsidRPr="00341251">
        <w:t xml:space="preserve">los materiales de cada </w:t>
      </w:r>
      <w:r w:rsidRPr="00341251">
        <w:t>proceso, de manera que en el momento de realizar</w:t>
      </w:r>
      <w:r w:rsidRPr="00464BF5">
        <w:t xml:space="preserve"> estos tipos de montajes el pasante u operario no tendrá por qué equivocarse en el momento de usar algún equipo o material de esta manera se genera el menor número de residuos que puedan afectar al medio ambiente.</w:t>
      </w:r>
    </w:p>
    <w:p w14:paraId="7AD504A8" w14:textId="0DA5124F" w:rsidR="00C87462" w:rsidRDefault="00C87462" w:rsidP="00D772B4"/>
    <w:p w14:paraId="10BC2B8E" w14:textId="69E82FAF" w:rsidR="00C87462" w:rsidRDefault="00C87462" w:rsidP="00D772B4"/>
    <w:p w14:paraId="0B7A2D76" w14:textId="0A551B20" w:rsidR="00C87462" w:rsidRDefault="00C87462" w:rsidP="00D772B4"/>
    <w:p w14:paraId="7DFE58E3" w14:textId="32AB1D0C" w:rsidR="00C87462" w:rsidRDefault="00C87462" w:rsidP="00D772B4"/>
    <w:p w14:paraId="698620E3" w14:textId="2E50C547" w:rsidR="00C87462" w:rsidRDefault="00C87462" w:rsidP="00D772B4"/>
    <w:p w14:paraId="6BAD081C" w14:textId="4A21D957" w:rsidR="00C87462" w:rsidRDefault="00C87462" w:rsidP="00D772B4"/>
    <w:p w14:paraId="0F9BB78C" w14:textId="754B7CD1" w:rsidR="00C87462" w:rsidRDefault="00C87462" w:rsidP="00D772B4"/>
    <w:p w14:paraId="6C0050CA" w14:textId="18B76089" w:rsidR="00C87462" w:rsidRDefault="00C87462" w:rsidP="00D772B4"/>
    <w:p w14:paraId="4DFF3445" w14:textId="1DF817ED" w:rsidR="000D4BF3" w:rsidRDefault="000D4BF3" w:rsidP="00D772B4"/>
    <w:p w14:paraId="51BAA980" w14:textId="6761CD73" w:rsidR="000D4BF3" w:rsidRDefault="000D4BF3" w:rsidP="00D772B4"/>
    <w:p w14:paraId="2E13A313" w14:textId="79781C1E" w:rsidR="00043267" w:rsidRDefault="00043267" w:rsidP="00D772B4"/>
    <w:p w14:paraId="0FDBAF86" w14:textId="740DAB37" w:rsidR="00043267" w:rsidRDefault="00043267" w:rsidP="00D772B4"/>
    <w:p w14:paraId="4B6E480D" w14:textId="3F5D52D7" w:rsidR="00043267" w:rsidRDefault="00043267" w:rsidP="00D772B4"/>
    <w:p w14:paraId="7A3FDEB7" w14:textId="4084AA18" w:rsidR="00EB456F" w:rsidRDefault="00EB456F" w:rsidP="00D772B4"/>
    <w:p w14:paraId="3C7E35E8" w14:textId="4374587F" w:rsidR="00EB456F" w:rsidRDefault="00EB456F" w:rsidP="00D772B4"/>
    <w:p w14:paraId="2BDB2195" w14:textId="1E243A67" w:rsidR="00EB456F" w:rsidRDefault="00194EF1" w:rsidP="00EB456F">
      <w:pPr>
        <w:pStyle w:val="Ttulo1"/>
      </w:pPr>
      <w:bookmarkStart w:id="15" w:name="_Toc108467465"/>
      <w:r>
        <w:t xml:space="preserve">6. </w:t>
      </w:r>
      <w:r w:rsidR="00EB456F">
        <w:t>ESTADO DEL ARTE</w:t>
      </w:r>
      <w:bookmarkEnd w:id="15"/>
    </w:p>
    <w:p w14:paraId="57E10D22" w14:textId="61018C92" w:rsidR="00040D51" w:rsidRDefault="002716FC" w:rsidP="00040D51">
      <w:r>
        <w:t>Como a nivel nacional e</w:t>
      </w:r>
      <w:r w:rsidR="00040D51" w:rsidRPr="001B6A2D">
        <w:t xml:space="preserve"> interna</w:t>
      </w:r>
      <w:r w:rsidR="00807F2B">
        <w:t>cional se han realizado diferentes</w:t>
      </w:r>
      <w:r w:rsidR="00040D51" w:rsidRPr="001B6A2D">
        <w:t xml:space="preserve"> trabajos de investigación acerca </w:t>
      </w:r>
      <w:r w:rsidR="00040D51">
        <w:t>de la implementación de troncales solares con sistema de radioenlace, a continuación, se mencionan algunas de las investigaciones realizadas.</w:t>
      </w:r>
    </w:p>
    <w:p w14:paraId="6FC1BC46" w14:textId="7C3EC28D" w:rsidR="00040D51" w:rsidRDefault="00040D51" w:rsidP="00040D51">
      <w:r>
        <w:t xml:space="preserve">El proyecto de </w:t>
      </w:r>
      <w:r>
        <w:fldChar w:fldCharType="begin"/>
      </w:r>
      <w:r>
        <w:instrText xml:space="preserve"> ADDIN ZOTERO_ITEM CSL_CITATION {"citationID":"AhDAxsjB","properties":{"formattedCitation":"(Puentes et\\uc0\\u160{}al., 2018)","plainCitation":"(Puentes et al., 2018)","noteIndex":0},"citationItems":[{"id":1317,"uris":["http://zotero.org/users/7237821/items/KEBIWAKR"],"uri":["http://zotero.org/users/7237821/items/KEBIWAKR"],"itemData":{"id":1317,"type":"thesis","language":"es","publisher":"INSTITUCIÓN UNIVERSITARIA POLITÉCNICO GRANCOLOMBIANO","source":"Zotero","title":"DISEÑO DE UNA RED TRONCAL INALAMBRICA","author":[{"family":"Puentes","given":"Christian David"},{"family":"Oyuela Rodríguez","given":"Elvis Francisco"},{"family":"Gomez Tejada","given":"Carmen Angelica"}],"issued":{"date-parts":[["2018"]]}}}],"schema":"https://github.com/citation-style-language/schema/raw/master/csl-citation.json"} </w:instrText>
      </w:r>
      <w:r>
        <w:fldChar w:fldCharType="separate"/>
      </w:r>
      <w:r w:rsidRPr="0063160B">
        <w:t>(Puentes et al., 2018)</w:t>
      </w:r>
      <w:r>
        <w:fldChar w:fldCharType="end"/>
      </w:r>
      <w:r>
        <w:t xml:space="preserve"> está enfocado en el diseño de una red troncal inalámbrica con la cual se pueda interconectar la subestación eléctrica de Doncello con el edificio sede de </w:t>
      </w:r>
      <w:proofErr w:type="spellStart"/>
      <w:r>
        <w:t>Electrocaquetá</w:t>
      </w:r>
      <w:proofErr w:type="spellEnd"/>
      <w:r>
        <w:t xml:space="preserve"> en la ciudad de Florencia y de esta manera realizar la transmisión de imágenes de video de seguridad del sistema circuito cerrado de televisión. Est</w:t>
      </w:r>
      <w:r w:rsidR="00311480">
        <w:t>á orientado a elaborar el boceto</w:t>
      </w:r>
      <w:r>
        <w:t xml:space="preserve">, estudio de </w:t>
      </w:r>
      <w:r w:rsidR="005708A4">
        <w:t xml:space="preserve">factibilidad para la </w:t>
      </w:r>
      <w:proofErr w:type="spellStart"/>
      <w:r w:rsidR="005708A4">
        <w:t>emision</w:t>
      </w:r>
      <w:proofErr w:type="spellEnd"/>
      <w:r>
        <w:t xml:space="preserve"> de imágenes vía microonda, document</w:t>
      </w:r>
      <w:r w:rsidR="002E67CB">
        <w:t>o de determinaciones</w:t>
      </w:r>
      <w:r>
        <w:t xml:space="preserve"> técn</w:t>
      </w:r>
      <w:r w:rsidR="002E67CB">
        <w:t>icas de red y equipos, oferta</w:t>
      </w:r>
      <w:r>
        <w:t xml:space="preserve"> económica de la solución inalámbrica planteada, plan de ejecución de actividades, cronogramas y el plan de análisis de riegos e improvistos.</w:t>
      </w:r>
      <w:r w:rsidRPr="002204E9">
        <w:t xml:space="preserve"> </w:t>
      </w:r>
      <w:r>
        <w:t>Con el fin de poder brindar una solución de diseño e implementación de canales de red de datos conformes hacia la transmisión de información de los sistemas de seguridad electrónica en los sitios que el consumidor requiere monitorear, con el propósito de garantizar los tiempos de respuesta ante cualquier acontecimiento, contando con un plan de control y atención de fallas, un plan de acción y reacción ante un suceso real.</w:t>
      </w:r>
    </w:p>
    <w:p w14:paraId="7660AAFC" w14:textId="77777777" w:rsidR="00040D51" w:rsidRDefault="00040D51" w:rsidP="00040D51">
      <w:r>
        <w:t xml:space="preserve">De igual manera la investigación de </w:t>
      </w:r>
      <w:r>
        <w:fldChar w:fldCharType="begin"/>
      </w:r>
      <w:r>
        <w:instrText xml:space="preserve"> ADDIN ZOTERO_ITEM CSL_CITATION {"citationID":"KKogi75u","properties":{"formattedCitation":"(Medina et\\uc0\\u160{}al., 2019)","plainCitation":"(Medina et al., 2019)","noteIndex":0},"citationItems":[{"id":1319,"uris":["http://zotero.org/users/7237821/items/YC6WQER7"],"uri":["http://zotero.org/users/7237821/items/YC6WQER7"],"itemData":{"id":1319,"type":"thesis","publisher":"CORPORACIÓN UNIVERSITARIA UNITEC","title":"DISEÑO DE UNA TRONCAL INALÁMBRICA DE RIVERA - HUILA A NEIVA - HUILA","URL":"https://repositorio.unitec.edu.co/bitstream/handle/20.500.12962/1002/Dise%c3%b1o%20de%20una%20troncal%20inalambrica%20de%20rivera.pdf?sequence=1&amp;isAllowed=y","author":[{"family":"Medina","given":"Diego Armando"},{"family":"Medina","given":"Álvaro Andrés"},{"family":"Velasco","given":"Jhon Edilberto"},{"family":"Suárez","given":"SERGIO ALBERTO"},{"family":"Fernandez","given":"LUZ ADRIANA"}],"accessed":{"date-parts":[["2022",7,9]]},"issued":{"date-parts":[["2019"]]}}}],"schema":"https://github.com/citation-style-language/schema/raw/master/csl-citation.json"} </w:instrText>
      </w:r>
      <w:r>
        <w:fldChar w:fldCharType="separate"/>
      </w:r>
      <w:r w:rsidRPr="004405B1">
        <w:t>(Medina et al., 2019)</w:t>
      </w:r>
      <w:r>
        <w:fldChar w:fldCharType="end"/>
      </w:r>
      <w:r>
        <w:t xml:space="preserve"> propuso el diseño de una red troncal inalámbrica que interconecte el proyecto de vivienda Valle de la Rivera de Rivera y la central de monitoreo en Neiva, con el objeto de ejecutar la transmisión de video vigilancia en tiempo real. Este proyecto está orientado en que las imágenes de video del sistema de Circuito cerrado de televisión queden bajo la inspección del centro de gestión especializado en la </w:t>
      </w:r>
      <w:r>
        <w:lastRenderedPageBreak/>
        <w:t>supervisión y monitoreo de sistemas de alertas tempranas y Circuito Cerrado de Televisión. Concluye en la entrega del diseño de la red troncal inalámbrica factible, con la elección de equipos apropiada y las actividades a efectuar durante la realización y puesta en marcha de la fase dos.</w:t>
      </w:r>
    </w:p>
    <w:p w14:paraId="758C7291" w14:textId="0CEA0091" w:rsidR="00040D51" w:rsidRDefault="00040D51" w:rsidP="00040D51">
      <w:r>
        <w:t xml:space="preserve">Por otra parte </w:t>
      </w:r>
      <w:r>
        <w:fldChar w:fldCharType="begin"/>
      </w:r>
      <w:r>
        <w:instrText xml:space="preserve"> ADDIN ZOTERO_ITEM CSL_CITATION {"citationID":"8A94KQUN","properties":{"formattedCitation":"(Ortiz, 2019)","plainCitation":"(Ortiz, 2019)","noteIndex":0},"citationItems":[{"id":1322,"uris":["http://zotero.org/users/7237821/items/WM48W7SW"],"uri":["http://zotero.org/users/7237821/items/WM48W7SW"],"itemData":{"id":1322,"type":"thesis","publisher":"ESCUELA SUPERIOR POLITÉCNICA AGROPECUARIA DE MANABÍ MANUEL FÉLIX LÓPEZ","title":"ACCESO A INTERNET EN LA PARROQUIA BOYACÁ DEL CANTÓN CHONE MEDIANTE RADIOENLACE GESTIONADO CON TECNOLOGÍA WIRELESS LAN CONTROLLER","URL":"https://repositorio.espam.edu.ec/bitstream/42000/1082/1/TTMTI12.pdf","author":[{"family":"Ortiz","given":"Quinto Emiliano"}],"accessed":{"date-parts":[["2022",7,9]]},"issued":{"date-parts":[["2019"]]}}}],"schema":"https://github.com/citation-style-language/schema/raw/master/csl-citation.json"} </w:instrText>
      </w:r>
      <w:r>
        <w:fldChar w:fldCharType="separate"/>
      </w:r>
      <w:r w:rsidRPr="00257813">
        <w:t>(Ortiz, 2019)</w:t>
      </w:r>
      <w:r>
        <w:fldChar w:fldCharType="end"/>
      </w:r>
      <w:r w:rsidR="00047632">
        <w:t xml:space="preserve"> propone preparar</w:t>
      </w:r>
      <w:r w:rsidR="0026722E">
        <w:t xml:space="preserve"> un </w:t>
      </w:r>
      <w:proofErr w:type="spellStart"/>
      <w:r w:rsidR="0026722E">
        <w:t>patron</w:t>
      </w:r>
      <w:proofErr w:type="spellEnd"/>
      <w:r>
        <w:t xml:space="preserve"> de red de conexión inalámbrica </w:t>
      </w:r>
      <w:proofErr w:type="spellStart"/>
      <w:r>
        <w:t>Wi</w:t>
      </w:r>
      <w:proofErr w:type="spellEnd"/>
      <w:r>
        <w:t xml:space="preserve">-Fi para conseguir el acceso a internet en la parroquia Boyacá del cantón Chone a través de radioenlace gestionado con tecnología Wireless LAN </w:t>
      </w:r>
      <w:proofErr w:type="spellStart"/>
      <w:r>
        <w:t>Controller</w:t>
      </w:r>
      <w:proofErr w:type="spellEnd"/>
      <w:r>
        <w:t xml:space="preserve"> (WLC) que suministre el acceso a internet gratis. El autor propone llevar a cabo la metodología PPDIOO (Preparar, Planificar, Diseñar, Implementar, Operar y Optimizar); utilizando las tres primeras fases. E</w:t>
      </w:r>
      <w:r w:rsidR="00AD27C6">
        <w:t>n la primera etapa se realizó</w:t>
      </w:r>
      <w:r>
        <w:t xml:space="preserve"> una encu</w:t>
      </w:r>
      <w:r w:rsidR="00AD27C6">
        <w:t>esta adecuada</w:t>
      </w:r>
      <w:r>
        <w:t xml:space="preserve"> con preguntas cerradas de selección múltiple</w:t>
      </w:r>
      <w:r w:rsidR="00AD27C6">
        <w:t xml:space="preserve">, la cual determino la fatalidad de implementar el </w:t>
      </w:r>
      <w:proofErr w:type="gramStart"/>
      <w:r w:rsidR="00AD27C6">
        <w:t>proyecto,  igualmente</w:t>
      </w:r>
      <w:proofErr w:type="gramEnd"/>
      <w:r w:rsidR="00AD27C6">
        <w:t xml:space="preserve"> se</w:t>
      </w:r>
      <w:r>
        <w:t xml:space="preserve"> realizó un estudio de la zona para determinar la tecnología a utilizar a través del software Radio Mobile. Continuo con la planificación para precisar los requisitos de la red, los equipos a utilizar en este modelo, la cantidad, la tecnología y la conexión que tendría esta red. Finalmente, propone el diseño, donde se establece la ubicación de los equipos y la configuración de estos. Como consecuencia de esta propuesta, se consiguió un Plan de diseño de red para la implementación de radioenlace gestionado, que presenta las pautas necesarias para favorecer a la disminución de la brecha digital.</w:t>
      </w:r>
    </w:p>
    <w:p w14:paraId="2814099B" w14:textId="77777777" w:rsidR="00040D51" w:rsidRDefault="00040D51" w:rsidP="00040D51">
      <w:r>
        <w:t xml:space="preserve">En la investigación de </w:t>
      </w:r>
      <w:r>
        <w:fldChar w:fldCharType="begin"/>
      </w:r>
      <w:r>
        <w:instrText xml:space="preserve"> ADDIN ZOTERO_ITEM CSL_CITATION {"citationID":"cdFZ5FRJ","properties":{"formattedCitation":"(Sernaqu\\uc0\\u233{}, 2018)","plainCitation":"(Sernaqué, 2018)","noteIndex":0},"citationItems":[{"id":1324,"uris":["http://zotero.org/users/7237821/items/92QAGTF7"],"uri":["http://zotero.org/users/7237821/items/92QAGTF7"],"itemData":{"id":1324,"type":"thesis","language":"es","publisher":"UNIVERSIDAD CATÓLICA LOS ÁNGELES DE CHIMBOTE","source":"Zotero","title":"ESTUDIO Y DISEÑO DE RADIOENLACE INALÁMBRICO PARA EL ÁMBITO DE LA JUNTA DE USUARIOS DEL SECTOR HIDRÁULICO MEDIO Y BAJO PIURA; 2016","author":[{"family":"Sernaqué","given":"Nestor"}],"issued":{"date-parts":[["2018"]]}}}],"schema":"https://github.com/citation-style-language/schema/raw/master/csl-citation.json"} </w:instrText>
      </w:r>
      <w:r>
        <w:fldChar w:fldCharType="separate"/>
      </w:r>
      <w:r w:rsidRPr="007C3A70">
        <w:t>(Sernaqué, 2018)</w:t>
      </w:r>
      <w:r>
        <w:fldChar w:fldCharType="end"/>
      </w:r>
      <w:r>
        <w:t xml:space="preserve">  el objetivo fue realizar el análisis y diseño de radioenlace inalámbrico para la Junta de Usuarios del Sector Hidráulico Medio y Bajo Piura; con el fin de disminuir el tiempo de envió e intercambio de información entre los usuarios. Se realizó a través del enfoque cuantitativo, nivel descriptivo, diseño no experimental y de corte transversal. La muestra estuvo determinada por 38 trabajadores agrupados en dos dimensiones. </w:t>
      </w:r>
      <w:r>
        <w:lastRenderedPageBreak/>
        <w:t>La dimensión 01 estableció que el 54 % de los trabajadores indagados están insatisfechos con las condiciones de la red actual, mientras que el 46 % están satisfechos, de igual forma la dimensión 02 determino que el 83 % de los encargados de computo indagados indicaron que están insatisfechos con la administración de la red, mientras que el 17 % indican que están satisfechos. Con estos resultados aseveran que la hipótesis planteada queda aceptada, así pues, la investigación concluye que resulta favorable ejecutar el estudio y diseño de radioenlace inalámbrico para el ámbito de la junta de usuarios del Sector Hidráulico Medio y Bajo Piura, 2016.</w:t>
      </w:r>
    </w:p>
    <w:p w14:paraId="23C14C90" w14:textId="77777777" w:rsidR="00040D51" w:rsidRDefault="00040D51" w:rsidP="00040D51">
      <w:r>
        <w:fldChar w:fldCharType="begin"/>
      </w:r>
      <w:r>
        <w:instrText xml:space="preserve"> ADDIN ZOTERO_ITEM CSL_CITATION {"citationID":"AbFzRgHB","properties":{"formattedCitation":"(Dionicio et\\uc0\\u160{}al., 2018)","plainCitation":"(Dionicio et al., 2018)","noteIndex":0},"citationItems":[{"id":1325,"uris":["http://zotero.org/users/7237821/items/3J8TZTTV"],"uri":["http://zotero.org/users/7237821/items/3J8TZTTV"],"itemData":{"id":1325,"type":"article-journal","abstract":"Se denomina radio enlace a cualquier interconexión entre los terminales de telecomunicaciones efectuados por ondas electromagnéticas. Además si los terminales son fijos, el servicio se lo denomina como tal y si algún terminal es móvil, se lo denomina dentro de los servicios de esas características.  \nSe puede definir al radio enlace del servicio fijo, como sistemas de comunicaciones entre puntos fijos situados sobre la superficie terrestre, que proporcionan una capacidad de información, con características de calidad y disponibilidad determinadas.  \nEl radio enlace, establecen un concepto de comunicación del tipo dúplex, de donde se deben transmitir dos portadoras moduladas: una para la Transmisión y otra para la recepción. Al par de frecuencias asignadas para la transmisión y recepción de las señales, se lo denomina radio canal.  \nLos enlaces se hacen básicamente entre puntos visibles, es decir, puntos altos de la topografía. \nFinalmente, la presente tesis tiene por finalidad exponer la actualización de los Diseños de Automatización, Telemetría y Scada del Proyecto “Ampliación y Mejoramiento del Sistema de Agua Potable y Alcantarillado del Esquema Cieneguilla”.","container-title":"Repositorio institucional – UNAC","language":"spa","note":"Accepted: 2019-06-19T21:15:39Z\npublisher: Universidad Nacional del Callao","source":"repositorio.unac.edu.pe","title":"“Diseño de un sistema de radioenlaces en la banda de 400MHZ para el monitoreo y control de estaciones de Sedapal en el esquema Cieneguilla”","URL":"http://repositorio.unac.edu.pe/handle/20.500.12952/3436","author":[{"family":"Dionicio","given":"Grecia Melissa"},{"family":"Cumapa","given":"Erika Milagros"},{"family":"Vicente","given":"Percy David"}],"accessed":{"date-parts":[["2022",7,9]]},"issued":{"date-parts":[["2018"]]}}}],"schema":"https://github.com/citation-style-language/schema/raw/master/csl-citation.json"} </w:instrText>
      </w:r>
      <w:r>
        <w:fldChar w:fldCharType="separate"/>
      </w:r>
      <w:r w:rsidRPr="008B6D02">
        <w:t>(Dionicio et al., 2018)</w:t>
      </w:r>
      <w:r>
        <w:fldChar w:fldCharType="end"/>
      </w:r>
      <w:r>
        <w:t xml:space="preserve"> diseñó un sistema de radioenlaces en la banda de 400MHz para el monitoreo y control de las estaciones de SEDAPAL en el esquema Cieneguilla. Estableció el ancho de banda y la transferencia efectiva (</w:t>
      </w:r>
      <w:proofErr w:type="spellStart"/>
      <w:r>
        <w:t>throughput</w:t>
      </w:r>
      <w:proofErr w:type="spellEnd"/>
      <w:r>
        <w:t>) de los enlaces admite el monitoreo y control de las estaciones de SEDAPAL en el esquema Cieneguilla esta medición se realizó con el software Wireshark. Se comprobó el tiempo de carga y descarga de un archivo de PLC desde la estación cabecera hacia las estaciones remotas sin interrumpir el monitoreo y control de las otras estaciones de SEDAPAL del esquema Cieneguilla.</w:t>
      </w:r>
    </w:p>
    <w:p w14:paraId="49A2EE34" w14:textId="77777777" w:rsidR="00040D51" w:rsidRDefault="00040D51" w:rsidP="00040D51">
      <w:r>
        <w:fldChar w:fldCharType="begin"/>
      </w:r>
      <w:r>
        <w:instrText xml:space="preserve"> ADDIN ZOTERO_ITEM CSL_CITATION {"citationID":"epUqJ7z6","properties":{"formattedCitation":"(Collantes, 2017)","plainCitation":"(Collantes, 2017)","noteIndex":0},"citationItems":[{"id":1332,"uris":["http://zotero.org/users/7237821/items/VHLIYQKI"],"uri":["http://zotero.org/users/7237821/items/VHLIYQKI"],"itemData":{"id":1332,"type":"thesis","abstract":"Se procederá al diseño y configuración de un radioenlace digital para aplicaciones de emergencia. Se analizarán y propondrán distintas técnicas de diversidad que aumenten la seguridad y disponibilidad del radioenlace.","language":"Español","note":"Accepted: 2017-05-03T11:48:44Z","publisher":"Universitad Politécnica de Valéncia","source":"riunet.upv.es","title":"Diseño y configuración de un radioenlace digital para un servicio de emergencia","URL":"https://riunet.upv.es/handle/10251/80439","author":[{"family":"Collantes","given":"Erik"}],"accessed":{"date-parts":[["2022",7,9]]},"issued":{"date-parts":[["2017",5,3]]}}}],"schema":"https://github.com/citation-style-language/schema/raw/master/csl-citation.json"} </w:instrText>
      </w:r>
      <w:r>
        <w:fldChar w:fldCharType="separate"/>
      </w:r>
      <w:r w:rsidRPr="00194CFD">
        <w:t>(Collantes, 2017)</w:t>
      </w:r>
      <w:r>
        <w:fldChar w:fldCharType="end"/>
      </w:r>
      <w:r>
        <w:t xml:space="preserve"> ha diseñado un radioenlace digital de emergencia entre el parque central de bomberos de Valencia y el centro de emergencias situado en la Eliana. Para esto en primer instancia realizo un estudio del relieve del terreno, luego ha hecho una búsqueda en el mercado los equipos precisos para la realización de enlace y  ha seleccionado los parámetros de dichos equipos a fin de obtener un sistema de alta disponibilidad y  excelente calidad en la comunicación, también han calculado los parámetros primordiales del radioenlace necesarios para las diferentes atenuaciones, como puedan ser detrimentos por lluvia, por difracción, por absorción atmosférica. Consecutivamente se realiza la simulación para estudiar la viabilidad del </w:t>
      </w:r>
      <w:r>
        <w:lastRenderedPageBreak/>
        <w:t xml:space="preserve">sistema, a través de la herramienta de simulación de radioenlaces </w:t>
      </w:r>
      <w:proofErr w:type="spellStart"/>
      <w:r>
        <w:t>RadioSim</w:t>
      </w:r>
      <w:proofErr w:type="spellEnd"/>
      <w:r>
        <w:t xml:space="preserve">. finalmente, con la obtención de los resultados de la simulación, se han determinado las soluciones que cumplen con los objetivos establecidos y así elegir el diseño final del proyecto con la solución </w:t>
      </w:r>
      <w:proofErr w:type="gramStart"/>
      <w:r>
        <w:t>más óptima</w:t>
      </w:r>
      <w:proofErr w:type="gramEnd"/>
      <w:r>
        <w:t xml:space="preserve"> en cuanto a disponibilidad y calidad del sistema</w:t>
      </w:r>
    </w:p>
    <w:p w14:paraId="0A991C15" w14:textId="74E9B7E9" w:rsidR="00040D51" w:rsidRDefault="00040D51" w:rsidP="00040D51">
      <w:r>
        <w:t xml:space="preserve">El objetivo del trabajo de </w:t>
      </w:r>
      <w:r>
        <w:fldChar w:fldCharType="begin"/>
      </w:r>
      <w:r>
        <w:instrText xml:space="preserve"> ADDIN ZOTERO_ITEM CSL_CITATION {"citationID":"2vtJlHtU","properties":{"formattedCitation":"(Puig, 2018)","plainCitation":"(Puig, 2018)","noteIndex":0},"citationItems":[{"id":1335,"uris":["http://zotero.org/users/7237821/items/98B5M262"],"uri":["http://zotero.org/users/7237821/items/98B5M262"],"itemData":{"id":1335,"type":"article-journal","language":"spa","note":"Accepted: 2019-02-15T10:01:35Z\npublisher: Universitat Politècnica de Catalunya","source":"upcommons.upc.edu","title":"Diseño de un sistema mixto para dar alta velocidad de datos en poblaciones de difícil acceso o con población dispersa","URL":"https://upcommons.upc.edu/handle/2117/129190","author":[{"family":"Puig","given":"Ferran"}],"accessed":{"date-parts":[["2022",7,9]]},"issued":{"date-parts":[["2018",7,25]]}}}],"schema":"https://github.com/citation-style-language/schema/raw/master/csl-citation.json"} </w:instrText>
      </w:r>
      <w:r>
        <w:fldChar w:fldCharType="separate"/>
      </w:r>
      <w:r w:rsidRPr="00C441DC">
        <w:t>(Puig, 2018)</w:t>
      </w:r>
      <w:r>
        <w:fldChar w:fldCharType="end"/>
      </w:r>
      <w:r>
        <w:t xml:space="preserve"> fue diseñar una red mixta de fibra óptica y radioenlace en poblaciones del Valle de Aran.. Se eligieron para este estudio cuatro poblaciones del Valle de Aran donde se halla una gran cantidad de poblaciones y con difícil acceso a un punto de fibra óptica. Los pueblos fueron </w:t>
      </w:r>
      <w:proofErr w:type="spellStart"/>
      <w:r>
        <w:t>Vilac</w:t>
      </w:r>
      <w:proofErr w:type="spellEnd"/>
      <w:r>
        <w:t xml:space="preserve">, Mont, </w:t>
      </w:r>
      <w:proofErr w:type="spellStart"/>
      <w:r>
        <w:t>Moncorbau</w:t>
      </w:r>
      <w:proofErr w:type="spellEnd"/>
      <w:r>
        <w:t xml:space="preserve"> y </w:t>
      </w:r>
      <w:proofErr w:type="spellStart"/>
      <w:r>
        <w:t>Betlan</w:t>
      </w:r>
      <w:proofErr w:type="spellEnd"/>
      <w:r>
        <w:t xml:space="preserve">. En primer lugar, se llevó a cabo el alquiler de una fibra oscura, para este caso el operador de telecomunicaciones Movistar, que dispone del servicio de FTTH en </w:t>
      </w:r>
      <w:proofErr w:type="spellStart"/>
      <w:r>
        <w:t>Vielha</w:t>
      </w:r>
      <w:proofErr w:type="spellEnd"/>
      <w:r w:rsidR="00A575F5">
        <w:t>. En la caja más cercana</w:t>
      </w:r>
      <w:r>
        <w:t xml:space="preserve"> a la central se entregan la</w:t>
      </w:r>
      <w:r w:rsidR="00A575F5">
        <w:t>s dos fibras para la así distribuirlas</w:t>
      </w:r>
      <w:r>
        <w:t xml:space="preserve">. En este sentido se tenían </w:t>
      </w:r>
      <w:r w:rsidR="00A575F5">
        <w:t>dos probabilidades</w:t>
      </w:r>
      <w:r>
        <w:t xml:space="preserve">, la primera, la de transportar </w:t>
      </w:r>
      <w:r w:rsidR="00A575F5">
        <w:t>la</w:t>
      </w:r>
      <w:r>
        <w:t xml:space="preserve"> fibra</w:t>
      </w:r>
      <w:r w:rsidR="00A575F5">
        <w:t xml:space="preserve"> óptica</w:t>
      </w:r>
      <w:r>
        <w:t xml:space="preserve"> hasta los cuatro pueblos instalando postes donde no se dispone de canalización o realizar el traslado del cable de fibra canalizado hasta un punto donde este situada una antena con</w:t>
      </w:r>
      <w:r w:rsidR="004B7C8C">
        <w:t xml:space="preserve"> radioenlaces a cada uno de los pueblos</w:t>
      </w:r>
      <w:r>
        <w:t xml:space="preserve">. Las antenas </w:t>
      </w:r>
      <w:r w:rsidR="004B7C8C">
        <w:t>se ubicaron</w:t>
      </w:r>
      <w:r>
        <w:t xml:space="preserve"> en zonas donde haya visión directa entre el</w:t>
      </w:r>
      <w:r w:rsidR="004B7C8C">
        <w:t>las, y dentro de los pueblos en el mejor punto referenciado desde donde se pueda</w:t>
      </w:r>
      <w:r>
        <w:t xml:space="preserve"> reaprovechar esas mismas antenas para en unos años poder situar paneles 5G. Para finalizar se realiza el diseño de las poblaciones hasta las </w:t>
      </w:r>
      <w:r w:rsidR="004B7C8C">
        <w:t xml:space="preserve">cajas NAP. </w:t>
      </w:r>
    </w:p>
    <w:p w14:paraId="2ED70747" w14:textId="77777777" w:rsidR="00040D51" w:rsidRDefault="00040D51" w:rsidP="00040D51">
      <w:r>
        <w:fldChar w:fldCharType="begin"/>
      </w:r>
      <w:r>
        <w:instrText xml:space="preserve"> ADDIN ZOTERO_ITEM CSL_CITATION {"citationID":"2uOEAjT3","properties":{"formattedCitation":"(Marcilllo, 2018)","plainCitation":"(Marcilllo, 2018)","noteIndex":0},"citationItems":[{"id":1339,"uris":["http://zotero.org/users/7237821/items/GE8RZJM8"],"uri":["http://zotero.org/users/7237821/items/GE8RZJM8"],"itemData":{"id":1339,"type":"thesis","event-place":"Quito","language":"es","publisher":"ESCUELA POLITÉCNICA NACIONAL","publisher-place":"Quito","source":"Zotero","title":"DISEÑO DEL SISTEMA DE CCTV IP CON ENLACES INALÁMBRICOS DE LARGO ALCANCE EN BANDA LIBRE PARA LA EMPRESA VALDIMAR.","author":[{"family":"Marcilllo","given":"Marcelo"}],"issued":{"date-parts":[["2018"]]}}}],"schema":"https://github.com/citation-style-language/schema/raw/master/csl-citation.json"} </w:instrText>
      </w:r>
      <w:r>
        <w:fldChar w:fldCharType="separate"/>
      </w:r>
      <w:r w:rsidRPr="00BC6027">
        <w:t>(Marcilllo, 2018)</w:t>
      </w:r>
      <w:r>
        <w:fldChar w:fldCharType="end"/>
      </w:r>
      <w:r>
        <w:t xml:space="preserve"> este </w:t>
      </w:r>
      <w:proofErr w:type="gramStart"/>
      <w:r>
        <w:t>autor  busca</w:t>
      </w:r>
      <w:proofErr w:type="gramEnd"/>
      <w:r>
        <w:t xml:space="preserve"> identificar los problemas que existen en los procesos que se realizan en la empresa VALDIMAR para así dimensionar la solución más afín con sus requerimientos. En la metodología se muestra la actividad de la empresa VALDIMAR, los departamentos que lo conforman, en este punto se identifican los departamentos de interés y se analizan los procesos que llevan a cabo; también se identifican los problemas, para a continuación determinar geográficamente las áreas que conforman la empresa. Se toman los </w:t>
      </w:r>
      <w:r>
        <w:lastRenderedPageBreak/>
        <w:t>requerimientos del usuario para dimensionar el sistema de CCTV IP, también se puntualizan los lugares en los que se sitúan los componentes del sistema y los equipos eléctricos y electrónicos que se requieren. Se optan las tecnologías para comunicar todos los componentes del sistema CCTV, se ejecutan los cálculos de enlaces y se señala el marco regulatorio que rige a los enlaces utilizados en la comunicación de CCTV y el título habilitante para su correcto funcionamiento en caso de implantarse.</w:t>
      </w:r>
    </w:p>
    <w:p w14:paraId="6173CE96" w14:textId="63600E2E" w:rsidR="00EB456F" w:rsidRDefault="00040D51" w:rsidP="00040D51">
      <w:r>
        <w:t xml:space="preserve">El objetivo principal del trabajo de </w:t>
      </w:r>
      <w:r>
        <w:fldChar w:fldCharType="begin"/>
      </w:r>
      <w:r>
        <w:instrText xml:space="preserve"> ADDIN ZOTERO_ITEM CSL_CITATION {"citationID":"3toAIMac","properties":{"formattedCitation":"(Casquete &amp; De la Cruz, 2021)","plainCitation":"(Casquete &amp; De la Cruz, 2021)","noteIndex":0},"citationItems":[{"id":1341,"uris":["http://zotero.org/users/7237821/items/X94M5J2Q"],"uri":["http://zotero.org/users/7237821/items/X94M5J2Q"],"itemData":{"id":1341,"type":"thesis","language":"es","publisher":"Universidad Politécnica Salesiana","source":"Zotero","title":"Diseño de un módulo didáctico para el desarrollo de prácticas de laboratorio para el estudio de radioenlaces usando SDR como analizador espectro","author":[{"family":"Casquete","given":"Alan"},{"family":"De la Cruz","given":"Henry"}],"issued":{"date-parts":[["2021"]]}}}],"schema":"https://github.com/citation-style-language/schema/raw/master/csl-citation.json"} </w:instrText>
      </w:r>
      <w:r>
        <w:fldChar w:fldCharType="separate"/>
      </w:r>
      <w:r w:rsidRPr="00147173">
        <w:t>(Casquete &amp; De la Cruz, 2021)</w:t>
      </w:r>
      <w:r>
        <w:fldChar w:fldCharType="end"/>
      </w:r>
      <w:r>
        <w:t xml:space="preserve"> es proporcionar una herramienta complementaria la educación en radiocomunicaciones con prácticas diseñadas de tal manera que a la par con los conocimientos teórico ofrezcan al alumno nuevas capacidades practicas no solo en software de simulación sino también en dispositivos que se utilizan actualmente en el lugar de trabajo. Actualmente no es posible vincular la parte conceptual y la experimental, esta ausencia sirve para aprovechar la oportunidad y desarrollar un programa de prácticas para que el estudiante y el futuro profesional puedan obtener en el ambiente de trabajo en muchos casos la primera vez que se relacionaría con estos, induciendo adquiera excelentes destrezas y capacidades. Para ello se considera el uso de GNU Radio y Radio Mobile como instrumentos de simulación, medi</w:t>
      </w:r>
      <w:r w:rsidR="00A575F5">
        <w:t>ante sus bloques de códigos de programación se genera un evaluador</w:t>
      </w:r>
      <w:r>
        <w:t xml:space="preserve"> de espectro y de la misma manera que se utilizan </w:t>
      </w:r>
      <w:r w:rsidR="00A575F5">
        <w:t>los nuevos</w:t>
      </w:r>
      <w:r>
        <w:t xml:space="preserve"> e</w:t>
      </w:r>
      <w:r w:rsidR="00A575F5">
        <w:t>quipos de radio enlace, el laboratorio brinda</w:t>
      </w:r>
      <w:r>
        <w:t xml:space="preserve"> un acercamiento de primera mano al campo de profesionalización junto con Radio Mobile para establecer la comparación entre enlaces simulados y reales mostrando el uso de los equipos, modos de conexión, configuración de equipos y análisis de software de simulación. Teniendo como consecuencia un programa de práctico donde se combina la simulación y la implementación física a través de equipos modulares que pueden ser compuestos con los equipos existentes en el laboratorio.</w:t>
      </w:r>
    </w:p>
    <w:p w14:paraId="102B58DE" w14:textId="64A38438" w:rsidR="008F50F4" w:rsidRDefault="00194EF1" w:rsidP="00D772B4">
      <w:pPr>
        <w:pStyle w:val="Ttulo1"/>
      </w:pPr>
      <w:bookmarkStart w:id="16" w:name="_Toc108467466"/>
      <w:r>
        <w:lastRenderedPageBreak/>
        <w:t xml:space="preserve">7. </w:t>
      </w:r>
      <w:r w:rsidR="00EB456F">
        <w:t xml:space="preserve">MARCO </w:t>
      </w:r>
      <w:r w:rsidR="000F2443">
        <w:t>TEÓRICO</w:t>
      </w:r>
      <w:bookmarkEnd w:id="16"/>
    </w:p>
    <w:p w14:paraId="5901D21B" w14:textId="668BC018" w:rsidR="00F74882" w:rsidRPr="00F74882" w:rsidRDefault="00F74882" w:rsidP="00F74882">
      <w:r>
        <w:t xml:space="preserve">Para comprender la importancia del desarrollo de este trabajo es importante realizar un análisis conceptual de los aportes teóricos que dan sustento a la investigación teniendo en cuenta los criterios de energías alternativas, soporte técnico de redes. </w:t>
      </w:r>
    </w:p>
    <w:p w14:paraId="1017B411" w14:textId="78BB3779" w:rsidR="00A116AB" w:rsidRDefault="00194EF1" w:rsidP="0030796A">
      <w:pPr>
        <w:pStyle w:val="Ttulo2"/>
      </w:pPr>
      <w:bookmarkStart w:id="17" w:name="_Toc108467467"/>
      <w:r>
        <w:t xml:space="preserve">7.1 </w:t>
      </w:r>
      <w:r w:rsidR="00A116AB" w:rsidRPr="0030796A">
        <w:t>Energías alternativas</w:t>
      </w:r>
      <w:bookmarkEnd w:id="17"/>
    </w:p>
    <w:p w14:paraId="4F1E32DE" w14:textId="4B657B2F" w:rsidR="001D2F69" w:rsidRDefault="00420624" w:rsidP="00E31179">
      <w:r>
        <w:t>Para el desarrollo del bienestar del hombre se hace uso de las energías, la primera fuente de energía fue el sol, luego se fueron incluyendo energías como la hidráulica, la fuerza del viento, el carbón, el petróleo, la energía nu</w:t>
      </w:r>
      <w:r w:rsidR="001C3B78">
        <w:t>clear y el gas natural</w:t>
      </w:r>
      <w:r w:rsidR="00D076DB">
        <w:t xml:space="preserve"> </w:t>
      </w:r>
      <w:r w:rsidR="00D076DB">
        <w:fldChar w:fldCharType="begin"/>
      </w:r>
      <w:r w:rsidR="00D076DB">
        <w:instrText xml:space="preserve"> ADDIN ZOTERO_ITEM CSL_CITATION {"citationID":"J8pHCty7","properties":{"formattedCitation":"(Rold\\uc0\\u225{}n, 2013)","plainCitation":"(Roldán, 2013)","noteIndex":0},"citationItems":[{"id":1342,"uris":["http://zotero.org/users/7237821/items/346X6CM5"],"uri":["http://zotero.org/users/7237821/items/346X6CM5"],"itemData":{"id":1342,"type":"book","abstract":"Las energías renovables son energías alternativas que están a nuestra disposición para ayudarnos a reducir la dependencia de las energías de origen fósil, como son: el carbón, el petróleo y el gas natural, y fuera de este grupo, el uranio, aunque la realidad a día de hoy es, que sólo representan un pequeño complemento a la demanda de energía que el mundo actual tiene, si exceptuamos las energías hidráulica y eólica que tienen mayor peso. Sin embargo, su aprovechamiento y utilización es muy importante en muchas aplicaciones.;Son energías renovables las energías que aunque se consuman, se vuelven a reponer, tal es el caso del calor y la luz del Sol, la fuerza del viento, el agua en el cauce de los ríos, la fuerza del mar, el gradiente térmico de la Tierra, la biomasa, etc.;En esta obra se tratan todos los temas que se relacionan a continuación, mostrando de una forma clara, su procedencia, su tecnología y sus ventajas e inconvenientes.;Su lectura le proporcionará al lector una base fundamentada sobre este tipo de energías.","ISBN":"978-84-283-2968-2","language":"es","note":"Google-Books-ID: yKh2AgAAQBAJ","number-of-pages":"226","publisher":"Editorial Paraninfo","source":"Google Books","title":"ENERGÍAS RENOVABLES. Lo que hay que saber","author":[{"family":"Roldán","given":"José"}],"issued":{"date-parts":[["2013",1,1]]}}}],"schema":"https://github.com/citation-style-language/schema/raw/master/csl-citation.json"} </w:instrText>
      </w:r>
      <w:r w:rsidR="00D076DB">
        <w:fldChar w:fldCharType="separate"/>
      </w:r>
      <w:r w:rsidR="00D076DB" w:rsidRPr="00D076DB">
        <w:t>(Roldán, 2013)</w:t>
      </w:r>
      <w:r w:rsidR="00D076DB">
        <w:fldChar w:fldCharType="end"/>
      </w:r>
      <w:r w:rsidR="00F60CAA">
        <w:t>.</w:t>
      </w:r>
    </w:p>
    <w:p w14:paraId="71FD5DCA" w14:textId="1277306E" w:rsidR="00F60CAA" w:rsidRDefault="001D2F69" w:rsidP="00E31179">
      <w:r>
        <w:t>Teniendo en cuenta que el uso de las energías</w:t>
      </w:r>
      <w:r w:rsidR="00A044BF">
        <w:t xml:space="preserve"> no renovables</w:t>
      </w:r>
      <w:r>
        <w:t xml:space="preserve"> ha involucrado la capa de ozon</w:t>
      </w:r>
      <w:r w:rsidR="00A044BF">
        <w:t xml:space="preserve">o </w:t>
      </w:r>
      <w:r w:rsidR="00A044BF">
        <w:fldChar w:fldCharType="begin"/>
      </w:r>
      <w:r w:rsidR="00A044BF">
        <w:instrText xml:space="preserve"> ADDIN ZOTERO_ITEM CSL_CITATION {"citationID":"yvkoZ1LU","properties":{"formattedCitation":"(Junco, 2019)","plainCitation":"(Junco, 2019)","noteIndex":0},"citationItems":[{"id":1344,"uris":["http://zotero.org/users/7237821/items/6MU5HXGP"],"uri":["http://zotero.org/users/7237821/items/6MU5HXGP"],"itemData":{"id":1344,"type":"article-journal","abstract":"En un mundo donde el cambio climático cada vez arroja más alertas por aumento de la temperatura, y a su vez se le da más importancia, donde cada día se va desarrollando más el calentamiento global y las emisiones de gases de efecto invernadero son cada vez mayores, se aborda el tema de las energías renovables como estrategia aliada con el objetivo de sensibilizar y/o concientizar a la población mundial y a las industrias del uso de ellas, ya que estas energías alternas son fuente de ayuda para prevalecer el medio ambiente, limpiar la huella de CO2, y estabilizar el calentamiento global que está presente en nuestro planeta y que ha aumentado considerablemente desde la época preindustrial por el modelo energético utilizado basado en la quema de combustibles fósiles. Los problemas ambientales son casi tan antiguos como el ser humano, con la interacción de estos dos actores se ve reflejado un índice de impacto al medio ambiente, la elevada fuente de natalidad que se tiene en el mundo, el desarrollo en ámbitos tecnológicos, constructivos e industriales están contribuyendo cada vez más al deterioro del medio ambiente y la explotación de los recursos limitados del planeta.","language":"spa","note":"Accepted: 2019-05-24T17:05:41Z\npublisher: Facultad de Relaciones Internacionales, Estrategia y Seguridad","source":"repository.unimilitar.edu.co","title":"Energías renovables, las aliadas para combatir las afectaciones del cambio climático en el planeta","URL":"http://repository.unimilitar.edu.co/handle/10654/21304","author":[{"family":"Junco","given":"Sergio A"}],"accessed":{"date-parts":[["2022",7,10]]},"issued":{"date-parts":[["2019",4,29]]}}}],"schema":"https://github.com/citation-style-language/schema/raw/master/csl-citation.json"} </w:instrText>
      </w:r>
      <w:r w:rsidR="00A044BF">
        <w:fldChar w:fldCharType="separate"/>
      </w:r>
      <w:r w:rsidR="00A044BF" w:rsidRPr="00A044BF">
        <w:t>(Junco, 2019)</w:t>
      </w:r>
      <w:r w:rsidR="00A044BF">
        <w:fldChar w:fldCharType="end"/>
      </w:r>
      <w:r w:rsidR="00A044BF">
        <w:t xml:space="preserve"> menciona que la energía que se </w:t>
      </w:r>
      <w:r w:rsidR="007D1911">
        <w:t>adquiere</w:t>
      </w:r>
      <w:r w:rsidR="00A044BF">
        <w:t xml:space="preserve"> de ellas no se renueva y</w:t>
      </w:r>
      <w:r w:rsidR="00417C78">
        <w:t xml:space="preserve"> se agotan año tras año, </w:t>
      </w:r>
      <w:r w:rsidR="00A044BF">
        <w:t xml:space="preserve">este tipo de fuentes de energía </w:t>
      </w:r>
      <w:r w:rsidR="00417C78">
        <w:t>ocasionan</w:t>
      </w:r>
      <w:r w:rsidR="00A044BF">
        <w:t xml:space="preserve"> impactos negativos en el medio am</w:t>
      </w:r>
      <w:r w:rsidR="00417C78">
        <w:t>biente,</w:t>
      </w:r>
      <w:r w:rsidR="00A044BF">
        <w:t xml:space="preserve"> mientras que, las energías renovables no contaminan el ambiente, lo que significa una gran ventaja para la humanidad. </w:t>
      </w:r>
    </w:p>
    <w:p w14:paraId="6A61F328" w14:textId="0AC42AF8" w:rsidR="00E31179" w:rsidRDefault="00A044BF" w:rsidP="00E31179">
      <w:r>
        <w:t xml:space="preserve">Entre los diferentes tipos de energías renovables se encuentran los </w:t>
      </w:r>
      <w:r w:rsidR="00F60CAA">
        <w:t>siguientes: Energía Hidráulica</w:t>
      </w:r>
      <w:r>
        <w:t>, Energía Eólica, Energía</w:t>
      </w:r>
      <w:r w:rsidR="00F60CAA">
        <w:t xml:space="preserve"> Biomasa, Energía Mareomotriz,</w:t>
      </w:r>
      <w:r>
        <w:t xml:space="preserve"> Energía Geotérmica</w:t>
      </w:r>
      <w:r w:rsidR="00F60CAA">
        <w:t xml:space="preserve"> y </w:t>
      </w:r>
      <w:r w:rsidR="004D037A">
        <w:t>Energía Solar</w:t>
      </w:r>
      <w:r>
        <w:t>.</w:t>
      </w:r>
    </w:p>
    <w:p w14:paraId="22B11D2D" w14:textId="1078EA05" w:rsidR="004D037A" w:rsidRDefault="00F6580B" w:rsidP="00E31179">
      <w:r>
        <w:t xml:space="preserve">Cuando se habla de energía solar lo que se usa es la radiación </w:t>
      </w:r>
      <w:r w:rsidR="00500207">
        <w:t xml:space="preserve">solar que llega a la superficie proveniente del sol, </w:t>
      </w:r>
      <w:r w:rsidR="003D4B06">
        <w:fldChar w:fldCharType="begin"/>
      </w:r>
      <w:r w:rsidR="003D4B06">
        <w:instrText xml:space="preserve"> ADDIN ZOTERO_ITEM CSL_CITATION {"citationID":"fnT8kczf","properties":{"formattedCitation":"(Mart\\uc0\\u237{}nez, 2012)","plainCitation":"(Martínez, 2012)","noteIndex":0},"citationItems":[{"id":1347,"uris":["http://zotero.org/users/7237821/items/U637AYTE"],"uri":["http://zotero.org/users/7237821/items/U637AYTE"],"itemData":{"id":1347,"type":"book","abstract":"La energía solar térmica es una opción muy interesante para abastecer de energía a millones de hogares, puesto que permite, por un lado, disminuir nuestra dependencia de los combustibles fósiles y, por otro, reducir las emisiones de gases de efecto invernadero responsables del cambio climático. En los últimos años, la energía solar térmica ha experimentado en España un gran desarrollo, pero todavía se halla lejos de los objetivos fijados en el Plan de Energías Renovables (PER), aprobado en agosto de 2005, que plantea alcanzar en el año 2010 una superficie instalada de captadores de 4,9 millones de metros cuadrados. El Código Técnico de la Edificación (CTE) es una de las medidas adoptadas para la consecución de este objetivo, puesto que obliga a instalar sistemas de captación, almacenamiento y utilización de energía solar térmica de baja temperatura en los edificios de cualquier uso de nueva construcción o que se rehabiliten, en los que exista demanda de agua caliente sanitaria o climatización de piscina cubierta. El objeto de este libro es introducir al lector en las instalaciones de energía solar térmica de baja temperatura para uso residencial, haciendo referencia a todos los componentes de la instalación, desde los elementos principales a los elementos de regulación y control, e indicando criterios de diseño, dimensionado y montaje. El lector encontrará que lo descrito en el libro no sólo abarca los aspectos teóricos del tema sino también los prácticos.","ISBN":"978-84-267-1863-1","language":"es","note":"Google-Books-ID: Gu6FIQXKHmEC","number-of-pages":"289","publisher":"Marcombo","source":"Google Books","title":"Energia solar térmica: Técnicas para su aprovechamiento","title-short":"Energia solar térmica","author":[{"family":"Martínez","given":"Pedro Rufes"}],"issued":{"date-parts":[["2012",7]]}}}],"schema":"https://github.com/citation-style-language/schema/raw/master/csl-citation.json"} </w:instrText>
      </w:r>
      <w:r w:rsidR="003D4B06">
        <w:fldChar w:fldCharType="separate"/>
      </w:r>
      <w:r w:rsidR="003D4B06" w:rsidRPr="003D4B06">
        <w:t>(Martínez, 2012)</w:t>
      </w:r>
      <w:r w:rsidR="003D4B06">
        <w:fldChar w:fldCharType="end"/>
      </w:r>
      <w:r w:rsidR="003D4B06">
        <w:t xml:space="preserve"> indica que </w:t>
      </w:r>
      <w:r w:rsidR="00500207">
        <w:t xml:space="preserve">esta radiación puede aprovecharse de dos maneras: </w:t>
      </w:r>
    </w:p>
    <w:p w14:paraId="50525FB3" w14:textId="0014081E" w:rsidR="00500207" w:rsidRDefault="00500207" w:rsidP="00500207">
      <w:pPr>
        <w:pStyle w:val="Prrafodelista"/>
        <w:numPr>
          <w:ilvl w:val="0"/>
          <w:numId w:val="24"/>
        </w:numPr>
      </w:pPr>
      <w:r>
        <w:t>Transformación de la radiación solar en calor: energía solar térmica</w:t>
      </w:r>
      <w:r w:rsidR="003171ED">
        <w:t>.</w:t>
      </w:r>
    </w:p>
    <w:p w14:paraId="6741E789" w14:textId="5C7A2951" w:rsidR="00500207" w:rsidRDefault="00500207" w:rsidP="00500207">
      <w:pPr>
        <w:pStyle w:val="Prrafodelista"/>
        <w:numPr>
          <w:ilvl w:val="0"/>
          <w:numId w:val="24"/>
        </w:numPr>
      </w:pPr>
      <w:r>
        <w:t>Transformación de la radiación solar en electricidad: energía solar fotovoltaica</w:t>
      </w:r>
      <w:r w:rsidR="003D4B06">
        <w:t>.</w:t>
      </w:r>
    </w:p>
    <w:p w14:paraId="764DF210" w14:textId="7D1783AB" w:rsidR="00A8638E" w:rsidRDefault="00AB7B5B" w:rsidP="00A116AB">
      <w:r>
        <w:t xml:space="preserve">Según </w:t>
      </w:r>
      <w:r>
        <w:fldChar w:fldCharType="begin"/>
      </w:r>
      <w:r>
        <w:instrText xml:space="preserve"> ADDIN ZOTERO_ITEM CSL_CITATION {"citationID":"BwkxIX40","properties":{"formattedCitation":"(Romero, 2010)","plainCitation":"(Romero, 2010)","noteIndex":0},"citationItems":[{"id":1349,"uris":["http://zotero.org/users/7237821/items/WZ3FYLAL"],"uri":["http://zotero.org/users/7237821/items/WZ3FYLAL"],"itemData":{"id":1349,"type":"book","abstract":"Pese al difícil contexto económico y la controvertida regulación de la producción de las energías llamadas sostenibles, las características geoclimáticas de España convierten a nuestro país en un candidato ideal a desarrollar el gran potencial de la energía solar fotovoltaica. En este libro se explican en profundidad los conceptos técnológicos, sectoriales, legales y de consumo de este tipo de energía.","ISBN":"978-84-329-2058-5","language":"es","number-of-pages":"220","publisher":"Grupo Planeta (GBS)","source":"Google Books","title":"Energía solar fotovoltaica","author":[{"family":"Romero","given":"Marcelo"}],"issued":{"date-parts":[["2010",3,16]]}}}],"schema":"https://github.com/citation-style-language/schema/raw/master/csl-citation.json"} </w:instrText>
      </w:r>
      <w:r>
        <w:fldChar w:fldCharType="separate"/>
      </w:r>
      <w:r w:rsidRPr="00AB7B5B">
        <w:t>(Romero, 2010)</w:t>
      </w:r>
      <w:r>
        <w:fldChar w:fldCharType="end"/>
      </w:r>
      <w:r>
        <w:t xml:space="preserve"> </w:t>
      </w:r>
      <w:r w:rsidR="00A8638E">
        <w:t xml:space="preserve">Algunas de las ventajas de aplicar energía solar en sistemas de energía eléctrica son: </w:t>
      </w:r>
    </w:p>
    <w:p w14:paraId="25B09FFD" w14:textId="7FB367B6" w:rsidR="00A8638E" w:rsidRDefault="00A8638E" w:rsidP="000633BE">
      <w:pPr>
        <w:pStyle w:val="Prrafodelista"/>
        <w:numPr>
          <w:ilvl w:val="0"/>
          <w:numId w:val="25"/>
        </w:numPr>
      </w:pPr>
      <w:r>
        <w:lastRenderedPageBreak/>
        <w:t>Aprovechamiento del 100% de radiac</w:t>
      </w:r>
      <w:r w:rsidR="00172A80">
        <w:t xml:space="preserve">ión solar para suplir la </w:t>
      </w:r>
      <w:proofErr w:type="spellStart"/>
      <w:r w:rsidR="00172A80">
        <w:t>peticion</w:t>
      </w:r>
      <w:proofErr w:type="spellEnd"/>
      <w:r>
        <w:t xml:space="preserve"> de </w:t>
      </w:r>
      <w:r w:rsidR="000633BE">
        <w:t>energía</w:t>
      </w:r>
      <w:r>
        <w:t xml:space="preserve"> eléctrica, que se da en horas solares pico</w:t>
      </w:r>
      <w:r w:rsidR="00E34522">
        <w:t>.</w:t>
      </w:r>
    </w:p>
    <w:p w14:paraId="2663438E" w14:textId="410DB675" w:rsidR="0018303F" w:rsidRDefault="000633BE" w:rsidP="000633BE">
      <w:pPr>
        <w:pStyle w:val="Prrafodelista"/>
        <w:numPr>
          <w:ilvl w:val="0"/>
          <w:numId w:val="25"/>
        </w:numPr>
      </w:pPr>
      <w:r>
        <w:t>Se obtiene un gran balance energético, al aplicar esta energía teniendo en cuenta la localización de las instalaciones y las cargas a alimentar</w:t>
      </w:r>
      <w:r w:rsidR="00E34522">
        <w:t>.</w:t>
      </w:r>
    </w:p>
    <w:p w14:paraId="5050A075" w14:textId="66F02925" w:rsidR="000633BE" w:rsidRDefault="0018303F" w:rsidP="000633BE">
      <w:pPr>
        <w:pStyle w:val="Prrafodelista"/>
        <w:numPr>
          <w:ilvl w:val="0"/>
          <w:numId w:val="25"/>
        </w:numPr>
      </w:pPr>
      <w:r>
        <w:t>Los proyectos de energía solar tienen una gran viabilidad ya que ellos son 100% independientes de la energía eléctrica</w:t>
      </w:r>
      <w:r w:rsidR="00E34522">
        <w:t>.</w:t>
      </w:r>
    </w:p>
    <w:p w14:paraId="3917AF8C" w14:textId="2D5D2639" w:rsidR="00E34522" w:rsidRDefault="00A369A7" w:rsidP="00E34522">
      <w:pPr>
        <w:pStyle w:val="Prrafodelista"/>
        <w:numPr>
          <w:ilvl w:val="0"/>
          <w:numId w:val="25"/>
        </w:numPr>
      </w:pPr>
      <w:r>
        <w:t>Estos sistemas tienen un aprovechamiento en vida útil elevada y un retorno de inversión económico a corto plazo.</w:t>
      </w:r>
    </w:p>
    <w:p w14:paraId="6990334B" w14:textId="427D9E7F" w:rsidR="00E34522" w:rsidRDefault="00E34522" w:rsidP="00E34522">
      <w:pPr>
        <w:pStyle w:val="Prrafodelista"/>
        <w:numPr>
          <w:ilvl w:val="0"/>
          <w:numId w:val="25"/>
        </w:numPr>
      </w:pPr>
      <w:r>
        <w:t>Estas tecnologías tienen independencia en el momento de la fabricación ya que los materiales utilizados se van actualizando para generar menos perdidas al momento de transformar la radiación solar en energía eléctrica.</w:t>
      </w:r>
    </w:p>
    <w:p w14:paraId="68364307" w14:textId="5CC4EE45" w:rsidR="00E34522" w:rsidRDefault="00E34522" w:rsidP="00E34522">
      <w:pPr>
        <w:pStyle w:val="Prrafodelista"/>
        <w:numPr>
          <w:ilvl w:val="0"/>
          <w:numId w:val="25"/>
        </w:numPr>
      </w:pPr>
      <w:r>
        <w:t xml:space="preserve">Estos sistemas tienen un rango </w:t>
      </w:r>
      <w:r w:rsidR="0092299F">
        <w:t xml:space="preserve">muy bajo </w:t>
      </w:r>
      <w:r>
        <w:t xml:space="preserve">de contaminación al medio ambiente </w:t>
      </w:r>
    </w:p>
    <w:p w14:paraId="17F6B804" w14:textId="63DC47A8" w:rsidR="005D1795" w:rsidRDefault="005D1795" w:rsidP="00A116AB">
      <w:r>
        <w:t xml:space="preserve">De esta manera se opta por seleccionar la energía solar ya que esta es la </w:t>
      </w:r>
      <w:r w:rsidR="0030796A">
        <w:t>más</w:t>
      </w:r>
      <w:r>
        <w:t xml:space="preserve"> completa en el sentido de que su fuente de energía </w:t>
      </w:r>
      <w:r w:rsidR="0030796A">
        <w:t>es ilimitada y</w:t>
      </w:r>
      <w:r w:rsidR="00FC2E89">
        <w:t xml:space="preserve"> autóctona.</w:t>
      </w:r>
    </w:p>
    <w:p w14:paraId="14B5D8C4" w14:textId="0E39A89F" w:rsidR="00D33ECD" w:rsidRDefault="00D33ECD" w:rsidP="00D33ECD">
      <w:pPr>
        <w:pStyle w:val="Ttulo2"/>
      </w:pPr>
      <w:bookmarkStart w:id="18" w:name="_Toc108467468"/>
      <w:r>
        <w:t xml:space="preserve">7.2 </w:t>
      </w:r>
      <w:r w:rsidRPr="00D33ECD">
        <w:t>C</w:t>
      </w:r>
      <w:r w:rsidR="0053410A">
        <w:t>omunicaciones</w:t>
      </w:r>
      <w:bookmarkEnd w:id="18"/>
      <w:r w:rsidR="0053410A">
        <w:t xml:space="preserve"> </w:t>
      </w:r>
    </w:p>
    <w:p w14:paraId="33387813" w14:textId="45209064" w:rsidR="00D33ECD" w:rsidRDefault="00B022E6" w:rsidP="00A116AB">
      <w:r>
        <w:t xml:space="preserve">El ser humano ha tenido la necesidad de comunicarse por cualquier tipo de medio existente en el ámbito de telecomunicaciones. Estos sistemas de redes de comunicación han ido actualizándose a medida del uso de las nuevas tecnologías tomando como ejemplo el medio de comunicación telefónico. </w:t>
      </w:r>
    </w:p>
    <w:p w14:paraId="0D503562" w14:textId="4F940B63" w:rsidR="00B022E6" w:rsidRDefault="009107A0" w:rsidP="009107A0">
      <w:pPr>
        <w:pStyle w:val="Ttulo2"/>
      </w:pPr>
      <w:bookmarkStart w:id="19" w:name="_Toc108467469"/>
      <w:r>
        <w:t xml:space="preserve">7.3 </w:t>
      </w:r>
      <w:r w:rsidR="001503C2">
        <w:t>Sistemas de radio enlace</w:t>
      </w:r>
      <w:bookmarkEnd w:id="19"/>
      <w:r w:rsidR="001503C2">
        <w:t xml:space="preserve"> </w:t>
      </w:r>
    </w:p>
    <w:p w14:paraId="746A63F1" w14:textId="106407E1" w:rsidR="004409D6" w:rsidRDefault="004409D6" w:rsidP="00A116AB">
      <w:r>
        <w:t xml:space="preserve">“Es una conexión entre diferentes equipos de telecomunicaciones usando ondas electromagnéticas. Se conoce como enlace estudio transmisor o por sus siglas en ingles STL </w:t>
      </w:r>
      <w:r>
        <w:lastRenderedPageBreak/>
        <w:t xml:space="preserve">(Studio </w:t>
      </w:r>
      <w:proofErr w:type="spellStart"/>
      <w:r>
        <w:t>Transmiter</w:t>
      </w:r>
      <w:proofErr w:type="spellEnd"/>
      <w:r>
        <w:t xml:space="preserve"> </w:t>
      </w:r>
      <w:proofErr w:type="gramStart"/>
      <w:r>
        <w:t>Link</w:t>
      </w:r>
      <w:proofErr w:type="gramEnd"/>
      <w:r>
        <w:t>). Los radio</w:t>
      </w:r>
      <w:r w:rsidR="009107A0">
        <w:t xml:space="preserve"> </w:t>
      </w:r>
      <w:r>
        <w:t xml:space="preserve">enlaces son muy usados actualmente para llevar internet de un lugar a otro” </w:t>
      </w:r>
      <w:r w:rsidR="00573C45">
        <w:fldChar w:fldCharType="begin"/>
      </w:r>
      <w:r w:rsidR="00573C45">
        <w:instrText xml:space="preserve"> ADDIN ZOTERO_ITEM CSL_CITATION {"citationID":"zziDIQgJ","properties":{"formattedCitation":"(T\\uc0\\u243{}ala et\\uc0\\u160{}al., 2018)","plainCitation":"(Tóala et al., 2018)","noteIndex":0},"citationItems":[{"id":1351,"uris":["http://zotero.org/users/7237821/items/EH4SLIDX"],"uri":["http://zotero.org/users/7237821/items/EH4SLIDX"],"itemData":{"id":1351,"type":"book","ISBN":"978-84-948995-7-7","language":"es","note":"Google-Books-ID: WcxjDwAAQBAJ","number-of-pages":"90","publisher":"3Ciencias","source":"Google Books","title":"SISTEMA DE COMUNICACIÓN INALÁMBRICO CON TECNOLOGÍA MIKROTIK Y SU CONTRIBUCIÓN EN LA TRANSMISIÓN DE VOZ Y DATOS EN EL TERMINAL TERRESTRE DEL CANTÓN JIPIJAPA","author":[{"family":"Tóala","given":"Jairo José"},{"family":"Mero","given":"Edwin Antonio"},{"family":"Ortiz","given":"María Mercedes"},{"family":"Mero","given":"Yenny Beatriz"}],"issued":{"date-parts":[["2018",7,12]]}}}],"schema":"https://github.com/citation-style-language/schema/raw/master/csl-citation.json"} </w:instrText>
      </w:r>
      <w:r w:rsidR="00573C45">
        <w:fldChar w:fldCharType="separate"/>
      </w:r>
      <w:r w:rsidR="00573C45" w:rsidRPr="00573C45">
        <w:t>(Tóala et al., 2018)</w:t>
      </w:r>
      <w:r w:rsidR="00573C45">
        <w:fldChar w:fldCharType="end"/>
      </w:r>
      <w:r w:rsidR="009107A0">
        <w:t>.</w:t>
      </w:r>
    </w:p>
    <w:p w14:paraId="52BE6D09" w14:textId="49FE5C84" w:rsidR="009107A0" w:rsidRPr="00A116AB" w:rsidRDefault="009107A0" w:rsidP="00A116AB">
      <w:r>
        <w:t xml:space="preserve">Se selecciona el tipo de sistema “radio enlace” para dar solución a la problemática de los usuarios de las veredas del municipio de Miraflores ya que el único método viable son las trocales solares con sistema de radioenlace, para suplir el servicio de </w:t>
      </w:r>
      <w:r w:rsidR="00ED42E7">
        <w:t>internet.</w:t>
      </w:r>
    </w:p>
    <w:p w14:paraId="69FCE435" w14:textId="475ADABF" w:rsidR="003D7BC9" w:rsidRPr="00043267" w:rsidRDefault="00ED42E7" w:rsidP="00043267">
      <w:pPr>
        <w:pStyle w:val="Ttulo2"/>
      </w:pPr>
      <w:bookmarkStart w:id="20" w:name="_Toc108467470"/>
      <w:r>
        <w:t>7.4</w:t>
      </w:r>
      <w:r w:rsidR="00194EF1">
        <w:t xml:space="preserve"> </w:t>
      </w:r>
      <w:r w:rsidR="000D4BF3" w:rsidRPr="00043267">
        <w:t>Troncales Solares Con Servicio De Internet Por Medio De Radio Enlace</w:t>
      </w:r>
      <w:bookmarkEnd w:id="20"/>
    </w:p>
    <w:p w14:paraId="14D8F163" w14:textId="03BDC40A" w:rsidR="008F50F4" w:rsidRPr="00A04EE5" w:rsidRDefault="008F50F4" w:rsidP="00D772B4">
      <w:r w:rsidRPr="00A04EE5">
        <w:t>El sistema fotovol</w:t>
      </w:r>
      <w:r w:rsidR="00046B49">
        <w:t>taico (TRONCAL SOLAR), se constituyeron</w:t>
      </w:r>
      <w:r w:rsidRPr="00A04EE5">
        <w:t xml:space="preserve"> en veredas del muni</w:t>
      </w:r>
      <w:r w:rsidR="00DA5AA3">
        <w:t>cipio de Miraflores Boyacá, con el</w:t>
      </w:r>
      <w:r w:rsidRPr="00A04EE5">
        <w:t xml:space="preserve"> </w:t>
      </w:r>
      <w:r w:rsidR="00046B49">
        <w:t>objetivo reducir la fatalidad</w:t>
      </w:r>
      <w:r w:rsidR="00ED42E7">
        <w:t xml:space="preserve"> a los</w:t>
      </w:r>
      <w:r w:rsidRPr="00A04EE5">
        <w:t xml:space="preserve"> usuarios del casco rural como facilidad de estudiar, trabajar, emprender y estar comunicados con el uso de las tecnologías.</w:t>
      </w:r>
    </w:p>
    <w:p w14:paraId="61B11BFC" w14:textId="35DB3164" w:rsidR="008F50F4" w:rsidRPr="00A04EE5" w:rsidRDefault="008F50F4" w:rsidP="00D772B4">
      <w:r w:rsidRPr="00A04EE5">
        <w:t xml:space="preserve">En el caso de las troncales solares en el casco rural. Las señales electromagnéticas son procedentes de la AP principal ubicada en Miraflores Boyacá, esta se forma de proveedores de servicios de internet en este proyecto el proveedor principal es AZTECA COMUNICACIONES </w:t>
      </w:r>
      <w:r w:rsidR="00F34829" w:rsidRPr="00A04EE5">
        <w:t>BOGOTÁ</w:t>
      </w:r>
      <w:r w:rsidRPr="00A04EE5">
        <w:t>.</w:t>
      </w:r>
    </w:p>
    <w:p w14:paraId="628B7527" w14:textId="00E4F551" w:rsidR="008F50F4" w:rsidRPr="00A04EE5" w:rsidRDefault="008F50F4" w:rsidP="00D772B4">
      <w:r w:rsidRPr="00A04EE5">
        <w:t>Las troncales solares, son equipos que tienen como función principal emitir señales electromagnéticas en el casco rural de Miraflores Boyacá, estas estructuras se di</w:t>
      </w:r>
      <w:r w:rsidR="00C87462">
        <w:t>señan para el consumo del usuario</w:t>
      </w:r>
      <w:r w:rsidRPr="00A04EE5">
        <w:t>, para poder cumplir este objetivo</w:t>
      </w:r>
      <w:r w:rsidR="00C87462">
        <w:t xml:space="preserve"> se diseñan en la vivienda del usuario </w:t>
      </w:r>
      <w:r w:rsidRPr="00A04EE5">
        <w:t>un sistema de radio enlace el cual consta de una antena UBIQUITI, POE, ROUTER, cable UTP y así se efectuará el servicio de internet, de esta manera se tendrá un recurso eficiente para el consumo de internet. Todo sistema de radio enlac</w:t>
      </w:r>
      <w:r w:rsidR="00C87462">
        <w:t xml:space="preserve">e instalada en la vivienda del usuario </w:t>
      </w:r>
      <w:r w:rsidRPr="00A04EE5">
        <w:t>debe cumplir con unos principios básicos, los cuales son:</w:t>
      </w:r>
    </w:p>
    <w:p w14:paraId="1B1A3482" w14:textId="762CC501" w:rsidR="008F50F4" w:rsidRDefault="008F50F4" w:rsidP="00D772B4">
      <w:pPr>
        <w:pStyle w:val="Prrafodelista"/>
        <w:numPr>
          <w:ilvl w:val="0"/>
          <w:numId w:val="4"/>
        </w:numPr>
      </w:pPr>
      <w:r w:rsidRPr="00A04EE5">
        <w:t>Una potencia en decibeles adecuada entre la troncal solar y el sistema de radio de la vivienda</w:t>
      </w:r>
      <w:r w:rsidR="00C87462">
        <w:t>. La agencia nacional del espectro nos da unos parámetros para el servicio de radio enlace ciudadano:</w:t>
      </w:r>
    </w:p>
    <w:p w14:paraId="2E8EA44F" w14:textId="6412A9D0" w:rsidR="00C87462" w:rsidRPr="00C87462" w:rsidRDefault="007512EC" w:rsidP="00D772B4">
      <w:r>
        <w:lastRenderedPageBreak/>
        <w:t>ARTICULO 1: Se constituye</w:t>
      </w:r>
      <w:r w:rsidR="00C87462" w:rsidRPr="00C87462">
        <w:t xml:space="preserve"> la </w:t>
      </w:r>
      <w:r>
        <w:t>banda de frecuencias contenidas</w:t>
      </w:r>
      <w:r w:rsidR="00C87462" w:rsidRPr="00C87462">
        <w:t xml:space="preserve"> entre 26,96 M</w:t>
      </w:r>
      <w:r>
        <w:t>Hz y 27,41 MHz para la intervención y uso comunitario</w:t>
      </w:r>
      <w:r w:rsidR="00C87462" w:rsidRPr="00C87462">
        <w:t xml:space="preserve"> de los Sistemas de Radio</w:t>
      </w:r>
      <w:r w:rsidR="00194EF1">
        <w:t xml:space="preserve">comunicación de Banda Ciudadana </w:t>
      </w:r>
      <w:r w:rsidR="00E2533D">
        <w:fldChar w:fldCharType="begin"/>
      </w:r>
      <w:r w:rsidR="00D076DB">
        <w:instrText xml:space="preserve"> ADDIN ZOTERO_ITEM CSL_CITATION {"citationID":"RQYM5If1","properties":{"formattedCitation":"(AGENCIA NACIONAL DEL ESPECTRO, 2019)","plainCitation":"(AGENCIA NACIONAL DEL ESPECTRO, 2019)","dontUpdate":true,"noteIndex":0},"citationItems":[{"id":"EVxgaamF/tXYZpky1","uris":["http://zotero.org/users/7237821/items/RK2PXZ33"],"uri":["http://zotero.org/users/7237821/items/RK2PXZ33"],"itemData":{"id":1213,"type":"report","number":"Establecimiento y planificación de banda de frecuencias para los sistemas de radiocomunicación de banda ciudadana","title":"RESOLUCIÓN 181 de 2019","URL":"https://normograma.mintic.gov.co/mintic/docs/pdf/resolucion_ane_0181_2019.pdf","author":[{"family":"AGENCIA NACIONAL DEL ESPECTRO","given":""}],"accessed":{"date-parts":[["2022",6,8]]},"issued":{"date-parts":[["2019"]]}}}],"schema":"https://github.com/citation-style-language/schema/raw/master/csl-citation.json"} </w:instrText>
      </w:r>
      <w:r w:rsidR="00E2533D">
        <w:fldChar w:fldCharType="separate"/>
      </w:r>
      <w:r w:rsidR="00E2533D" w:rsidRPr="00E2533D">
        <w:t>(</w:t>
      </w:r>
      <w:r w:rsidR="00194EF1">
        <w:t>Agencia Nacional d</w:t>
      </w:r>
      <w:r w:rsidR="00194EF1" w:rsidRPr="00E2533D">
        <w:t>el Espectro</w:t>
      </w:r>
      <w:r w:rsidR="00E2533D" w:rsidRPr="00E2533D">
        <w:t>, 2019)</w:t>
      </w:r>
      <w:r w:rsidR="00E2533D">
        <w:fldChar w:fldCharType="end"/>
      </w:r>
    </w:p>
    <w:p w14:paraId="575D22D0" w14:textId="23C15938" w:rsidR="008F50F4" w:rsidRPr="000D4BF3" w:rsidRDefault="008F50F4" w:rsidP="00D772B4">
      <w:pPr>
        <w:pStyle w:val="Prrafodelista"/>
        <w:numPr>
          <w:ilvl w:val="0"/>
          <w:numId w:val="14"/>
        </w:numPr>
      </w:pPr>
      <w:r w:rsidRPr="000D4BF3">
        <w:t>E</w:t>
      </w:r>
      <w:r w:rsidR="00FC411F" w:rsidRPr="000D4BF3">
        <w:t>l sistema debe tener un porcentaje de 100% co</w:t>
      </w:r>
      <w:r w:rsidRPr="000D4BF3">
        <w:t>n</w:t>
      </w:r>
      <w:r w:rsidR="00FC411F" w:rsidRPr="000D4BF3">
        <w:t xml:space="preserve"> una pérdida del 20%</w:t>
      </w:r>
      <w:r w:rsidRPr="000D4BF3">
        <w:t xml:space="preserve"> </w:t>
      </w:r>
      <w:r w:rsidR="00FC411F" w:rsidRPr="000D4BF3">
        <w:t>en</w:t>
      </w:r>
      <w:r w:rsidRPr="000D4BF3">
        <w:t xml:space="preserve"> TX y RX.</w:t>
      </w:r>
    </w:p>
    <w:p w14:paraId="2B0D5942" w14:textId="77777777" w:rsidR="008F50F4" w:rsidRPr="000D4BF3" w:rsidRDefault="008F50F4" w:rsidP="00D772B4">
      <w:pPr>
        <w:pStyle w:val="Prrafodelista"/>
        <w:numPr>
          <w:ilvl w:val="0"/>
          <w:numId w:val="14"/>
        </w:numPr>
      </w:pPr>
      <w:r w:rsidRPr="000D4BF3">
        <w:t>La antena en el lado usuario debe de tener un FIRMWARE actualizado.</w:t>
      </w:r>
    </w:p>
    <w:p w14:paraId="3A260EB2" w14:textId="77777777" w:rsidR="008F50F4" w:rsidRPr="000D4BF3" w:rsidRDefault="008F50F4" w:rsidP="00D772B4">
      <w:pPr>
        <w:pStyle w:val="Prrafodelista"/>
        <w:numPr>
          <w:ilvl w:val="0"/>
          <w:numId w:val="14"/>
        </w:numPr>
      </w:pPr>
      <w:r w:rsidRPr="000D4BF3">
        <w:t>Cada usuario cumple con un DHCP diferente.</w:t>
      </w:r>
    </w:p>
    <w:p w14:paraId="7B4C1643" w14:textId="3568FA9A" w:rsidR="0030796A" w:rsidRPr="000D4BF3" w:rsidRDefault="008F50F4" w:rsidP="00ED42E7">
      <w:pPr>
        <w:pStyle w:val="Prrafodelista"/>
        <w:numPr>
          <w:ilvl w:val="0"/>
          <w:numId w:val="14"/>
        </w:numPr>
      </w:pPr>
      <w:r w:rsidRPr="000D4BF3">
        <w:t>La velocidad de cada usuario se da por megas simétricas.</w:t>
      </w:r>
    </w:p>
    <w:p w14:paraId="79B386F1" w14:textId="4FDF7ED9" w:rsidR="000D4BF3" w:rsidRPr="000D4BF3" w:rsidRDefault="000D4BF3" w:rsidP="00D772B4">
      <w:pPr>
        <w:pStyle w:val="Descripcin"/>
      </w:pPr>
      <w:bookmarkStart w:id="21" w:name="_Toc98288109"/>
      <w:bookmarkStart w:id="22" w:name="_Toc103111745"/>
      <w:bookmarkStart w:id="23" w:name="_Toc108467540"/>
      <w:r w:rsidRPr="000D4BF3">
        <w:t xml:space="preserve">Ilustración </w:t>
      </w:r>
      <w:fldSimple w:instr=" SEQ Ilustración \* ARABIC ">
        <w:r w:rsidR="00E9734B">
          <w:rPr>
            <w:noProof/>
          </w:rPr>
          <w:t>2</w:t>
        </w:r>
      </w:fldSimple>
      <w:r>
        <w:t>.</w:t>
      </w:r>
      <w:r w:rsidRPr="000D4BF3">
        <w:t xml:space="preserve">  troncal </w:t>
      </w:r>
      <w:r w:rsidR="00393933">
        <w:t>solar vereda perico capacidad solar de</w:t>
      </w:r>
      <w:r w:rsidRPr="000D4BF3">
        <w:t xml:space="preserve"> 600w</w:t>
      </w:r>
      <w:r w:rsidR="00393933">
        <w:t xml:space="preserve"> de energía</w:t>
      </w:r>
      <w:r w:rsidRPr="000D4BF3">
        <w:t xml:space="preserve"> para antenas </w:t>
      </w:r>
      <w:proofErr w:type="spellStart"/>
      <w:r w:rsidRPr="000D4BF3">
        <w:t>rf</w:t>
      </w:r>
      <w:proofErr w:type="spellEnd"/>
      <w:r w:rsidRPr="000D4BF3">
        <w:t>.</w:t>
      </w:r>
      <w:bookmarkEnd w:id="21"/>
      <w:bookmarkEnd w:id="22"/>
      <w:bookmarkEnd w:id="23"/>
    </w:p>
    <w:p w14:paraId="2808157B" w14:textId="77777777" w:rsidR="000D4BF3" w:rsidRDefault="00115289" w:rsidP="000525B0">
      <w:pPr>
        <w:pStyle w:val="Imagen"/>
      </w:pPr>
      <w:r>
        <w:rPr>
          <w:lang w:val="es-ES" w:eastAsia="es-ES"/>
        </w:rPr>
        <mc:AlternateContent>
          <mc:Choice Requires="wps">
            <w:drawing>
              <wp:inline distT="0" distB="0" distL="0" distR="0" wp14:anchorId="7F7E7BF2" wp14:editId="3265F1FE">
                <wp:extent cx="304800" cy="304800"/>
                <wp:effectExtent l="0" t="0" r="0" b="0"/>
                <wp:docPr id="9" name="AutoShape 9" descr="blob:https://web.whatsapp.com/37bb7981-f131-4af5-90d1-11e78145115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0469119" id="AutoShape 9" o:spid="_x0000_s1026" alt="blob:https://web.whatsapp.com/37bb7981-f131-4af5-90d1-11e781451157"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" filled="f" stroked="f">
                <o:lock v:ext="edit" aspectratio="t"/>
                <w10:anchorlock/>
              </v:rect>
            </w:pict>
          </mc:Fallback>
        </mc:AlternateContent>
      </w:r>
      <w:r>
        <w:rPr>
          <w:lang w:val="es-ES" w:eastAsia="es-ES"/>
        </w:rPr>
        <w:drawing>
          <wp:inline distT="0" distB="0" distL="0" distR="0" wp14:anchorId="0C017983" wp14:editId="2F9F6112">
            <wp:extent cx="3819525" cy="4142973"/>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826456" cy="4150490"/>
                    </a:xfrm>
                    <a:prstGeom prst="rect">
                      <a:avLst/>
                    </a:prstGeom>
                  </pic:spPr>
                </pic:pic>
              </a:graphicData>
            </a:graphic>
          </wp:inline>
        </w:drawing>
      </w:r>
    </w:p>
    <w:p w14:paraId="3F61F5A7" w14:textId="0F15DA1B" w:rsidR="00393933" w:rsidRPr="00393933" w:rsidRDefault="00BF03F6" w:rsidP="0030796A">
      <w:pPr>
        <w:pStyle w:val="Cita"/>
      </w:pPr>
      <w:r>
        <w:t>Fuente</w:t>
      </w:r>
      <w:r w:rsidR="00393933" w:rsidRPr="00927961">
        <w:t>:</w:t>
      </w:r>
      <w:r>
        <w:t xml:space="preserve"> </w:t>
      </w:r>
      <w:r w:rsidR="00747168">
        <w:t xml:space="preserve">Elaboración propia </w:t>
      </w:r>
    </w:p>
    <w:p w14:paraId="75827CA3" w14:textId="0A008C4A" w:rsidR="008F50F4" w:rsidRPr="00C5363A" w:rsidRDefault="00DA5AA3" w:rsidP="00043267">
      <w:pPr>
        <w:pStyle w:val="Ttulo2"/>
        <w:rPr>
          <w:lang w:val="es-CO"/>
        </w:rPr>
      </w:pPr>
      <w:bookmarkStart w:id="24" w:name="_Toc108467471"/>
      <w:r>
        <w:rPr>
          <w:lang w:val="es-CO"/>
        </w:rPr>
        <w:lastRenderedPageBreak/>
        <w:t>7.5</w:t>
      </w:r>
      <w:r w:rsidR="005A75CA" w:rsidRPr="00C5363A">
        <w:rPr>
          <w:lang w:val="es-CO"/>
        </w:rPr>
        <w:t xml:space="preserve"> </w:t>
      </w:r>
      <w:r w:rsidR="008F50F4" w:rsidRPr="00C5363A">
        <w:rPr>
          <w:lang w:val="es-CO"/>
        </w:rPr>
        <w:t>TP</w:t>
      </w:r>
      <w:r w:rsidR="004E1D41" w:rsidRPr="00C5363A">
        <w:rPr>
          <w:lang w:val="es-CO"/>
        </w:rPr>
        <w:t>-</w:t>
      </w:r>
      <w:proofErr w:type="gramStart"/>
      <w:r w:rsidR="004E1D41" w:rsidRPr="00C5363A">
        <w:rPr>
          <w:lang w:val="es-CO"/>
        </w:rPr>
        <w:t>L</w:t>
      </w:r>
      <w:r w:rsidR="00393933" w:rsidRPr="00C5363A">
        <w:rPr>
          <w:lang w:val="es-CO"/>
        </w:rPr>
        <w:t>INK</w:t>
      </w:r>
      <w:proofErr w:type="gramEnd"/>
      <w:r w:rsidR="00393933" w:rsidRPr="00C5363A">
        <w:rPr>
          <w:lang w:val="es-CO"/>
        </w:rPr>
        <w:t xml:space="preserve"> ROUTER WIFI DOBLE ANTENA N30</w:t>
      </w:r>
      <w:r w:rsidR="004E1D41" w:rsidRPr="00C5363A">
        <w:rPr>
          <w:lang w:val="es-CO"/>
        </w:rPr>
        <w:t>0 2.4 GHZ</w:t>
      </w:r>
      <w:bookmarkEnd w:id="24"/>
    </w:p>
    <w:p w14:paraId="5C2DB46A" w14:textId="77777777" w:rsidR="00775760" w:rsidRDefault="00FC411F" w:rsidP="00D772B4">
      <w:pPr>
        <w:rPr>
          <w:shd w:val="clear" w:color="auto" w:fill="FFFFFF"/>
        </w:rPr>
      </w:pPr>
      <w:r>
        <w:rPr>
          <w:shd w:val="clear" w:color="auto" w:fill="FFFFFF"/>
        </w:rPr>
        <w:t xml:space="preserve">Este </w:t>
      </w:r>
      <w:proofErr w:type="spellStart"/>
      <w:r>
        <w:rPr>
          <w:shd w:val="clear" w:color="auto" w:fill="FFFFFF"/>
        </w:rPr>
        <w:t>router</w:t>
      </w:r>
      <w:proofErr w:type="spellEnd"/>
      <w:r>
        <w:rPr>
          <w:shd w:val="clear" w:color="auto" w:fill="FFFFFF"/>
        </w:rPr>
        <w:t xml:space="preserve"> se selecciona por su buena cobertura ya que la mayoría de las viviendas so</w:t>
      </w:r>
      <w:r w:rsidR="00775760">
        <w:rPr>
          <w:shd w:val="clear" w:color="auto" w:fill="FFFFFF"/>
        </w:rPr>
        <w:t>n de estructura antigua (adobe).</w:t>
      </w:r>
    </w:p>
    <w:p w14:paraId="29F4662A" w14:textId="021F2AC4" w:rsidR="00AB412D" w:rsidRPr="00A04EE5" w:rsidRDefault="00775760" w:rsidP="00D772B4">
      <w:pPr>
        <w:rPr>
          <w:shd w:val="clear" w:color="auto" w:fill="FFFFFF"/>
        </w:rPr>
      </w:pPr>
      <w:r>
        <w:rPr>
          <w:shd w:val="clear" w:color="auto" w:fill="FFFFFF"/>
        </w:rPr>
        <w:t xml:space="preserve">De esta manera </w:t>
      </w:r>
      <w:r w:rsidR="00D80A23">
        <w:rPr>
          <w:shd w:val="clear" w:color="auto" w:fill="FFFFFF"/>
        </w:rPr>
        <w:fldChar w:fldCharType="begin"/>
      </w:r>
      <w:r w:rsidR="00D076DB">
        <w:rPr>
          <w:shd w:val="clear" w:color="auto" w:fill="FFFFFF"/>
        </w:rPr>
        <w:instrText xml:space="preserve"> ADDIN ZOTERO_ITEM CSL_CITATION {"citationID":"HJFRSx1B","properties":{"formattedCitation":"(TECNIGAMES, 2021)","plainCitation":"(TECNIGAMES, 2021)","noteIndex":0},"citationItems":[{"id":"EVxgaamF/gjYtkbBQ","uris":["http://zotero.org/users/7237821/items/C9XDTAVY"],"uri":["http://zotero.org/users/7237821/items/C9XDTAVY"],"itemData":{"id":1214,"type":"post-weblog","language":"es","title":"Router TP-Link TL-WR840N N 300Mbps","URL":"https://tecnigames.com/producto/router-tp-link-tl-wr840n-n-300mbps/","author":[{"family":"TECNIGAMES","given":""}],"accessed":{"date-parts":[["2022",6,8]]},"issued":{"date-parts":[["2021"]]}}}],"schema":"https://github.com/citation-style-language/schema/raw/master/csl-citation.json"} </w:instrText>
      </w:r>
      <w:r w:rsidR="00D80A23">
        <w:rPr>
          <w:shd w:val="clear" w:color="auto" w:fill="FFFFFF"/>
        </w:rPr>
        <w:fldChar w:fldCharType="separate"/>
      </w:r>
      <w:r w:rsidR="00D80A23" w:rsidRPr="00D80A23">
        <w:t>(TECNIGAMES, 2021)</w:t>
      </w:r>
      <w:r w:rsidR="00D80A23">
        <w:rPr>
          <w:shd w:val="clear" w:color="auto" w:fill="FFFFFF"/>
        </w:rPr>
        <w:fldChar w:fldCharType="end"/>
      </w:r>
      <w:r>
        <w:rPr>
          <w:shd w:val="clear" w:color="auto" w:fill="FFFFFF"/>
        </w:rPr>
        <w:t xml:space="preserve"> da a conocer</w:t>
      </w:r>
      <w:r w:rsidR="009A4675">
        <w:rPr>
          <w:shd w:val="clear" w:color="auto" w:fill="FFFFFF"/>
        </w:rPr>
        <w:t xml:space="preserve"> las especificaciones del </w:t>
      </w:r>
      <w:proofErr w:type="spellStart"/>
      <w:r w:rsidR="009A4675">
        <w:rPr>
          <w:shd w:val="clear" w:color="auto" w:fill="FFFFFF"/>
        </w:rPr>
        <w:t>router</w:t>
      </w:r>
      <w:proofErr w:type="spellEnd"/>
      <w:r>
        <w:rPr>
          <w:shd w:val="clear" w:color="auto" w:fill="FFFFFF"/>
        </w:rPr>
        <w:t xml:space="preserve"> según su ficha técnica: </w:t>
      </w:r>
    </w:p>
    <w:p w14:paraId="3D9652BA" w14:textId="77777777" w:rsidR="00AB412D" w:rsidRPr="00A04EE5" w:rsidRDefault="00AB412D" w:rsidP="00D772B4">
      <w:pPr>
        <w:rPr>
          <w:shd w:val="clear" w:color="auto" w:fill="FFFFFF"/>
        </w:rPr>
      </w:pPr>
      <w:r w:rsidRPr="00A04EE5">
        <w:rPr>
          <w:shd w:val="clear" w:color="auto" w:fill="FFFFFF"/>
        </w:rPr>
        <w:t>ESPECIFICACIONES:</w:t>
      </w:r>
    </w:p>
    <w:p w14:paraId="4AF0825C" w14:textId="77777777" w:rsidR="00AB412D" w:rsidRPr="00A04EE5" w:rsidRDefault="00AB412D" w:rsidP="00D772B4">
      <w:pPr>
        <w:pStyle w:val="Prrafodelista"/>
        <w:numPr>
          <w:ilvl w:val="0"/>
          <w:numId w:val="5"/>
        </w:numPr>
      </w:pPr>
      <w:r w:rsidRPr="00A04EE5">
        <w:t>Modelo: TL-WR840N</w:t>
      </w:r>
    </w:p>
    <w:p w14:paraId="07C5E6A1" w14:textId="77777777" w:rsidR="00AB412D" w:rsidRPr="00A04EE5" w:rsidRDefault="00AB412D" w:rsidP="00D772B4">
      <w:pPr>
        <w:pStyle w:val="Prrafodelista"/>
        <w:numPr>
          <w:ilvl w:val="0"/>
          <w:numId w:val="5"/>
        </w:numPr>
      </w:pPr>
      <w:r w:rsidRPr="00A04EE5">
        <w:t>Puertos: 4 LAN 10/100Mbps</w:t>
      </w:r>
    </w:p>
    <w:p w14:paraId="4E2D74D8" w14:textId="77777777" w:rsidR="00AB412D" w:rsidRPr="00A04EE5" w:rsidRDefault="00AB412D" w:rsidP="00D772B4">
      <w:pPr>
        <w:pStyle w:val="Prrafodelista"/>
        <w:numPr>
          <w:ilvl w:val="0"/>
          <w:numId w:val="5"/>
        </w:numPr>
      </w:pPr>
      <w:r w:rsidRPr="00A04EE5">
        <w:t>Puertos: 1 WAN 10/100Mbps</w:t>
      </w:r>
    </w:p>
    <w:p w14:paraId="40E871D0" w14:textId="77777777" w:rsidR="00AB412D" w:rsidRPr="00A04EE5" w:rsidRDefault="00AB412D" w:rsidP="00D772B4">
      <w:pPr>
        <w:pStyle w:val="Prrafodelista"/>
        <w:numPr>
          <w:ilvl w:val="0"/>
          <w:numId w:val="5"/>
        </w:numPr>
      </w:pPr>
      <w:r w:rsidRPr="00A04EE5">
        <w:t>Antenas fijas: 2 de 5dBi</w:t>
      </w:r>
    </w:p>
    <w:p w14:paraId="30630F41" w14:textId="77777777" w:rsidR="00AB412D" w:rsidRPr="00A04EE5" w:rsidRDefault="00AB412D" w:rsidP="00D772B4">
      <w:pPr>
        <w:pStyle w:val="Prrafodelista"/>
        <w:numPr>
          <w:ilvl w:val="0"/>
          <w:numId w:val="5"/>
        </w:numPr>
      </w:pPr>
      <w:r w:rsidRPr="00A04EE5">
        <w:t>Frecuencia: 2.4GHz</w:t>
      </w:r>
    </w:p>
    <w:p w14:paraId="634D1085" w14:textId="77777777" w:rsidR="00AB412D" w:rsidRPr="00A04EE5" w:rsidRDefault="00AB412D" w:rsidP="00D772B4">
      <w:pPr>
        <w:pStyle w:val="Prrafodelista"/>
        <w:numPr>
          <w:ilvl w:val="0"/>
          <w:numId w:val="5"/>
        </w:numPr>
      </w:pPr>
      <w:r w:rsidRPr="00A04EE5">
        <w:t>Compatible con estándar IEEE 802.11b/g/n para 2.4GHz</w:t>
      </w:r>
    </w:p>
    <w:p w14:paraId="1E7FAB57" w14:textId="77777777" w:rsidR="00AB412D" w:rsidRPr="00D772B4" w:rsidRDefault="00AB412D" w:rsidP="00D772B4">
      <w:pPr>
        <w:pStyle w:val="Prrafodelista"/>
        <w:numPr>
          <w:ilvl w:val="0"/>
          <w:numId w:val="5"/>
        </w:numPr>
        <w:rPr>
          <w:lang w:val="en-US"/>
        </w:rPr>
      </w:pPr>
      <w:r w:rsidRPr="00D772B4">
        <w:rPr>
          <w:lang w:val="en-US"/>
        </w:rPr>
        <w:t>Seguridad wireless: 64/128-bit WEP, WPA / WPA2, WPA-PSK / WPA2-PSK</w:t>
      </w:r>
    </w:p>
    <w:p w14:paraId="22DCE719" w14:textId="172C2B24" w:rsidR="00AB412D" w:rsidRPr="00A04EE5" w:rsidRDefault="009E708F" w:rsidP="00D772B4">
      <w:pPr>
        <w:pStyle w:val="Prrafodelista"/>
        <w:numPr>
          <w:ilvl w:val="0"/>
          <w:numId w:val="5"/>
        </w:numPr>
      </w:pPr>
      <w:r>
        <w:t>Tiene una codificación fácil presionando el botón WPS.</w:t>
      </w:r>
    </w:p>
    <w:p w14:paraId="0F9A704B" w14:textId="30B3FD44" w:rsidR="00AB412D" w:rsidRPr="00A04EE5" w:rsidRDefault="009E708F" w:rsidP="00D772B4">
      <w:pPr>
        <w:pStyle w:val="Prrafodelista"/>
        <w:numPr>
          <w:ilvl w:val="0"/>
          <w:numId w:val="5"/>
        </w:numPr>
      </w:pPr>
      <w:r>
        <w:t>Soporta: DHCP servidor, DHCP usuario</w:t>
      </w:r>
    </w:p>
    <w:p w14:paraId="32D2A84A" w14:textId="77777777" w:rsidR="00AB412D" w:rsidRPr="00A04EE5" w:rsidRDefault="00AB412D" w:rsidP="00D772B4">
      <w:pPr>
        <w:pStyle w:val="Prrafodelista"/>
        <w:numPr>
          <w:ilvl w:val="0"/>
          <w:numId w:val="5"/>
        </w:numPr>
      </w:pPr>
      <w:r w:rsidRPr="00A04EE5">
        <w:t>Soporta: PPPoE en el puerto WAN</w:t>
      </w:r>
    </w:p>
    <w:p w14:paraId="568EFDD1" w14:textId="77777777" w:rsidR="00AB412D" w:rsidRPr="00A04EE5" w:rsidRDefault="00AB412D" w:rsidP="00D772B4">
      <w:pPr>
        <w:pStyle w:val="Prrafodelista"/>
        <w:numPr>
          <w:ilvl w:val="0"/>
          <w:numId w:val="5"/>
        </w:numPr>
      </w:pPr>
      <w:r w:rsidRPr="00A04EE5">
        <w:t xml:space="preserve">Filtro de direcciones: MAC, dominios/URL, protocolo/IP, Servidor Virtual, Anfitrión DMZ, </w:t>
      </w:r>
      <w:proofErr w:type="spellStart"/>
      <w:r w:rsidRPr="00A04EE5">
        <w:t>UPnP</w:t>
      </w:r>
      <w:proofErr w:type="spellEnd"/>
      <w:r w:rsidRPr="00A04EE5">
        <w:t xml:space="preserve">, PPTP/L2TP/IPsec VPN </w:t>
      </w:r>
      <w:proofErr w:type="spellStart"/>
      <w:r w:rsidRPr="00A04EE5">
        <w:t>pass</w:t>
      </w:r>
      <w:proofErr w:type="spellEnd"/>
      <w:r w:rsidRPr="00A04EE5">
        <w:t xml:space="preserve"> </w:t>
      </w:r>
      <w:proofErr w:type="spellStart"/>
      <w:r w:rsidRPr="00A04EE5">
        <w:t>through</w:t>
      </w:r>
      <w:proofErr w:type="spellEnd"/>
    </w:p>
    <w:p w14:paraId="46AC1A16" w14:textId="77777777" w:rsidR="00AB412D" w:rsidRPr="00A04EE5" w:rsidRDefault="00AB412D" w:rsidP="00D772B4">
      <w:pPr>
        <w:pStyle w:val="Prrafodelista"/>
        <w:numPr>
          <w:ilvl w:val="0"/>
          <w:numId w:val="5"/>
        </w:numPr>
      </w:pPr>
      <w:r w:rsidRPr="00A04EE5">
        <w:t xml:space="preserve">Soporta: </w:t>
      </w:r>
      <w:proofErr w:type="spellStart"/>
      <w:r w:rsidRPr="00A04EE5">
        <w:t>QoS</w:t>
      </w:r>
      <w:proofErr w:type="spellEnd"/>
      <w:r w:rsidRPr="00A04EE5">
        <w:t xml:space="preserve"> que garantiza la calidad de servicio para aplicaciones de voz y vídeo</w:t>
      </w:r>
    </w:p>
    <w:p w14:paraId="53718BB1" w14:textId="77777777" w:rsidR="00AB412D" w:rsidRPr="00A04EE5" w:rsidRDefault="00AB412D" w:rsidP="00D772B4">
      <w:pPr>
        <w:pStyle w:val="Prrafodelista"/>
        <w:numPr>
          <w:ilvl w:val="0"/>
          <w:numId w:val="5"/>
        </w:numPr>
      </w:pPr>
      <w:r w:rsidRPr="00A04EE5">
        <w:t>Tecnología: MIMO 2×2 con mayor fuerza de penetración y una cobertura inalámbrica más amplia</w:t>
      </w:r>
    </w:p>
    <w:p w14:paraId="4608ED00" w14:textId="77777777" w:rsidR="00AB412D" w:rsidRPr="00A04EE5" w:rsidRDefault="00AB412D" w:rsidP="00D772B4">
      <w:pPr>
        <w:pStyle w:val="Prrafodelista"/>
        <w:numPr>
          <w:ilvl w:val="0"/>
          <w:numId w:val="5"/>
        </w:numPr>
      </w:pPr>
      <w:r w:rsidRPr="00A04EE5">
        <w:t>Administración por Web Browser</w:t>
      </w:r>
    </w:p>
    <w:p w14:paraId="723D6AB6" w14:textId="50F5AAAA" w:rsidR="0030796A" w:rsidRPr="00ED42E7" w:rsidRDefault="00AB412D" w:rsidP="00ED42E7">
      <w:pPr>
        <w:pStyle w:val="Prrafodelista"/>
        <w:numPr>
          <w:ilvl w:val="0"/>
          <w:numId w:val="5"/>
        </w:numPr>
        <w:rPr>
          <w:i/>
          <w:sz w:val="18"/>
          <w:szCs w:val="18"/>
        </w:rPr>
      </w:pPr>
      <w:r w:rsidRPr="00A04EE5">
        <w:t>Compatible: con Windows XP, Vista, 7, 8, 8.1, 10, Linux o MAC</w:t>
      </w:r>
    </w:p>
    <w:p w14:paraId="4047D9EA" w14:textId="24AAE0E2" w:rsidR="00AB412D" w:rsidRPr="00D74117" w:rsidRDefault="00692394" w:rsidP="00D772B4">
      <w:pPr>
        <w:pStyle w:val="Descripcin"/>
        <w:rPr>
          <w:lang w:val="en-US"/>
        </w:rPr>
      </w:pPr>
      <w:r w:rsidRPr="000352A5">
        <w:rPr>
          <w:lang w:val="es-CO"/>
        </w:rPr>
        <w:lastRenderedPageBreak/>
        <w:t xml:space="preserve">  </w:t>
      </w:r>
      <w:bookmarkStart w:id="25" w:name="_Toc103111746"/>
      <w:bookmarkStart w:id="26" w:name="_Toc108467541"/>
      <w:r w:rsidR="000D4BF3" w:rsidRPr="00D10F69">
        <w:rPr>
          <w:lang w:val="es-CO"/>
        </w:rPr>
        <w:t>Ilustración</w:t>
      </w:r>
      <w:r w:rsidR="000D4BF3" w:rsidRPr="00D74117">
        <w:rPr>
          <w:lang w:val="en-US"/>
        </w:rPr>
        <w:t xml:space="preserve"> </w:t>
      </w:r>
      <w:r w:rsidR="00D772B4">
        <w:fldChar w:fldCharType="begin"/>
      </w:r>
      <w:r w:rsidR="00D772B4" w:rsidRPr="00D74117">
        <w:rPr>
          <w:lang w:val="en-US"/>
        </w:rPr>
        <w:instrText xml:space="preserve"> SEQ Ilustración \* ARABIC </w:instrText>
      </w:r>
      <w:r w:rsidR="00D772B4">
        <w:fldChar w:fldCharType="separate"/>
      </w:r>
      <w:r w:rsidR="00E9734B">
        <w:rPr>
          <w:noProof/>
          <w:lang w:val="en-US"/>
        </w:rPr>
        <w:t>3</w:t>
      </w:r>
      <w:r w:rsidR="00D772B4">
        <w:fldChar w:fldCharType="end"/>
      </w:r>
      <w:r w:rsidR="005339B8" w:rsidRPr="00D74117">
        <w:rPr>
          <w:lang w:val="en-US"/>
        </w:rPr>
        <w:t>.</w:t>
      </w:r>
      <w:r w:rsidR="000D4BF3" w:rsidRPr="00D74117">
        <w:rPr>
          <w:lang w:val="en-US"/>
        </w:rPr>
        <w:t xml:space="preserve"> ROUTER TP LINK N300</w:t>
      </w:r>
      <w:bookmarkEnd w:id="25"/>
      <w:bookmarkEnd w:id="26"/>
    </w:p>
    <w:p w14:paraId="3A40DA7D" w14:textId="77777777" w:rsidR="000D4BF3" w:rsidRDefault="00407218" w:rsidP="000525B0">
      <w:pPr>
        <w:pStyle w:val="Imagen"/>
        <w:rPr>
          <w:sz w:val="18"/>
          <w:szCs w:val="18"/>
        </w:rPr>
      </w:pPr>
      <w:r>
        <w:rPr>
          <w:lang w:val="es-ES" w:eastAsia="es-ES"/>
        </w:rPr>
        <w:drawing>
          <wp:inline distT="0" distB="0" distL="0" distR="0" wp14:anchorId="105BB826" wp14:editId="02EBDC99">
            <wp:extent cx="3038408" cy="1940118"/>
            <wp:effectExtent l="0" t="0" r="0" b="3175"/>
            <wp:docPr id="7" name="Imagen 2" descr="https://static.tp-link.com/TL-WR850N_03_normal_1614853435727z.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tatic.tp-link.com/TL-WR850N_03_normal_1614853435727z.jpg"/>
                    <pic:cNvPicPr>
                      <a:picLocks noChangeAspect="1" noChangeArrowheads="1"/>
                    </pic:cNvPicPr>
                  </pic:nvPicPr>
                  <pic:blipFill rotWithShape="1">
                    <a:blip r:embed="rId11">
                      <a:extLst>
                        <a:ext uri="{28A0092B-C50C-407E-A947-70E740481C1C}">
                          <a14:useLocalDpi xmlns:a14="http://schemas.microsoft.com/office/drawing/2010/main" val="0"/>
                        </a:ext>
                      </a:extLst>
                    </a:blip>
                    <a:srcRect t="17010" b="19137"/>
                    <a:stretch/>
                  </pic:blipFill>
                  <pic:spPr bwMode="auto">
                    <a:xfrm>
                      <a:off x="0" y="0"/>
                      <a:ext cx="3038475" cy="1940161"/>
                    </a:xfrm>
                    <a:prstGeom prst="rect">
                      <a:avLst/>
                    </a:prstGeom>
                    <a:noFill/>
                    <a:ln>
                      <a:noFill/>
                    </a:ln>
                    <a:extLst>
                      <a:ext uri="{53640926-AAD7-44D8-BBD7-CCE9431645EC}">
                        <a14:shadowObscured xmlns:a14="http://schemas.microsoft.com/office/drawing/2010/main"/>
                      </a:ext>
                    </a:extLst>
                  </pic:spPr>
                </pic:pic>
              </a:graphicData>
            </a:graphic>
          </wp:inline>
        </w:drawing>
      </w:r>
    </w:p>
    <w:p w14:paraId="1A457C93" w14:textId="021B5872" w:rsidR="00E12A6D" w:rsidRPr="00CC648D" w:rsidRDefault="00407218" w:rsidP="00DA5AA3">
      <w:pPr>
        <w:pStyle w:val="Cita"/>
        <w:rPr>
          <w:lang w:val="en-US"/>
        </w:rPr>
      </w:pPr>
      <w:r w:rsidRPr="00D772B4">
        <w:rPr>
          <w:lang w:val="en-US"/>
        </w:rPr>
        <w:t xml:space="preserve">Fuente: </w:t>
      </w:r>
      <w:r w:rsidR="00D10F69">
        <w:fldChar w:fldCharType="begin"/>
      </w:r>
      <w:r w:rsidR="00D076DB">
        <w:rPr>
          <w:lang w:val="en-US"/>
        </w:rPr>
        <w:instrText xml:space="preserve"> ADDIN ZOTERO_ITEM CSL_CITATION {"citationID":"oty1k34x","properties":{"formattedCitation":"(TP-Link, 2022)","plainCitation":"(TP-Link, 2022)","noteIndex":0},"citationItems":[{"id":"EVxgaamF/qqySfKhn","uris":["http://zotero.org/users/7237821/items/DPU5WC4B"],"uri":["http://zotero.org/users/7237821/items/DPU5WC4B"],"itemData":{"id":1216,"type":"webpage","title":"Router Inalámbrico N de 300Mbps","URL":"https://www.tp-link.com/es/service-provider/wifi-router/tl-wr850n/","author":[{"family":"TP-Link","given":""}],"accessed":{"date-parts":[["2022",6,8]]},"issued":{"date-parts":[["2022"]]}}}],"schema":"https://github.com/citation-style-language/schema/raw/master/csl-citation.json"} </w:instrText>
      </w:r>
      <w:r w:rsidR="00D10F69">
        <w:fldChar w:fldCharType="separate"/>
      </w:r>
      <w:r w:rsidR="00D10F69" w:rsidRPr="00D10F69">
        <w:rPr>
          <w:lang w:val="en-US"/>
        </w:rPr>
        <w:t>(TP-Link, 2022)</w:t>
      </w:r>
      <w:r w:rsidR="00D10F69">
        <w:fldChar w:fldCharType="end"/>
      </w:r>
    </w:p>
    <w:p w14:paraId="69DA9BC5" w14:textId="3E1237C9" w:rsidR="00CD6046" w:rsidRPr="00D772B4" w:rsidRDefault="00DA5AA3" w:rsidP="004C19B5">
      <w:pPr>
        <w:pStyle w:val="Ttulo2"/>
        <w:rPr>
          <w:lang w:val="en-US"/>
        </w:rPr>
      </w:pPr>
      <w:bookmarkStart w:id="27" w:name="_Toc108467472"/>
      <w:r>
        <w:rPr>
          <w:lang w:val="en-US"/>
        </w:rPr>
        <w:t>7.6</w:t>
      </w:r>
      <w:r w:rsidR="00C5363A">
        <w:rPr>
          <w:lang w:val="en-US"/>
        </w:rPr>
        <w:t xml:space="preserve"> </w:t>
      </w:r>
      <w:r w:rsidR="00CD6046" w:rsidRPr="00D772B4">
        <w:rPr>
          <w:lang w:val="en-US"/>
        </w:rPr>
        <w:t>UBIQUITI POWER BEAM PBE-M5-400</w:t>
      </w:r>
      <w:bookmarkEnd w:id="27"/>
    </w:p>
    <w:p w14:paraId="37ABD8AB" w14:textId="26C6F9E1" w:rsidR="009A4675" w:rsidRPr="009A4675" w:rsidRDefault="009A4675" w:rsidP="009A4675">
      <w:pPr>
        <w:rPr>
          <w:shd w:val="clear" w:color="auto" w:fill="FFFFFF"/>
        </w:rPr>
      </w:pPr>
      <w:r>
        <w:rPr>
          <w:shd w:val="clear" w:color="auto" w:fill="FFFFFF"/>
        </w:rPr>
        <w:t>De esta manera</w:t>
      </w:r>
      <w:r w:rsidR="00BE46F2">
        <w:rPr>
          <w:shd w:val="clear" w:color="auto" w:fill="FFFFFF"/>
        </w:rPr>
        <w:t xml:space="preserve"> </w:t>
      </w:r>
      <w:r w:rsidR="00BE46F2">
        <w:rPr>
          <w:shd w:val="clear" w:color="auto" w:fill="FFFFFF"/>
        </w:rPr>
        <w:fldChar w:fldCharType="begin"/>
      </w:r>
      <w:r w:rsidR="00D076DB">
        <w:rPr>
          <w:shd w:val="clear" w:color="auto" w:fill="FFFFFF"/>
        </w:rPr>
        <w:instrText xml:space="preserve"> ADDIN ZOTERO_ITEM CSL_CITATION {"citationID":"BnBMqbP7","properties":{"formattedCitation":"(HIGH-TECH EXPERIENCE, 2020)","plainCitation":"(HIGH-TECH EXPERIENCE, 2020)","noteIndex":0},"citationItems":[{"id":"EVxgaamF/GZ9dw3Pk","uris":["http://zotero.org/users/7237821/items/RP3W2NIU"],"uri":["http://zotero.org/users/7237821/items/RP3W2NIU"],"itemData":{"id":1218,"type":"webpage","language":"es-ES","title":"Ubiquiti PowerBeam PBE-M5-400","URL":"https://www.ldlc.com/es-es/ficha/PB00193585.html","author":[{"family":"HIGH-TECH EXPERIENCE","given":""}],"accessed":{"date-parts":[["2022",6,8]]},"issued":{"date-parts":[["2020"]]}}}],"schema":"https://github.com/citation-style-language/schema/raw/master/csl-citation.json"} </w:instrText>
      </w:r>
      <w:r w:rsidR="00BE46F2">
        <w:rPr>
          <w:shd w:val="clear" w:color="auto" w:fill="FFFFFF"/>
        </w:rPr>
        <w:fldChar w:fldCharType="separate"/>
      </w:r>
      <w:r w:rsidR="00BE46F2" w:rsidRPr="00BE46F2">
        <w:t>(HIGH-TECH EXPERIENCE, 2020)</w:t>
      </w:r>
      <w:r w:rsidR="00BE46F2">
        <w:rPr>
          <w:shd w:val="clear" w:color="auto" w:fill="FFFFFF"/>
        </w:rPr>
        <w:fldChar w:fldCharType="end"/>
      </w:r>
      <w:r>
        <w:rPr>
          <w:shd w:val="clear" w:color="auto" w:fill="FFFFFF"/>
        </w:rPr>
        <w:t xml:space="preserve"> dan a conocer las especificaciones según su ficha técnica: </w:t>
      </w:r>
    </w:p>
    <w:p w14:paraId="67D253A4" w14:textId="4BF061EC" w:rsidR="00CD6046" w:rsidRPr="00A04EE5" w:rsidRDefault="00CD6046" w:rsidP="004C19B5">
      <w:pPr>
        <w:rPr>
          <w:rFonts w:eastAsia="Times New Roman"/>
          <w:lang w:eastAsia="es-CO"/>
        </w:rPr>
      </w:pPr>
      <w:r w:rsidRPr="00A04EE5">
        <w:rPr>
          <w:rFonts w:eastAsia="Times New Roman"/>
          <w:bdr w:val="none" w:sz="0" w:space="0" w:color="auto" w:frame="1"/>
          <w:lang w:eastAsia="es-CO"/>
        </w:rPr>
        <w:t>Principales características</w:t>
      </w:r>
      <w:r w:rsidR="00BE46F2">
        <w:rPr>
          <w:rFonts w:eastAsia="Times New Roman"/>
          <w:bdr w:val="none" w:sz="0" w:space="0" w:color="auto" w:frame="1"/>
          <w:lang w:eastAsia="es-CO"/>
        </w:rPr>
        <w:t xml:space="preserve"> </w:t>
      </w:r>
    </w:p>
    <w:p w14:paraId="0ADFB76A" w14:textId="11E1CAF2" w:rsidR="00CD6046" w:rsidRPr="004C19B5" w:rsidRDefault="005E0BE7" w:rsidP="004C19B5">
      <w:pPr>
        <w:pStyle w:val="Prrafodelista"/>
        <w:numPr>
          <w:ilvl w:val="0"/>
          <w:numId w:val="20"/>
        </w:numPr>
        <w:rPr>
          <w:rFonts w:eastAsia="Times New Roman"/>
          <w:lang w:eastAsia="es-CO"/>
        </w:rPr>
      </w:pPr>
      <w:r>
        <w:rPr>
          <w:rFonts w:eastAsia="Times New Roman"/>
          <w:bdr w:val="none" w:sz="0" w:space="0" w:color="auto" w:frame="1"/>
          <w:lang w:eastAsia="es-CO"/>
        </w:rPr>
        <w:t>Tiene un alto rendimiento en velocidad de red</w:t>
      </w:r>
      <w:r w:rsidR="00CD6046" w:rsidRPr="004C19B5">
        <w:rPr>
          <w:rFonts w:eastAsia="Times New Roman"/>
          <w:bdr w:val="none" w:sz="0" w:space="0" w:color="auto" w:frame="1"/>
          <w:lang w:eastAsia="es-CO"/>
        </w:rPr>
        <w:t xml:space="preserve"> 802.11a/n</w:t>
      </w:r>
    </w:p>
    <w:p w14:paraId="438C0226" w14:textId="528E4038" w:rsidR="00CD6046" w:rsidRPr="004C19B5" w:rsidRDefault="005E0BE7" w:rsidP="004C19B5">
      <w:pPr>
        <w:pStyle w:val="Prrafodelista"/>
        <w:numPr>
          <w:ilvl w:val="0"/>
          <w:numId w:val="20"/>
        </w:numPr>
        <w:rPr>
          <w:rFonts w:eastAsia="Times New Roman"/>
          <w:lang w:eastAsia="es-CO"/>
        </w:rPr>
      </w:pPr>
      <w:r>
        <w:rPr>
          <w:rFonts w:eastAsia="Times New Roman"/>
          <w:lang w:eastAsia="es-CO"/>
        </w:rPr>
        <w:t>Su potencia de salida es de26 dBm +/-2dB (sin antena, se puede ajustar desde</w:t>
      </w:r>
      <w:r w:rsidR="00CD6046" w:rsidRPr="004C19B5">
        <w:rPr>
          <w:rFonts w:eastAsia="Times New Roman"/>
          <w:lang w:eastAsia="es-CO"/>
        </w:rPr>
        <w:t xml:space="preserve"> 0 dBm)</w:t>
      </w:r>
    </w:p>
    <w:p w14:paraId="6D3B3ED3" w14:textId="77777777" w:rsidR="00CD6046" w:rsidRPr="004C19B5" w:rsidRDefault="00CD6046" w:rsidP="004C19B5">
      <w:pPr>
        <w:pStyle w:val="Prrafodelista"/>
        <w:numPr>
          <w:ilvl w:val="0"/>
          <w:numId w:val="20"/>
        </w:numPr>
        <w:rPr>
          <w:rFonts w:eastAsia="Times New Roman"/>
          <w:lang w:eastAsia="es-CO"/>
        </w:rPr>
      </w:pPr>
      <w:r w:rsidRPr="004C19B5">
        <w:rPr>
          <w:rFonts w:eastAsia="Times New Roman"/>
          <w:lang w:eastAsia="es-CO"/>
        </w:rPr>
        <w:t>Sensibilidad de recepción -97 dBm +/-2dB</w:t>
      </w:r>
    </w:p>
    <w:p w14:paraId="14E60863" w14:textId="77777777" w:rsidR="00CD6046" w:rsidRPr="004C19B5" w:rsidRDefault="00CD6046" w:rsidP="004C19B5">
      <w:pPr>
        <w:pStyle w:val="Prrafodelista"/>
        <w:numPr>
          <w:ilvl w:val="0"/>
          <w:numId w:val="20"/>
        </w:numPr>
        <w:rPr>
          <w:rFonts w:eastAsia="Times New Roman"/>
          <w:lang w:eastAsia="es-CO"/>
        </w:rPr>
      </w:pPr>
      <w:r w:rsidRPr="004C19B5">
        <w:rPr>
          <w:rFonts w:eastAsia="Times New Roman"/>
          <w:bdr w:val="none" w:sz="0" w:space="0" w:color="auto" w:frame="1"/>
          <w:lang w:eastAsia="es-CO"/>
        </w:rPr>
        <w:t>Antena parabólica 25 dBi</w:t>
      </w:r>
    </w:p>
    <w:p w14:paraId="57DC6873" w14:textId="77777777" w:rsidR="00CD6046" w:rsidRPr="004C19B5" w:rsidRDefault="00CD6046" w:rsidP="004C19B5">
      <w:pPr>
        <w:pStyle w:val="Prrafodelista"/>
        <w:numPr>
          <w:ilvl w:val="0"/>
          <w:numId w:val="20"/>
        </w:numPr>
        <w:rPr>
          <w:rFonts w:eastAsia="Times New Roman"/>
          <w:lang w:eastAsia="es-CO"/>
        </w:rPr>
      </w:pPr>
      <w:r w:rsidRPr="004C19B5">
        <w:rPr>
          <w:rFonts w:eastAsia="Times New Roman"/>
          <w:lang w:eastAsia="es-CO"/>
        </w:rPr>
        <w:t>1 puerto Ethernet 10/100/1000</w:t>
      </w:r>
    </w:p>
    <w:p w14:paraId="3D9FDD3E" w14:textId="0B276DE6" w:rsidR="00CD6046" w:rsidRPr="004C19B5" w:rsidRDefault="005E0BE7" w:rsidP="004C19B5">
      <w:pPr>
        <w:pStyle w:val="Prrafodelista"/>
        <w:numPr>
          <w:ilvl w:val="0"/>
          <w:numId w:val="20"/>
        </w:numPr>
        <w:rPr>
          <w:rFonts w:eastAsia="Times New Roman"/>
          <w:lang w:eastAsia="es-CO"/>
        </w:rPr>
      </w:pPr>
      <w:r>
        <w:rPr>
          <w:rFonts w:eastAsia="Times New Roman"/>
          <w:lang w:eastAsia="es-CO"/>
        </w:rPr>
        <w:t xml:space="preserve">Su temperatura en funcionamiento es </w:t>
      </w:r>
      <w:r w:rsidR="00CD6046" w:rsidRPr="004C19B5">
        <w:rPr>
          <w:rFonts w:eastAsia="Times New Roman"/>
          <w:lang w:eastAsia="es-CO"/>
        </w:rPr>
        <w:t>de -40° a +70°C</w:t>
      </w:r>
    </w:p>
    <w:p w14:paraId="38F768B8" w14:textId="0D043D9A" w:rsidR="00CD6046" w:rsidRPr="004C19B5" w:rsidRDefault="005E0BE7" w:rsidP="004C19B5">
      <w:pPr>
        <w:pStyle w:val="Prrafodelista"/>
        <w:numPr>
          <w:ilvl w:val="0"/>
          <w:numId w:val="20"/>
        </w:numPr>
        <w:rPr>
          <w:rFonts w:eastAsia="Times New Roman"/>
          <w:lang w:eastAsia="es-CO"/>
        </w:rPr>
      </w:pPr>
      <w:r>
        <w:rPr>
          <w:rFonts w:eastAsia="Times New Roman"/>
          <w:lang w:eastAsia="es-CO"/>
        </w:rPr>
        <w:t>Tiene una gran resistencia al viento</w:t>
      </w:r>
      <w:r w:rsidR="00CD6046" w:rsidRPr="004C19B5">
        <w:rPr>
          <w:rFonts w:eastAsia="Times New Roman"/>
          <w:lang w:eastAsia="es-CO"/>
        </w:rPr>
        <w:t>: 200 km/h</w:t>
      </w:r>
    </w:p>
    <w:p w14:paraId="0679227B" w14:textId="1CD4F941" w:rsidR="00CD6046" w:rsidRPr="004C19B5" w:rsidRDefault="00CD6046" w:rsidP="004C19B5">
      <w:pPr>
        <w:pStyle w:val="Prrafodelista"/>
        <w:numPr>
          <w:ilvl w:val="0"/>
          <w:numId w:val="20"/>
        </w:numPr>
        <w:rPr>
          <w:rFonts w:eastAsia="Times New Roman"/>
          <w:lang w:eastAsia="es-CO"/>
        </w:rPr>
      </w:pPr>
      <w:r w:rsidRPr="004C19B5">
        <w:rPr>
          <w:rFonts w:eastAsia="Times New Roman"/>
          <w:lang w:eastAsia="es-CO"/>
        </w:rPr>
        <w:t xml:space="preserve">Vigilancia suave y dura: </w:t>
      </w:r>
      <w:r w:rsidR="00695EFE">
        <w:rPr>
          <w:rFonts w:eastAsia="Times New Roman"/>
          <w:lang w:eastAsia="es-CO"/>
        </w:rPr>
        <w:t xml:space="preserve">Se reinicia automáticamente cuando tiene daño por tormentas o descargas </w:t>
      </w:r>
      <w:proofErr w:type="spellStart"/>
      <w:r w:rsidR="00695EFE">
        <w:rPr>
          <w:rFonts w:eastAsia="Times New Roman"/>
          <w:lang w:eastAsia="es-CO"/>
        </w:rPr>
        <w:t>electricas</w:t>
      </w:r>
      <w:proofErr w:type="spellEnd"/>
    </w:p>
    <w:p w14:paraId="702C6EAB" w14:textId="77777777" w:rsidR="00CD6046" w:rsidRPr="004C19B5" w:rsidRDefault="00CD6046" w:rsidP="004C19B5">
      <w:pPr>
        <w:pStyle w:val="Prrafodelista"/>
        <w:numPr>
          <w:ilvl w:val="0"/>
          <w:numId w:val="20"/>
        </w:numPr>
        <w:rPr>
          <w:rFonts w:eastAsia="Times New Roman"/>
          <w:lang w:eastAsia="es-CO"/>
        </w:rPr>
      </w:pPr>
      <w:r w:rsidRPr="004C19B5">
        <w:rPr>
          <w:rFonts w:eastAsia="Times New Roman"/>
          <w:bdr w:val="none" w:sz="0" w:space="0" w:color="auto" w:frame="1"/>
          <w:lang w:eastAsia="es-CO"/>
        </w:rPr>
        <w:t xml:space="preserve">Fuente de alimentación </w:t>
      </w:r>
      <w:proofErr w:type="spellStart"/>
      <w:r w:rsidRPr="004C19B5">
        <w:rPr>
          <w:rFonts w:eastAsia="Times New Roman"/>
          <w:bdr w:val="none" w:sz="0" w:space="0" w:color="auto" w:frame="1"/>
          <w:lang w:eastAsia="es-CO"/>
        </w:rPr>
        <w:t>PoE</w:t>
      </w:r>
      <w:proofErr w:type="spellEnd"/>
      <w:r w:rsidRPr="004C19B5">
        <w:rPr>
          <w:rFonts w:eastAsia="Times New Roman"/>
          <w:bdr w:val="none" w:sz="0" w:space="0" w:color="auto" w:frame="1"/>
          <w:lang w:eastAsia="es-CO"/>
        </w:rPr>
        <w:t xml:space="preserve"> 24V, 0.5A </w:t>
      </w:r>
      <w:proofErr w:type="spellStart"/>
      <w:r w:rsidRPr="004C19B5">
        <w:rPr>
          <w:rFonts w:eastAsia="Times New Roman"/>
          <w:bdr w:val="none" w:sz="0" w:space="0" w:color="auto" w:frame="1"/>
          <w:lang w:eastAsia="es-CO"/>
        </w:rPr>
        <w:t>GigE</w:t>
      </w:r>
      <w:proofErr w:type="spellEnd"/>
      <w:r w:rsidRPr="004C19B5">
        <w:rPr>
          <w:rFonts w:eastAsia="Times New Roman"/>
          <w:bdr w:val="none" w:sz="0" w:space="0" w:color="auto" w:frame="1"/>
          <w:lang w:eastAsia="es-CO"/>
        </w:rPr>
        <w:t xml:space="preserve"> </w:t>
      </w:r>
      <w:proofErr w:type="spellStart"/>
      <w:r w:rsidRPr="004C19B5">
        <w:rPr>
          <w:rFonts w:eastAsia="Times New Roman"/>
          <w:bdr w:val="none" w:sz="0" w:space="0" w:color="auto" w:frame="1"/>
          <w:lang w:eastAsia="es-CO"/>
        </w:rPr>
        <w:t>PoE</w:t>
      </w:r>
      <w:proofErr w:type="spellEnd"/>
      <w:r w:rsidRPr="004C19B5">
        <w:rPr>
          <w:rFonts w:eastAsia="Times New Roman"/>
          <w:bdr w:val="none" w:sz="0" w:space="0" w:color="auto" w:frame="1"/>
          <w:lang w:eastAsia="es-CO"/>
        </w:rPr>
        <w:t xml:space="preserve"> (se suministra el tipo Ubiquiti POE-24)</w:t>
      </w:r>
    </w:p>
    <w:p w14:paraId="739E99D8" w14:textId="6AA5E9D8" w:rsidR="00CD6046" w:rsidRPr="004C19B5" w:rsidRDefault="004B08CF" w:rsidP="004C19B5">
      <w:pPr>
        <w:pStyle w:val="Prrafodelista"/>
        <w:numPr>
          <w:ilvl w:val="0"/>
          <w:numId w:val="20"/>
        </w:numPr>
        <w:rPr>
          <w:rFonts w:eastAsia="Times New Roman"/>
          <w:lang w:eastAsia="es-CO"/>
        </w:rPr>
      </w:pPr>
      <w:r>
        <w:rPr>
          <w:rFonts w:eastAsia="Times New Roman"/>
          <w:lang w:eastAsia="es-CO"/>
        </w:rPr>
        <w:lastRenderedPageBreak/>
        <w:t xml:space="preserve">Tiene un cifrado </w:t>
      </w:r>
      <w:r w:rsidRPr="004C19B5">
        <w:rPr>
          <w:rFonts w:eastAsia="Times New Roman"/>
          <w:lang w:eastAsia="es-CO"/>
        </w:rPr>
        <w:t>WEP, WPA y WPA2</w:t>
      </w:r>
      <w:r>
        <w:rPr>
          <w:rFonts w:eastAsia="Times New Roman"/>
          <w:lang w:eastAsia="es-CO"/>
        </w:rPr>
        <w:t xml:space="preserve"> en red inalámbrica.</w:t>
      </w:r>
    </w:p>
    <w:p w14:paraId="2680D9E6" w14:textId="77777777" w:rsidR="00CD6046" w:rsidRPr="004C19B5" w:rsidRDefault="00CD6046" w:rsidP="004C19B5">
      <w:pPr>
        <w:pStyle w:val="Prrafodelista"/>
        <w:numPr>
          <w:ilvl w:val="0"/>
          <w:numId w:val="20"/>
        </w:numPr>
        <w:rPr>
          <w:rFonts w:eastAsia="Times New Roman"/>
          <w:lang w:val="en-US" w:eastAsia="es-CO"/>
        </w:rPr>
      </w:pPr>
      <w:r w:rsidRPr="004C19B5">
        <w:rPr>
          <w:rFonts w:eastAsia="Times New Roman"/>
          <w:lang w:val="en-US" w:eastAsia="es-CO"/>
        </w:rPr>
        <w:t>Atheros MIPS 24KC, 400MHz, 32MB SDRAM, 8MB Flash</w:t>
      </w:r>
    </w:p>
    <w:p w14:paraId="38340BB8" w14:textId="45252E27" w:rsidR="00CD6046" w:rsidRPr="004C19B5" w:rsidRDefault="00700073" w:rsidP="004C19B5">
      <w:pPr>
        <w:pStyle w:val="Prrafodelista"/>
        <w:numPr>
          <w:ilvl w:val="0"/>
          <w:numId w:val="20"/>
        </w:numPr>
        <w:rPr>
          <w:rFonts w:eastAsia="Times New Roman"/>
          <w:lang w:eastAsia="es-CO"/>
        </w:rPr>
      </w:pPr>
      <w:r>
        <w:rPr>
          <w:rFonts w:eastAsia="Times New Roman"/>
          <w:lang w:eastAsia="es-CO"/>
        </w:rPr>
        <w:t>Sistemas</w:t>
      </w:r>
      <w:r w:rsidR="00CD6046" w:rsidRPr="004C19B5">
        <w:rPr>
          <w:rFonts w:eastAsia="Times New Roman"/>
          <w:lang w:eastAsia="es-CO"/>
        </w:rPr>
        <w:t xml:space="preserve"> </w:t>
      </w:r>
      <w:proofErr w:type="spellStart"/>
      <w:r w:rsidR="00CD6046" w:rsidRPr="004C19B5">
        <w:rPr>
          <w:rFonts w:eastAsia="Times New Roman"/>
          <w:lang w:eastAsia="es-CO"/>
        </w:rPr>
        <w:t>WiFi</w:t>
      </w:r>
      <w:proofErr w:type="spellEnd"/>
      <w:r w:rsidR="00CD6046" w:rsidRPr="004C19B5">
        <w:rPr>
          <w:rFonts w:eastAsia="Times New Roman"/>
          <w:lang w:eastAsia="es-CO"/>
        </w:rPr>
        <w:t xml:space="preserve">: </w:t>
      </w:r>
      <w:r w:rsidR="00F77BD3">
        <w:rPr>
          <w:rFonts w:eastAsia="Times New Roman"/>
          <w:lang w:eastAsia="es-CO"/>
        </w:rPr>
        <w:t>Torre o sucursal, usuario</w:t>
      </w:r>
      <w:r w:rsidR="00CD6046" w:rsidRPr="004C19B5">
        <w:rPr>
          <w:rFonts w:eastAsia="Times New Roman"/>
          <w:lang w:eastAsia="es-CO"/>
        </w:rPr>
        <w:t xml:space="preserve">, </w:t>
      </w:r>
      <w:r w:rsidR="00F77BD3">
        <w:rPr>
          <w:rFonts w:eastAsia="Times New Roman"/>
          <w:lang w:eastAsia="es-CO"/>
        </w:rPr>
        <w:t>torre o sucursal</w:t>
      </w:r>
      <w:r>
        <w:rPr>
          <w:rFonts w:eastAsia="Times New Roman"/>
          <w:lang w:eastAsia="es-CO"/>
        </w:rPr>
        <w:t xml:space="preserve"> mas WDS, usuario más </w:t>
      </w:r>
      <w:r w:rsidR="00CD6046" w:rsidRPr="004C19B5">
        <w:rPr>
          <w:rFonts w:eastAsia="Times New Roman"/>
          <w:lang w:eastAsia="es-CO"/>
        </w:rPr>
        <w:t>WDS</w:t>
      </w:r>
    </w:p>
    <w:p w14:paraId="3FB27067" w14:textId="7D853066" w:rsidR="00CD6046" w:rsidRPr="004C19B5" w:rsidRDefault="00700073" w:rsidP="004C19B5">
      <w:pPr>
        <w:pStyle w:val="Prrafodelista"/>
        <w:numPr>
          <w:ilvl w:val="0"/>
          <w:numId w:val="20"/>
        </w:numPr>
        <w:rPr>
          <w:rFonts w:eastAsia="Times New Roman"/>
          <w:lang w:eastAsia="es-CO"/>
        </w:rPr>
      </w:pPr>
      <w:r>
        <w:rPr>
          <w:rFonts w:eastAsia="Times New Roman"/>
          <w:lang w:eastAsia="es-CO"/>
        </w:rPr>
        <w:t>Sistemas</w:t>
      </w:r>
      <w:r w:rsidR="00CD6046" w:rsidRPr="004C19B5">
        <w:rPr>
          <w:rFonts w:eastAsia="Times New Roman"/>
          <w:lang w:eastAsia="es-CO"/>
        </w:rPr>
        <w:t xml:space="preserve"> de red: </w:t>
      </w:r>
      <w:proofErr w:type="spellStart"/>
      <w:r w:rsidR="00CD6046" w:rsidRPr="004C19B5">
        <w:rPr>
          <w:rFonts w:eastAsia="Times New Roman"/>
          <w:lang w:eastAsia="es-CO"/>
        </w:rPr>
        <w:t>Router</w:t>
      </w:r>
      <w:proofErr w:type="spellEnd"/>
      <w:r w:rsidR="00CD6046" w:rsidRPr="004C19B5">
        <w:rPr>
          <w:rFonts w:eastAsia="Times New Roman"/>
          <w:lang w:eastAsia="es-CO"/>
        </w:rPr>
        <w:t xml:space="preserve">, NAT, </w:t>
      </w:r>
      <w:proofErr w:type="spellStart"/>
      <w:r w:rsidR="00CD6046" w:rsidRPr="004C19B5">
        <w:rPr>
          <w:rFonts w:eastAsia="Times New Roman"/>
          <w:lang w:eastAsia="es-CO"/>
        </w:rPr>
        <w:t>PPoE</w:t>
      </w:r>
      <w:proofErr w:type="spellEnd"/>
      <w:r w:rsidR="00CD6046" w:rsidRPr="004C19B5">
        <w:rPr>
          <w:rFonts w:eastAsia="Times New Roman"/>
          <w:lang w:eastAsia="es-CO"/>
        </w:rPr>
        <w:t xml:space="preserve"> Client, </w:t>
      </w:r>
      <w:proofErr w:type="spellStart"/>
      <w:r w:rsidR="00CD6046" w:rsidRPr="004C19B5">
        <w:rPr>
          <w:rFonts w:eastAsia="Times New Roman"/>
          <w:lang w:eastAsia="es-CO"/>
        </w:rPr>
        <w:t>QoS</w:t>
      </w:r>
      <w:proofErr w:type="spellEnd"/>
      <w:r w:rsidR="00CD6046" w:rsidRPr="004C19B5">
        <w:rPr>
          <w:rFonts w:eastAsia="Times New Roman"/>
          <w:lang w:eastAsia="es-CO"/>
        </w:rPr>
        <w:t>, DHCP Server</w:t>
      </w:r>
    </w:p>
    <w:p w14:paraId="3B8F0219" w14:textId="0973EBCD" w:rsidR="00CD6046" w:rsidRPr="004C19B5" w:rsidRDefault="001D69D5" w:rsidP="004C19B5">
      <w:pPr>
        <w:pStyle w:val="Prrafodelista"/>
        <w:numPr>
          <w:ilvl w:val="0"/>
          <w:numId w:val="20"/>
        </w:numPr>
        <w:rPr>
          <w:rFonts w:eastAsia="Times New Roman"/>
          <w:lang w:eastAsia="es-CO"/>
        </w:rPr>
      </w:pPr>
      <w:r>
        <w:rPr>
          <w:rFonts w:eastAsia="Times New Roman"/>
          <w:lang w:eastAsia="es-CO"/>
        </w:rPr>
        <w:t>El ancho de banda se puede limitar tanto en subida como en bajada.</w:t>
      </w:r>
    </w:p>
    <w:p w14:paraId="78505B63" w14:textId="77777777" w:rsidR="00CD6046" w:rsidRPr="004C19B5" w:rsidRDefault="00CD6046" w:rsidP="004C19B5">
      <w:pPr>
        <w:pStyle w:val="Prrafodelista"/>
        <w:numPr>
          <w:ilvl w:val="0"/>
          <w:numId w:val="20"/>
        </w:numPr>
        <w:rPr>
          <w:rFonts w:eastAsia="Times New Roman"/>
          <w:lang w:eastAsia="es-CO"/>
        </w:rPr>
      </w:pPr>
      <w:r w:rsidRPr="004C19B5">
        <w:rPr>
          <w:rFonts w:eastAsia="Times New Roman"/>
          <w:lang w:eastAsia="es-CO"/>
        </w:rPr>
        <w:t>Indicación del nivel de recepción con diodos (1) Alimentación, (1) LAN, (4) WLAN</w:t>
      </w:r>
    </w:p>
    <w:p w14:paraId="74200CC4" w14:textId="7021E514" w:rsidR="00692394" w:rsidRPr="004C19B5" w:rsidRDefault="00F00108" w:rsidP="004C19B5">
      <w:pPr>
        <w:pStyle w:val="Prrafodelista"/>
        <w:numPr>
          <w:ilvl w:val="0"/>
          <w:numId w:val="20"/>
        </w:numPr>
        <w:rPr>
          <w:rFonts w:eastAsia="Times New Roman"/>
          <w:lang w:eastAsia="es-CO"/>
        </w:rPr>
      </w:pPr>
      <w:r>
        <w:rPr>
          <w:rFonts w:eastAsia="Times New Roman"/>
          <w:lang w:eastAsia="es-CO"/>
        </w:rPr>
        <w:t xml:space="preserve">Sus medias son: </w:t>
      </w:r>
      <w:r w:rsidR="00CD6046" w:rsidRPr="004C19B5">
        <w:rPr>
          <w:rFonts w:eastAsia="Times New Roman"/>
          <w:lang w:eastAsia="es-CO"/>
        </w:rPr>
        <w:t xml:space="preserve">420 x 420 x 420 x 275 </w:t>
      </w:r>
      <w:proofErr w:type="spellStart"/>
      <w:r w:rsidR="00CD6046" w:rsidRPr="004C19B5">
        <w:rPr>
          <w:rFonts w:eastAsia="Times New Roman"/>
          <w:lang w:eastAsia="es-CO"/>
        </w:rPr>
        <w:t>mm</w:t>
      </w:r>
      <w:r w:rsidR="00CA0AA7">
        <w:rPr>
          <w:rFonts w:eastAsia="Times New Roman"/>
          <w:lang w:eastAsia="es-CO"/>
        </w:rPr>
        <w:t>.</w:t>
      </w:r>
      <w:proofErr w:type="spellEnd"/>
    </w:p>
    <w:p w14:paraId="20ED5DCA" w14:textId="699FD460" w:rsidR="000D4BF3" w:rsidRPr="00822FBF" w:rsidRDefault="000D4BF3" w:rsidP="00822FBF">
      <w:pPr>
        <w:pStyle w:val="Descripcin"/>
      </w:pPr>
      <w:bookmarkStart w:id="28" w:name="_Toc98288111"/>
      <w:bookmarkStart w:id="29" w:name="_Toc103111747"/>
      <w:bookmarkStart w:id="30" w:name="_Toc108467542"/>
      <w:r w:rsidRPr="005339B8">
        <w:t xml:space="preserve">Ilustración </w:t>
      </w:r>
      <w:fldSimple w:instr=" SEQ Ilustración \* ARABIC ">
        <w:r w:rsidR="00E9734B">
          <w:rPr>
            <w:noProof/>
          </w:rPr>
          <w:t>4</w:t>
        </w:r>
      </w:fldSimple>
      <w:r w:rsidRPr="005339B8">
        <w:t xml:space="preserve"> UBIQUITI POWERBEAM PBE-M5-400</w:t>
      </w:r>
      <w:bookmarkEnd w:id="28"/>
      <w:bookmarkEnd w:id="29"/>
      <w:bookmarkEnd w:id="30"/>
    </w:p>
    <w:p w14:paraId="4DBD80FE" w14:textId="77777777" w:rsidR="0047609B" w:rsidRDefault="00631859" w:rsidP="000525B0">
      <w:pPr>
        <w:pStyle w:val="Imagen"/>
      </w:pPr>
      <w:r>
        <w:rPr>
          <w:lang w:val="es-ES" w:eastAsia="es-ES"/>
        </w:rPr>
        <w:drawing>
          <wp:inline distT="0" distB="0" distL="0" distR="0" wp14:anchorId="02AE242F" wp14:editId="1721EBC8">
            <wp:extent cx="1876425" cy="2193567"/>
            <wp:effectExtent l="0" t="0" r="0" b="0"/>
            <wp:docPr id="1" name="Imagen 1" descr="Ubiquiti PowerBeam PBE-M5-400 Punto de acceso parabólico externo 150+ Mbps 25 dB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biquiti PowerBeam PBE-M5-400 Punto de acceso parabólico externo 150+ Mbps 25 dBi"/>
                    <pic:cNvPicPr>
                      <a:picLocks noChangeAspect="1" noChangeArrowheads="1"/>
                    </pic:cNvPicPr>
                  </pic:nvPicPr>
                  <pic:blipFill rotWithShape="1">
                    <a:blip r:embed="rId12">
                      <a:extLst>
                        <a:ext uri="{28A0092B-C50C-407E-A947-70E740481C1C}">
                          <a14:useLocalDpi xmlns:a14="http://schemas.microsoft.com/office/drawing/2010/main" val="0"/>
                        </a:ext>
                      </a:extLst>
                    </a:blip>
                    <a:srcRect l="17523" t="10255" r="18127" b="9937"/>
                    <a:stretch/>
                  </pic:blipFill>
                  <pic:spPr bwMode="auto">
                    <a:xfrm>
                      <a:off x="0" y="0"/>
                      <a:ext cx="1877960" cy="2195361"/>
                    </a:xfrm>
                    <a:prstGeom prst="rect">
                      <a:avLst/>
                    </a:prstGeom>
                    <a:noFill/>
                    <a:ln>
                      <a:noFill/>
                    </a:ln>
                    <a:extLst>
                      <a:ext uri="{53640926-AAD7-44D8-BBD7-CCE9431645EC}">
                        <a14:shadowObscured xmlns:a14="http://schemas.microsoft.com/office/drawing/2010/main"/>
                      </a:ext>
                    </a:extLst>
                  </pic:spPr>
                </pic:pic>
              </a:graphicData>
            </a:graphic>
          </wp:inline>
        </w:drawing>
      </w:r>
    </w:p>
    <w:p w14:paraId="7D75E21E" w14:textId="0EA1D88A" w:rsidR="00D04778" w:rsidRPr="00C5363A" w:rsidRDefault="00820239" w:rsidP="000525B0">
      <w:pPr>
        <w:pStyle w:val="Cita"/>
        <w:rPr>
          <w:lang w:val="en-US"/>
        </w:rPr>
      </w:pPr>
      <w:r w:rsidRPr="00C5363A">
        <w:rPr>
          <w:lang w:val="en-US"/>
        </w:rPr>
        <w:t xml:space="preserve">Fuente: </w:t>
      </w:r>
      <w:r w:rsidR="00A33FD1">
        <w:fldChar w:fldCharType="begin"/>
      </w:r>
      <w:r w:rsidR="00D076DB">
        <w:rPr>
          <w:lang w:val="en-US"/>
        </w:rPr>
        <w:instrText xml:space="preserve"> ADDIN ZOTERO_ITEM CSL_CITATION {"citationID":"FhjLJZV2","properties":{"formattedCitation":"(HIGH-TECH EXPERIENCE, 2020)","plainCitation":"(HIGH-TECH EXPERIENCE, 2020)","noteIndex":0},"citationItems":[{"id":"EVxgaamF/GZ9dw3Pk","uris":["http://zotero.org/users/7237821/items/RP3W2NIU"],"uri":["http://zotero.org/users/7237821/items/RP3W2NIU"],"itemData":{"id":1218,"type":"webpage","language":"es-ES","title":"Ubiquiti PowerBeam PBE-M5-400","URL":"https://www.ldlc.com/es-es/ficha/PB00193585.html","author":[{"family":"HIGH-TECH EXPERIENCE","given":""}],"accessed":{"date-parts":[["2022",6,8]]},"issued":{"date-parts":[["2020"]]}}}],"schema":"https://github.com/citation-style-language/schema/raw/master/csl-citation.json"} </w:instrText>
      </w:r>
      <w:r w:rsidR="00A33FD1">
        <w:fldChar w:fldCharType="separate"/>
      </w:r>
      <w:r w:rsidR="00A33FD1" w:rsidRPr="00C5363A">
        <w:rPr>
          <w:lang w:val="en-US"/>
        </w:rPr>
        <w:t>(HIGH-TECH EXPERIENCE, 2020)</w:t>
      </w:r>
      <w:r w:rsidR="00A33FD1">
        <w:fldChar w:fldCharType="end"/>
      </w:r>
    </w:p>
    <w:p w14:paraId="26EF3D9C" w14:textId="7626B3C5" w:rsidR="009A4675" w:rsidRPr="00C5363A" w:rsidRDefault="009A4675" w:rsidP="009A4675">
      <w:pPr>
        <w:rPr>
          <w:lang w:val="en-US"/>
        </w:rPr>
      </w:pPr>
    </w:p>
    <w:p w14:paraId="45CB9336" w14:textId="77777777" w:rsidR="009A4675" w:rsidRPr="00C5363A" w:rsidRDefault="009A4675" w:rsidP="009A4675">
      <w:pPr>
        <w:rPr>
          <w:lang w:val="en-US"/>
        </w:rPr>
      </w:pPr>
    </w:p>
    <w:p w14:paraId="2E708A1E" w14:textId="4D60C830" w:rsidR="00D04778" w:rsidRPr="00DA5AA3" w:rsidRDefault="00DA5AA3" w:rsidP="00043267">
      <w:pPr>
        <w:pStyle w:val="Ttulo2"/>
        <w:rPr>
          <w:lang w:val="en-US"/>
        </w:rPr>
      </w:pPr>
      <w:bookmarkStart w:id="31" w:name="_Toc108467473"/>
      <w:r w:rsidRPr="00DA5AA3">
        <w:rPr>
          <w:lang w:val="en-US"/>
        </w:rPr>
        <w:t>7.7</w:t>
      </w:r>
      <w:r w:rsidR="00C5363A" w:rsidRPr="00DA5AA3">
        <w:rPr>
          <w:lang w:val="en-US"/>
        </w:rPr>
        <w:t xml:space="preserve"> </w:t>
      </w:r>
      <w:r w:rsidR="00D04778" w:rsidRPr="00DA5AA3">
        <w:rPr>
          <w:lang w:val="en-US"/>
        </w:rPr>
        <w:t>UBIQUITI LBE-M5-23 5GHZ LITEBEAM, 23 DBI, AIRMAX.</w:t>
      </w:r>
      <w:bookmarkEnd w:id="31"/>
    </w:p>
    <w:p w14:paraId="251441C1" w14:textId="2CA23C5E" w:rsidR="00E12A6D" w:rsidRPr="009A4675" w:rsidRDefault="009A4675" w:rsidP="009A4675">
      <w:pPr>
        <w:rPr>
          <w:shd w:val="clear" w:color="auto" w:fill="FFFFFF"/>
        </w:rPr>
      </w:pPr>
      <w:r>
        <w:rPr>
          <w:shd w:val="clear" w:color="auto" w:fill="FFFFFF"/>
        </w:rPr>
        <w:t xml:space="preserve">De esta manera se dan a conocer las especificaciones según su ficha técnica: </w:t>
      </w:r>
    </w:p>
    <w:p w14:paraId="4DBED154" w14:textId="77777777" w:rsidR="00D04778" w:rsidRPr="00A04EE5" w:rsidRDefault="00D04778" w:rsidP="00D772B4">
      <w:pPr>
        <w:rPr>
          <w:rFonts w:eastAsia="Times New Roman"/>
          <w:lang w:eastAsia="es-CO"/>
        </w:rPr>
      </w:pPr>
      <w:r w:rsidRPr="00A04EE5">
        <w:rPr>
          <w:rFonts w:eastAsia="Times New Roman"/>
          <w:bdr w:val="none" w:sz="0" w:space="0" w:color="auto" w:frame="1"/>
          <w:lang w:eastAsia="es-CO"/>
        </w:rPr>
        <w:t>Características</w:t>
      </w:r>
    </w:p>
    <w:p w14:paraId="2C71733C" w14:textId="2315D039" w:rsidR="00D04778" w:rsidRPr="005339B8" w:rsidRDefault="00AF2E6D" w:rsidP="00D772B4">
      <w:pPr>
        <w:pStyle w:val="Prrafodelista"/>
        <w:numPr>
          <w:ilvl w:val="0"/>
          <w:numId w:val="16"/>
        </w:numPr>
        <w:rPr>
          <w:rFonts w:eastAsia="Times New Roman"/>
          <w:lang w:eastAsia="es-CO"/>
        </w:rPr>
      </w:pPr>
      <w:r>
        <w:rPr>
          <w:rFonts w:eastAsia="Times New Roman"/>
          <w:lang w:eastAsia="es-CO"/>
        </w:rPr>
        <w:t>Antena con alta ganancia en ubicación y dirección o sentido.</w:t>
      </w:r>
    </w:p>
    <w:p w14:paraId="175E97F8" w14:textId="079626A2" w:rsidR="00D04778" w:rsidRPr="005339B8" w:rsidRDefault="00AF2E6D" w:rsidP="00D772B4">
      <w:pPr>
        <w:pStyle w:val="Prrafodelista"/>
        <w:numPr>
          <w:ilvl w:val="0"/>
          <w:numId w:val="16"/>
        </w:numPr>
        <w:rPr>
          <w:rFonts w:eastAsia="Times New Roman"/>
          <w:lang w:eastAsia="es-CO"/>
        </w:rPr>
      </w:pPr>
      <w:r>
        <w:rPr>
          <w:rFonts w:eastAsia="Times New Roman"/>
          <w:lang w:eastAsia="es-CO"/>
        </w:rPr>
        <w:t>Tiene un diseño ligero esto ayuda a una gran adecuación al momento de instalar.</w:t>
      </w:r>
    </w:p>
    <w:p w14:paraId="3E5FA196" w14:textId="424B1978" w:rsidR="00D04778" w:rsidRPr="005339B8" w:rsidRDefault="00D04778" w:rsidP="00D772B4">
      <w:pPr>
        <w:pStyle w:val="Prrafodelista"/>
        <w:numPr>
          <w:ilvl w:val="0"/>
          <w:numId w:val="16"/>
        </w:numPr>
        <w:rPr>
          <w:rFonts w:eastAsia="Times New Roman"/>
          <w:lang w:eastAsia="es-CO"/>
        </w:rPr>
      </w:pPr>
      <w:r w:rsidRPr="005339B8">
        <w:rPr>
          <w:rFonts w:eastAsia="Times New Roman"/>
          <w:lang w:eastAsia="es-CO"/>
        </w:rPr>
        <w:lastRenderedPageBreak/>
        <w:t xml:space="preserve">Peso </w:t>
      </w:r>
      <w:r w:rsidR="00F00108">
        <w:rPr>
          <w:rFonts w:eastAsia="Times New Roman"/>
          <w:lang w:eastAsia="es-CO"/>
        </w:rPr>
        <w:t xml:space="preserve">liviano </w:t>
      </w:r>
    </w:p>
    <w:p w14:paraId="665C86EE" w14:textId="4934A031" w:rsidR="00D04778" w:rsidRDefault="00F00108" w:rsidP="00D772B4">
      <w:pPr>
        <w:pStyle w:val="Prrafodelista"/>
        <w:numPr>
          <w:ilvl w:val="0"/>
          <w:numId w:val="16"/>
        </w:numPr>
        <w:rPr>
          <w:rFonts w:eastAsia="Times New Roman"/>
          <w:lang w:eastAsia="es-CO"/>
        </w:rPr>
      </w:pPr>
      <w:r>
        <w:rPr>
          <w:rFonts w:eastAsia="Times New Roman"/>
          <w:lang w:eastAsia="es-CO"/>
        </w:rPr>
        <w:t>Incluye Poe</w:t>
      </w:r>
      <w:r w:rsidR="00B50161">
        <w:rPr>
          <w:rFonts w:eastAsia="Times New Roman"/>
          <w:lang w:eastAsia="es-CO"/>
        </w:rPr>
        <w:t>.</w:t>
      </w:r>
    </w:p>
    <w:p w14:paraId="6A30679C" w14:textId="10A0F057" w:rsidR="009A4675" w:rsidRDefault="00B50161" w:rsidP="00D772B4">
      <w:pPr>
        <w:pStyle w:val="Prrafodelista"/>
        <w:numPr>
          <w:ilvl w:val="0"/>
          <w:numId w:val="16"/>
        </w:numPr>
        <w:rPr>
          <w:rFonts w:eastAsia="Times New Roman"/>
          <w:lang w:eastAsia="es-CO"/>
        </w:rPr>
      </w:pPr>
      <w:r>
        <w:rPr>
          <w:rFonts w:eastAsia="Times New Roman"/>
          <w:lang w:eastAsia="es-CO"/>
        </w:rPr>
        <w:t xml:space="preserve">Alcance </w:t>
      </w:r>
      <w:r w:rsidR="009A4675">
        <w:rPr>
          <w:rFonts w:eastAsia="Times New Roman"/>
          <w:lang w:eastAsia="es-CO"/>
        </w:rPr>
        <w:t>de 30km.</w:t>
      </w:r>
    </w:p>
    <w:p w14:paraId="7D88C642" w14:textId="4105359C" w:rsidR="005339B8" w:rsidRPr="00DA3894" w:rsidRDefault="005339B8" w:rsidP="00D772B4">
      <w:pPr>
        <w:pStyle w:val="Descripcin"/>
        <w:rPr>
          <w:lang w:val="en-US"/>
        </w:rPr>
      </w:pPr>
      <w:bookmarkStart w:id="32" w:name="_Toc98288112"/>
      <w:bookmarkStart w:id="33" w:name="_Toc103111748"/>
      <w:bookmarkStart w:id="34" w:name="_Toc108467543"/>
      <w:r w:rsidRPr="00927961">
        <w:t xml:space="preserve">Ilustración </w:t>
      </w:r>
      <w:fldSimple w:instr=" SEQ Ilustración \* ARABIC ">
        <w:r w:rsidR="00E9734B">
          <w:rPr>
            <w:noProof/>
          </w:rPr>
          <w:t>5</w:t>
        </w:r>
      </w:fldSimple>
      <w:r>
        <w:t>.</w:t>
      </w:r>
      <w:r w:rsidRPr="00927961">
        <w:t xml:space="preserve"> </w:t>
      </w:r>
      <w:r w:rsidRPr="00DA3894">
        <w:rPr>
          <w:lang w:val="en-US"/>
        </w:rPr>
        <w:t>UBIQUITI LBE-M5-23 5GHZ LITEBEAM, 23 DBI, AIRMAX</w:t>
      </w:r>
      <w:bookmarkEnd w:id="32"/>
      <w:bookmarkEnd w:id="33"/>
      <w:bookmarkEnd w:id="34"/>
    </w:p>
    <w:p w14:paraId="06B14363" w14:textId="77777777" w:rsidR="00D04778" w:rsidRDefault="00D04778" w:rsidP="000525B0">
      <w:pPr>
        <w:pStyle w:val="Imagen"/>
      </w:pPr>
      <w:r>
        <w:rPr>
          <w:lang w:val="es-ES" w:eastAsia="es-ES"/>
        </w:rPr>
        <w:drawing>
          <wp:inline distT="0" distB="0" distL="0" distR="0" wp14:anchorId="69683F05" wp14:editId="5F469A53">
            <wp:extent cx="2790825" cy="2790825"/>
            <wp:effectExtent l="0" t="0" r="9525" b="9525"/>
            <wp:docPr id="2" name="Imagen 2" descr="https://www.distriwifi.com/wp-content/uploads/2020/08/ubiquiti_lbe_m5_23-350x35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ww.distriwifi.com/wp-content/uploads/2020/08/ubiquiti_lbe_m5_23-350x350.jpe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790825" cy="2790825"/>
                    </a:xfrm>
                    <a:prstGeom prst="rect">
                      <a:avLst/>
                    </a:prstGeom>
                    <a:noFill/>
                    <a:ln>
                      <a:noFill/>
                    </a:ln>
                  </pic:spPr>
                </pic:pic>
              </a:graphicData>
            </a:graphic>
          </wp:inline>
        </w:drawing>
      </w:r>
    </w:p>
    <w:p w14:paraId="28413367" w14:textId="2227BA81" w:rsidR="00D04778" w:rsidRDefault="00D04778" w:rsidP="00AD5426">
      <w:pPr>
        <w:pStyle w:val="Cita"/>
      </w:pPr>
      <w:r w:rsidRPr="005951D7">
        <w:t>Fuente:</w:t>
      </w:r>
      <w:r w:rsidR="00D5380A">
        <w:fldChar w:fldCharType="begin"/>
      </w:r>
      <w:r w:rsidR="00D076DB">
        <w:instrText xml:space="preserve"> ADDIN ZOTERO_ITEM CSL_CITATION {"citationID":"eGr0dpbj","properties":{"formattedCitation":"(Networking, 2021)","plainCitation":"(Networking, 2021)","noteIndex":0},"citationItems":[{"id":"EVxgaamF/mS37jmeD","uris":["http://zotero.org/users/7237821/items/CFGSU4IL"],"uri":["http://zotero.org/users/7237821/items/CFGSU4IL"],"itemData":{"id":1219,"type":"post-weblog","language":"es","title":"UBIQUITI LBE-M5-23 5GHZ LITEBEAM, 23 DBI, AIRMAX","URL":"https://www.distriwifi.com/product/lbe-m5-23/","author":[{"family":"Networking","given":""}],"accessed":{"date-parts":[["2022",6,8]]},"issued":{"date-parts":[["2021"]]}}}],"schema":"https://github.com/citation-style-language/schema/raw/master/csl-citation.json"} </w:instrText>
      </w:r>
      <w:r w:rsidR="00D5380A">
        <w:fldChar w:fldCharType="separate"/>
      </w:r>
      <w:r w:rsidR="00D5380A" w:rsidRPr="00D5380A">
        <w:t>(Networking, 2021)</w:t>
      </w:r>
      <w:r w:rsidR="00D5380A">
        <w:fldChar w:fldCharType="end"/>
      </w:r>
    </w:p>
    <w:p w14:paraId="73D98C33" w14:textId="77777777" w:rsidR="009A4675" w:rsidRPr="009A4675" w:rsidRDefault="009A4675" w:rsidP="009A4675"/>
    <w:p w14:paraId="685DCD55" w14:textId="31436B11" w:rsidR="00D04778" w:rsidRPr="00DA3894" w:rsidRDefault="00DA5AA3" w:rsidP="00043267">
      <w:pPr>
        <w:pStyle w:val="Ttulo2"/>
      </w:pPr>
      <w:bookmarkStart w:id="35" w:name="_Toc108467474"/>
      <w:r>
        <w:t>7.8</w:t>
      </w:r>
      <w:r w:rsidR="00C5363A">
        <w:t xml:space="preserve"> </w:t>
      </w:r>
      <w:r w:rsidR="00D04778" w:rsidRPr="00DA3894">
        <w:t>POE</w:t>
      </w:r>
      <w:bookmarkEnd w:id="35"/>
    </w:p>
    <w:p w14:paraId="5D547834" w14:textId="5E8AF2DD" w:rsidR="00822FBF" w:rsidRDefault="00D04778" w:rsidP="00DA5AA3">
      <w:pPr>
        <w:rPr>
          <w:shd w:val="clear" w:color="auto" w:fill="FFFFFF"/>
        </w:rPr>
      </w:pPr>
      <w:r w:rsidRPr="00D04778">
        <w:rPr>
          <w:shd w:val="clear" w:color="auto" w:fill="FFFFFF"/>
        </w:rPr>
        <w:t>La alimentación a través de Ethernet </w:t>
      </w:r>
      <w:r w:rsidRPr="00D04778">
        <w:rPr>
          <w:rStyle w:val="nfasis"/>
          <w:color w:val="auto"/>
          <w:bdr w:val="none" w:sz="0" w:space="0" w:color="auto" w:frame="1"/>
          <w:shd w:val="clear" w:color="auto" w:fill="FFFFFF"/>
        </w:rPr>
        <w:t>(</w:t>
      </w:r>
      <w:proofErr w:type="spellStart"/>
      <w:r w:rsidRPr="00D04778">
        <w:rPr>
          <w:rStyle w:val="nfasis"/>
          <w:color w:val="auto"/>
          <w:bdr w:val="none" w:sz="0" w:space="0" w:color="auto" w:frame="1"/>
          <w:shd w:val="clear" w:color="auto" w:fill="FFFFFF"/>
        </w:rPr>
        <w:t>Power</w:t>
      </w:r>
      <w:proofErr w:type="spellEnd"/>
      <w:r w:rsidRPr="00D04778">
        <w:rPr>
          <w:rStyle w:val="nfasis"/>
          <w:color w:val="auto"/>
          <w:bdr w:val="none" w:sz="0" w:space="0" w:color="auto" w:frame="1"/>
          <w:shd w:val="clear" w:color="auto" w:fill="FFFFFF"/>
        </w:rPr>
        <w:t xml:space="preserve"> </w:t>
      </w:r>
      <w:proofErr w:type="spellStart"/>
      <w:r w:rsidRPr="00D04778">
        <w:rPr>
          <w:rStyle w:val="nfasis"/>
          <w:color w:val="auto"/>
          <w:bdr w:val="none" w:sz="0" w:space="0" w:color="auto" w:frame="1"/>
          <w:shd w:val="clear" w:color="auto" w:fill="FFFFFF"/>
        </w:rPr>
        <w:t>over</w:t>
      </w:r>
      <w:proofErr w:type="spellEnd"/>
      <w:r w:rsidRPr="00D04778">
        <w:rPr>
          <w:rStyle w:val="nfasis"/>
          <w:color w:val="auto"/>
          <w:bdr w:val="none" w:sz="0" w:space="0" w:color="auto" w:frame="1"/>
          <w:shd w:val="clear" w:color="auto" w:fill="FFFFFF"/>
        </w:rPr>
        <w:t xml:space="preserve"> Ethernet, </w:t>
      </w:r>
      <w:proofErr w:type="spellStart"/>
      <w:r w:rsidRPr="00D04778">
        <w:rPr>
          <w:rStyle w:val="nfasis"/>
          <w:color w:val="auto"/>
          <w:bdr w:val="none" w:sz="0" w:space="0" w:color="auto" w:frame="1"/>
          <w:shd w:val="clear" w:color="auto" w:fill="FFFFFF"/>
        </w:rPr>
        <w:t>PoE</w:t>
      </w:r>
      <w:proofErr w:type="spellEnd"/>
      <w:r w:rsidRPr="00D04778">
        <w:rPr>
          <w:rStyle w:val="nfasis"/>
          <w:color w:val="auto"/>
          <w:bdr w:val="none" w:sz="0" w:space="0" w:color="auto" w:frame="1"/>
          <w:shd w:val="clear" w:color="auto" w:fill="FFFFFF"/>
        </w:rPr>
        <w:t>)</w:t>
      </w:r>
      <w:r w:rsidR="00E00ECC">
        <w:rPr>
          <w:shd w:val="clear" w:color="auto" w:fill="FFFFFF"/>
        </w:rPr>
        <w:t> es una tecnología que incluye</w:t>
      </w:r>
      <w:r w:rsidRPr="00D04778">
        <w:rPr>
          <w:shd w:val="clear" w:color="auto" w:fill="FFFFFF"/>
        </w:rPr>
        <w:t xml:space="preserve"> alimentación </w:t>
      </w:r>
      <w:r w:rsidR="00E00ECC">
        <w:rPr>
          <w:shd w:val="clear" w:color="auto" w:fill="FFFFFF"/>
        </w:rPr>
        <w:t>eléctrica a un contexto LAN modelo. Facilita a que</w:t>
      </w:r>
      <w:r w:rsidRPr="00D04778">
        <w:rPr>
          <w:shd w:val="clear" w:color="auto" w:fill="FFFFFF"/>
        </w:rPr>
        <w:t xml:space="preserve"> la alimentación eléctrica</w:t>
      </w:r>
      <w:r w:rsidR="00E00ECC">
        <w:rPr>
          <w:shd w:val="clear" w:color="auto" w:fill="FFFFFF"/>
        </w:rPr>
        <w:t xml:space="preserve"> se suministre a un instrumento </w:t>
      </w:r>
      <w:r w:rsidRPr="00D04778">
        <w:rPr>
          <w:shd w:val="clear" w:color="auto" w:fill="FFFFFF"/>
        </w:rPr>
        <w:t xml:space="preserve">de red (switch, punto de acceso, </w:t>
      </w:r>
      <w:proofErr w:type="spellStart"/>
      <w:r w:rsidRPr="00D04778">
        <w:rPr>
          <w:shd w:val="clear" w:color="auto" w:fill="FFFFFF"/>
        </w:rPr>
        <w:t>router</w:t>
      </w:r>
      <w:proofErr w:type="spellEnd"/>
      <w:r w:rsidRPr="00D04778">
        <w:rPr>
          <w:shd w:val="clear" w:color="auto" w:fill="FFFFFF"/>
        </w:rPr>
        <w:t xml:space="preserve">, </w:t>
      </w:r>
      <w:r w:rsidR="00E00ECC">
        <w:rPr>
          <w:shd w:val="clear" w:color="auto" w:fill="FFFFFF"/>
        </w:rPr>
        <w:t xml:space="preserve">teléfono o cámara IP, </w:t>
      </w:r>
      <w:proofErr w:type="spellStart"/>
      <w:r w:rsidR="00E00ECC">
        <w:rPr>
          <w:shd w:val="clear" w:color="auto" w:fill="FFFFFF"/>
        </w:rPr>
        <w:t>etc</w:t>
      </w:r>
      <w:proofErr w:type="spellEnd"/>
      <w:r w:rsidR="00E00ECC">
        <w:rPr>
          <w:shd w:val="clear" w:color="auto" w:fill="FFFFFF"/>
        </w:rPr>
        <w:t>) dejando el</w:t>
      </w:r>
      <w:r w:rsidRPr="00D04778">
        <w:rPr>
          <w:shd w:val="clear" w:color="auto" w:fill="FFFFFF"/>
        </w:rPr>
        <w:t xml:space="preserve"> cable que se utiliza para la conexión de red. </w:t>
      </w:r>
      <w:sdt>
        <w:sdtPr>
          <w:rPr>
            <w:shd w:val="clear" w:color="auto" w:fill="FFFFFF"/>
          </w:rPr>
          <w:id w:val="-2077654205"/>
          <w:citation/>
        </w:sdtPr>
        <w:sdtContent>
          <w:r w:rsidR="009A4675">
            <w:rPr>
              <w:shd w:val="clear" w:color="auto" w:fill="FFFFFF"/>
            </w:rPr>
            <w:fldChar w:fldCharType="begin"/>
          </w:r>
          <w:r w:rsidR="009A4675">
            <w:rPr>
              <w:shd w:val="clear" w:color="auto" w:fill="FFFFFF"/>
            </w:rPr>
            <w:instrText xml:space="preserve"> CITATION GSM22 \l 3082 </w:instrText>
          </w:r>
          <w:r w:rsidR="009A4675">
            <w:rPr>
              <w:shd w:val="clear" w:color="auto" w:fill="FFFFFF"/>
            </w:rPr>
            <w:fldChar w:fldCharType="separate"/>
          </w:r>
          <w:r w:rsidR="009A4675" w:rsidRPr="009A4675">
            <w:rPr>
              <w:noProof/>
              <w:shd w:val="clear" w:color="auto" w:fill="FFFFFF"/>
            </w:rPr>
            <w:t>(MEDIATECH, 2022)</w:t>
          </w:r>
          <w:r w:rsidR="009A4675">
            <w:rPr>
              <w:shd w:val="clear" w:color="auto" w:fill="FFFFFF"/>
            </w:rPr>
            <w:fldChar w:fldCharType="end"/>
          </w:r>
        </w:sdtContent>
      </w:sdt>
    </w:p>
    <w:p w14:paraId="0CE2C8E7" w14:textId="23AD3EA2" w:rsidR="00795398" w:rsidRDefault="00795398" w:rsidP="00DA5AA3">
      <w:pPr>
        <w:rPr>
          <w:shd w:val="clear" w:color="auto" w:fill="FFFFFF"/>
        </w:rPr>
      </w:pPr>
    </w:p>
    <w:p w14:paraId="484881E7" w14:textId="77777777" w:rsidR="00C55080" w:rsidRDefault="00C55080" w:rsidP="00DA5AA3">
      <w:pPr>
        <w:rPr>
          <w:shd w:val="clear" w:color="auto" w:fill="FFFFFF"/>
        </w:rPr>
      </w:pPr>
    </w:p>
    <w:p w14:paraId="314FE97C" w14:textId="77777777" w:rsidR="00795398" w:rsidRPr="00DA5AA3" w:rsidRDefault="00795398" w:rsidP="00DA5AA3">
      <w:pPr>
        <w:rPr>
          <w:shd w:val="clear" w:color="auto" w:fill="FFFFFF"/>
        </w:rPr>
      </w:pPr>
    </w:p>
    <w:p w14:paraId="46AFBA3B" w14:textId="46D584AE" w:rsidR="00DA3894" w:rsidRPr="00DA3894" w:rsidRDefault="00DA3894" w:rsidP="00D772B4">
      <w:pPr>
        <w:pStyle w:val="Descripcin"/>
      </w:pPr>
      <w:bookmarkStart w:id="36" w:name="_Toc98288113"/>
      <w:bookmarkStart w:id="37" w:name="_Toc103111749"/>
      <w:bookmarkStart w:id="38" w:name="_Toc108467544"/>
      <w:r w:rsidRPr="00927961">
        <w:lastRenderedPageBreak/>
        <w:t xml:space="preserve">Ilustración </w:t>
      </w:r>
      <w:fldSimple w:instr=" SEQ Ilustración \* ARABIC ">
        <w:r w:rsidR="00E9734B">
          <w:rPr>
            <w:noProof/>
          </w:rPr>
          <w:t>6</w:t>
        </w:r>
      </w:fldSimple>
      <w:r>
        <w:t>.</w:t>
      </w:r>
      <w:r w:rsidRPr="00927961">
        <w:t xml:space="preserve"> </w:t>
      </w:r>
      <w:proofErr w:type="spellStart"/>
      <w:r w:rsidRPr="00927961">
        <w:t>poe</w:t>
      </w:r>
      <w:proofErr w:type="spellEnd"/>
      <w:r w:rsidRPr="00927961">
        <w:t xml:space="preserve"> </w:t>
      </w:r>
      <w:proofErr w:type="spellStart"/>
      <w:r w:rsidRPr="00927961">
        <w:t>dc</w:t>
      </w:r>
      <w:bookmarkEnd w:id="36"/>
      <w:bookmarkEnd w:id="37"/>
      <w:bookmarkEnd w:id="38"/>
      <w:proofErr w:type="spellEnd"/>
    </w:p>
    <w:p w14:paraId="2D978EAC" w14:textId="0A65BCFA" w:rsidR="00D04778" w:rsidRPr="00927961" w:rsidRDefault="00C8297D" w:rsidP="000525B0">
      <w:pPr>
        <w:pStyle w:val="Imagen"/>
      </w:pPr>
      <w:r>
        <w:rPr>
          <w:lang w:val="es-ES" w:eastAsia="es-ES"/>
        </w:rPr>
        <w:drawing>
          <wp:inline distT="0" distB="0" distL="0" distR="0" wp14:anchorId="329B577E" wp14:editId="0D325B7D">
            <wp:extent cx="2326469" cy="1409700"/>
            <wp:effectExtent l="0" t="0" r="0" b="0"/>
            <wp:docPr id="4" name="Imagen 4" descr="Alimentador PoE Ubiquiti POE-48-24W-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limentador PoE Ubiquiti POE-48-24W-G"/>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t="26737" b="26652"/>
                    <a:stretch/>
                  </pic:blipFill>
                  <pic:spPr bwMode="auto">
                    <a:xfrm>
                      <a:off x="0" y="0"/>
                      <a:ext cx="2343107" cy="1419782"/>
                    </a:xfrm>
                    <a:prstGeom prst="rect">
                      <a:avLst/>
                    </a:prstGeom>
                    <a:noFill/>
                    <a:ln>
                      <a:noFill/>
                    </a:ln>
                    <a:extLst>
                      <a:ext uri="{53640926-AAD7-44D8-BBD7-CCE9431645EC}">
                        <a14:shadowObscured xmlns:a14="http://schemas.microsoft.com/office/drawing/2010/main"/>
                      </a:ext>
                    </a:extLst>
                  </pic:spPr>
                </pic:pic>
              </a:graphicData>
            </a:graphic>
          </wp:inline>
        </w:drawing>
      </w:r>
    </w:p>
    <w:p w14:paraId="041AD22E" w14:textId="4E8C1DE2" w:rsidR="009A4675" w:rsidRPr="009A4675" w:rsidRDefault="00C8297D" w:rsidP="00EB456F">
      <w:pPr>
        <w:pStyle w:val="Cita"/>
      </w:pPr>
      <w:r w:rsidRPr="00927961">
        <w:t xml:space="preserve">Fuente: </w:t>
      </w:r>
      <w:bookmarkStart w:id="39" w:name="_Toc103111750"/>
      <w:r w:rsidR="00152C39">
        <w:fldChar w:fldCharType="begin"/>
      </w:r>
      <w:r w:rsidR="00D076DB">
        <w:instrText xml:space="preserve"> ADDIN ZOTERO_ITEM CSL_CITATION {"citationID":"JbXefFOt","properties":{"formattedCitation":"(MEDIATECH, 2022)","plainCitation":"(MEDIATECH, 2022)","noteIndex":0},"citationItems":[{"id":"EVxgaamF/FextWA2W","uris":["http://zotero.org/users/7237821/items/G7WMY7LS"],"uri":["http://zotero.org/users/7237821/items/G7WMY7LS"],"itemData":{"id":1221,"type":"webpage","title":"POE DC","URL":"https://gsmmediatech.com/es/ubiquiti-productos/3606-alimentador-poe-ubiquiti-poe-48-24w-g-0810354023088.html","author":[{"family":"MEDIATECH","given":""}],"accessed":{"date-parts":[["2022",6,8]]},"issued":{"date-parts":[["2022"]]}}}],"schema":"https://github.com/citation-style-language/schema/raw/master/csl-citation.json"} </w:instrText>
      </w:r>
      <w:r w:rsidR="00152C39">
        <w:fldChar w:fldCharType="separate"/>
      </w:r>
      <w:r w:rsidR="00152C39" w:rsidRPr="00152C39">
        <w:t>(MEDIATECH, 2022)</w:t>
      </w:r>
      <w:r w:rsidR="00152C39">
        <w:fldChar w:fldCharType="end"/>
      </w:r>
    </w:p>
    <w:p w14:paraId="3589644D" w14:textId="23AC9370" w:rsidR="00DA3894" w:rsidRPr="00DA3894" w:rsidRDefault="00DA3894" w:rsidP="00D772B4">
      <w:pPr>
        <w:pStyle w:val="Descripcin"/>
      </w:pPr>
      <w:bookmarkStart w:id="40" w:name="_Toc108467545"/>
      <w:r w:rsidRPr="00927961">
        <w:t xml:space="preserve">Ilustración </w:t>
      </w:r>
      <w:fldSimple w:instr=" SEQ Ilustración \* ARABIC ">
        <w:r w:rsidR="00E9734B">
          <w:rPr>
            <w:noProof/>
          </w:rPr>
          <w:t>7</w:t>
        </w:r>
      </w:fldSimple>
      <w:r w:rsidRPr="00927961">
        <w:t xml:space="preserve"> </w:t>
      </w:r>
      <w:proofErr w:type="spellStart"/>
      <w:r w:rsidRPr="00927961">
        <w:t>poe</w:t>
      </w:r>
      <w:proofErr w:type="spellEnd"/>
      <w:r w:rsidRPr="00927961">
        <w:t xml:space="preserve"> ac</w:t>
      </w:r>
      <w:bookmarkEnd w:id="39"/>
      <w:bookmarkEnd w:id="40"/>
    </w:p>
    <w:p w14:paraId="51DB58A4" w14:textId="79EEC81F" w:rsidR="00D04778" w:rsidRPr="00927961" w:rsidRDefault="00C8297D" w:rsidP="000525B0">
      <w:pPr>
        <w:pStyle w:val="Imagen"/>
      </w:pPr>
      <w:r>
        <w:rPr>
          <w:lang w:val="es-ES" w:eastAsia="es-ES"/>
        </w:rPr>
        <w:drawing>
          <wp:inline distT="0" distB="0" distL="0" distR="0" wp14:anchorId="7C74FB2C" wp14:editId="48D002D3">
            <wp:extent cx="2494915" cy="1419056"/>
            <wp:effectExtent l="0" t="0" r="635" b="0"/>
            <wp:docPr id="3" name="Imagen 3" descr="UBIQUITI POE-24-30W-G-WH PoE Giga de 24V y 1,25A blan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BIQUITI POE-24-30W-G-WH PoE Giga de 24V y 1,25A blanco"/>
                    <pic:cNvPicPr>
                      <a:picLocks noChangeAspect="1" noChangeArrowheads="1"/>
                    </pic:cNvPicPr>
                  </pic:nvPicPr>
                  <pic:blipFill rotWithShape="1">
                    <a:blip r:embed="rId15">
                      <a:extLst>
                        <a:ext uri="{28A0092B-C50C-407E-A947-70E740481C1C}">
                          <a14:useLocalDpi xmlns:a14="http://schemas.microsoft.com/office/drawing/2010/main" val="0"/>
                        </a:ext>
                      </a:extLst>
                    </a:blip>
                    <a:srcRect t="12084" b="23619"/>
                    <a:stretch/>
                  </pic:blipFill>
                  <pic:spPr bwMode="auto">
                    <a:xfrm>
                      <a:off x="0" y="0"/>
                      <a:ext cx="2523628" cy="1435387"/>
                    </a:xfrm>
                    <a:prstGeom prst="rect">
                      <a:avLst/>
                    </a:prstGeom>
                    <a:noFill/>
                    <a:ln>
                      <a:noFill/>
                    </a:ln>
                    <a:extLst>
                      <a:ext uri="{53640926-AAD7-44D8-BBD7-CCE9431645EC}">
                        <a14:shadowObscured xmlns:a14="http://schemas.microsoft.com/office/drawing/2010/main"/>
                      </a:ext>
                    </a:extLst>
                  </pic:spPr>
                </pic:pic>
              </a:graphicData>
            </a:graphic>
          </wp:inline>
        </w:drawing>
      </w:r>
    </w:p>
    <w:p w14:paraId="149D6F03" w14:textId="2AF29DAE" w:rsidR="0066604C" w:rsidRDefault="004920E0" w:rsidP="00DA5AA3">
      <w:pPr>
        <w:pStyle w:val="Cita"/>
      </w:pPr>
      <w:r>
        <w:t xml:space="preserve">Fuente: </w:t>
      </w:r>
      <w:r>
        <w:fldChar w:fldCharType="begin"/>
      </w:r>
      <w:r w:rsidR="00D076DB">
        <w:instrText xml:space="preserve"> ADDIN ZOTERO_ITEM CSL_CITATION {"citationID":"yM1oOeyy","properties":{"formattedCitation":"(Comunicaciones Reunidas, 2016)","plainCitation":"(Comunicaciones Reunidas, 2016)","noteIndex":0},"citationItems":[{"id":"EVxgaamF/bWWQmkuu","uris":["http://zotero.org/users/7237821/items/V2RUFL56"],"uri":["http://zotero.org/users/7237821/items/V2RUFL56"],"itemData":{"id":1223,"type":"webpage","container-title":"Comunicaciones Reunidas, S.L.","language":"es-es","title":"POE AC","URL":"https://www.crsl.es/es/poe-injector/7581-ubiquiti-poe-24-30w-g-wh-poe-giga-de-24v-y-125a-blanco.html","author":[{"family":"Comunicaciones Reunidas","given":""}],"accessed":{"date-parts":[["2022",6,8]]},"issued":{"date-parts":[["2016"]]}}}],"schema":"https://github.com/citation-style-language/schema/raw/master/csl-citation.json"} </w:instrText>
      </w:r>
      <w:r>
        <w:fldChar w:fldCharType="separate"/>
      </w:r>
      <w:r w:rsidRPr="004920E0">
        <w:t>(Comunicaciones Reunidas, 2016)</w:t>
      </w:r>
      <w:r>
        <w:fldChar w:fldCharType="end"/>
      </w:r>
    </w:p>
    <w:p w14:paraId="3897F018" w14:textId="3CC50D23" w:rsidR="00795398" w:rsidRDefault="00795398" w:rsidP="00795398"/>
    <w:p w14:paraId="6E95CA95" w14:textId="042105E6" w:rsidR="00795398" w:rsidRDefault="00795398" w:rsidP="00795398"/>
    <w:p w14:paraId="01EC0B9F" w14:textId="10B1185A" w:rsidR="00795398" w:rsidRDefault="00795398" w:rsidP="00795398"/>
    <w:p w14:paraId="74FFF7AE" w14:textId="07A6E302" w:rsidR="00795398" w:rsidRDefault="00795398" w:rsidP="00795398"/>
    <w:p w14:paraId="285F7867" w14:textId="4529A6CF" w:rsidR="00795398" w:rsidRDefault="00795398" w:rsidP="00795398"/>
    <w:p w14:paraId="69F13BCC" w14:textId="7393F609" w:rsidR="00795398" w:rsidRDefault="00795398" w:rsidP="00795398"/>
    <w:p w14:paraId="0E52A365" w14:textId="14CF9A4D" w:rsidR="00795398" w:rsidRDefault="00795398" w:rsidP="00795398"/>
    <w:p w14:paraId="57E3C88F" w14:textId="57930004" w:rsidR="00795398" w:rsidRDefault="00795398" w:rsidP="00795398"/>
    <w:p w14:paraId="3D748A12" w14:textId="77777777" w:rsidR="00795398" w:rsidRPr="00795398" w:rsidRDefault="00795398" w:rsidP="00795398"/>
    <w:p w14:paraId="2F3625EB" w14:textId="7D1ADDDB" w:rsidR="00927961" w:rsidRDefault="00C5363A" w:rsidP="00043267">
      <w:pPr>
        <w:pStyle w:val="Ttulo2"/>
      </w:pPr>
      <w:bookmarkStart w:id="41" w:name="_Toc108467475"/>
      <w:r>
        <w:lastRenderedPageBreak/>
        <w:t>7</w:t>
      </w:r>
      <w:r w:rsidR="00DA5AA3">
        <w:t>.9</w:t>
      </w:r>
      <w:r>
        <w:t xml:space="preserve"> </w:t>
      </w:r>
      <w:r w:rsidR="00F3352D">
        <w:t>Flujograma Proceso De Una Troncal Solar</w:t>
      </w:r>
      <w:bookmarkEnd w:id="41"/>
    </w:p>
    <w:p w14:paraId="3F927514" w14:textId="3C93E3FE" w:rsidR="00927961" w:rsidRPr="00927961" w:rsidRDefault="00F3352D" w:rsidP="00822FBF">
      <w:pPr>
        <w:pStyle w:val="Descripcin"/>
      </w:pPr>
      <w:bookmarkStart w:id="42" w:name="_Toc103111751"/>
      <w:bookmarkStart w:id="43" w:name="_Toc108467546"/>
      <w:r w:rsidRPr="00927961">
        <w:t xml:space="preserve">Ilustración </w:t>
      </w:r>
      <w:fldSimple w:instr=" SEQ Ilustración \* ARABIC ">
        <w:r w:rsidR="00E9734B">
          <w:rPr>
            <w:noProof/>
          </w:rPr>
          <w:t>8</w:t>
        </w:r>
      </w:fldSimple>
      <w:r w:rsidR="00CF0BEF">
        <w:t xml:space="preserve">. </w:t>
      </w:r>
      <w:r w:rsidRPr="00927961">
        <w:t xml:space="preserve"> </w:t>
      </w:r>
      <w:r w:rsidR="00CF0BEF">
        <w:t>Flujograma Proceso De Una Troncal Solar</w:t>
      </w:r>
      <w:bookmarkEnd w:id="42"/>
      <w:bookmarkEnd w:id="43"/>
    </w:p>
    <w:p w14:paraId="79B08A6B" w14:textId="77777777" w:rsidR="00692394" w:rsidRDefault="00692394" w:rsidP="00362060">
      <w:pPr>
        <w:pStyle w:val="Imagen"/>
      </w:pPr>
      <w:r w:rsidRPr="00362060">
        <w:rPr>
          <w:lang w:val="es-ES" w:eastAsia="es-ES"/>
        </w:rPr>
        <w:drawing>
          <wp:inline distT="0" distB="0" distL="0" distR="0" wp14:anchorId="24445D32" wp14:editId="05678D20">
            <wp:extent cx="6863813" cy="3921312"/>
            <wp:effectExtent l="4445"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rot="5400000">
                      <a:off x="0" y="0"/>
                      <a:ext cx="6866843" cy="3923043"/>
                    </a:xfrm>
                    <a:prstGeom prst="rect">
                      <a:avLst/>
                    </a:prstGeom>
                  </pic:spPr>
                </pic:pic>
              </a:graphicData>
            </a:graphic>
          </wp:inline>
        </w:drawing>
      </w:r>
    </w:p>
    <w:p w14:paraId="7EF174C5" w14:textId="64EB3F3E" w:rsidR="00CF0BEF" w:rsidRPr="00362060" w:rsidRDefault="00927961" w:rsidP="00362060">
      <w:pPr>
        <w:pStyle w:val="Cita"/>
      </w:pPr>
      <w:r w:rsidRPr="00362060">
        <w:t xml:space="preserve">Fuente: </w:t>
      </w:r>
      <w:r w:rsidR="00CF0BEF" w:rsidRPr="00362060">
        <w:t xml:space="preserve">Elaboración propia </w:t>
      </w:r>
    </w:p>
    <w:p w14:paraId="2FE61EBE" w14:textId="02270F91" w:rsidR="00362060" w:rsidRDefault="00362060" w:rsidP="00362060">
      <w:pPr>
        <w:pStyle w:val="Ttulo2"/>
      </w:pPr>
      <w:bookmarkStart w:id="44" w:name="_Toc108467476"/>
      <w:r>
        <w:lastRenderedPageBreak/>
        <w:t>7.10 servicio técnico</w:t>
      </w:r>
      <w:bookmarkEnd w:id="44"/>
      <w:r>
        <w:t xml:space="preserve"> </w:t>
      </w:r>
    </w:p>
    <w:p w14:paraId="1D0A4861" w14:textId="48E98F96" w:rsidR="00362060" w:rsidRDefault="00362060" w:rsidP="00362060">
      <w:r>
        <w:t>Para verificar si las trocales solares están funcionando adecuadamente se programan visitas mensuales para:</w:t>
      </w:r>
    </w:p>
    <w:p w14:paraId="4336489B" w14:textId="34EE96D1" w:rsidR="00362060" w:rsidRDefault="00362060" w:rsidP="00362060">
      <w:pPr>
        <w:pStyle w:val="Prrafodelista"/>
        <w:numPr>
          <w:ilvl w:val="0"/>
          <w:numId w:val="26"/>
        </w:numPr>
      </w:pPr>
      <w:r>
        <w:t>Verificar la potencia del panel y que las pérdidas de energía no superen el 20%.</w:t>
      </w:r>
    </w:p>
    <w:p w14:paraId="28BAFCAB" w14:textId="6E161423" w:rsidR="00362060" w:rsidRDefault="00362060" w:rsidP="00362060">
      <w:pPr>
        <w:pStyle w:val="Prrafodelista"/>
        <w:numPr>
          <w:ilvl w:val="0"/>
          <w:numId w:val="26"/>
        </w:numPr>
      </w:pPr>
      <w:r>
        <w:t>Verificar que el transformador este supliendo los voltios necesarios.</w:t>
      </w:r>
    </w:p>
    <w:p w14:paraId="600F6DDC" w14:textId="1424F98C" w:rsidR="00362060" w:rsidRDefault="00362060" w:rsidP="00362060">
      <w:pPr>
        <w:pStyle w:val="Prrafodelista"/>
        <w:numPr>
          <w:ilvl w:val="0"/>
          <w:numId w:val="26"/>
        </w:numPr>
      </w:pPr>
      <w:r>
        <w:t>Realizar limpieza y mantenimiento al banco de baterías para descartar daños en estas. Se realizan mediciones para verificar que el voltaje y el amperaje estén nivelados.</w:t>
      </w:r>
    </w:p>
    <w:p w14:paraId="04C7962B" w14:textId="1B97E708" w:rsidR="00362060" w:rsidRDefault="00362060" w:rsidP="00362060">
      <w:pPr>
        <w:pStyle w:val="Prrafodelista"/>
        <w:numPr>
          <w:ilvl w:val="0"/>
          <w:numId w:val="26"/>
        </w:numPr>
      </w:pPr>
      <w:r>
        <w:t>En caso de que el sistema no esté funcionando se debe verificar el sistema de protección como fusible, y cortes en cable.</w:t>
      </w:r>
    </w:p>
    <w:p w14:paraId="2D86EEC1" w14:textId="531D1DD0" w:rsidR="008D01CA" w:rsidRDefault="008D01CA" w:rsidP="008D01CA"/>
    <w:p w14:paraId="1F0D8DCE" w14:textId="32FDD1E5" w:rsidR="008D01CA" w:rsidRDefault="008D01CA" w:rsidP="008D01CA"/>
    <w:p w14:paraId="4E6A16E8" w14:textId="5FDF0FC9" w:rsidR="008D01CA" w:rsidRDefault="008D01CA" w:rsidP="008D01CA"/>
    <w:p w14:paraId="0B6D79E0" w14:textId="5DD8A316" w:rsidR="008D01CA" w:rsidRDefault="008D01CA" w:rsidP="008D01CA"/>
    <w:p w14:paraId="5AF566DF" w14:textId="65ED12D5" w:rsidR="008D01CA" w:rsidRDefault="008D01CA" w:rsidP="008D01CA"/>
    <w:p w14:paraId="52F86C84" w14:textId="51802DFD" w:rsidR="008D01CA" w:rsidRDefault="008D01CA" w:rsidP="008D01CA"/>
    <w:p w14:paraId="3D712212" w14:textId="0F4379CB" w:rsidR="008D01CA" w:rsidRDefault="008D01CA" w:rsidP="008D01CA"/>
    <w:p w14:paraId="2AA41592" w14:textId="723CEB9C" w:rsidR="008D01CA" w:rsidRDefault="008D01CA" w:rsidP="008D01CA"/>
    <w:p w14:paraId="2627B2C3" w14:textId="42E401CE" w:rsidR="008D01CA" w:rsidRDefault="008D01CA" w:rsidP="008D01CA"/>
    <w:p w14:paraId="402624F6" w14:textId="234F851E" w:rsidR="008D01CA" w:rsidRDefault="008D01CA" w:rsidP="008D01CA"/>
    <w:p w14:paraId="3CB2883F" w14:textId="77777777" w:rsidR="008D01CA" w:rsidRPr="00362060" w:rsidRDefault="008D01CA" w:rsidP="008D01CA"/>
    <w:p w14:paraId="2FC569E4" w14:textId="0BDFAA0A" w:rsidR="00C8297D" w:rsidRPr="00CF0BEF" w:rsidRDefault="00C5363A" w:rsidP="00D772B4">
      <w:pPr>
        <w:pStyle w:val="Ttulo1"/>
      </w:pPr>
      <w:bookmarkStart w:id="45" w:name="_Toc108467477"/>
      <w:r>
        <w:lastRenderedPageBreak/>
        <w:t xml:space="preserve">8. </w:t>
      </w:r>
      <w:r w:rsidR="00F34829" w:rsidRPr="00CF0BEF">
        <w:t>METODOLOGÍA</w:t>
      </w:r>
      <w:bookmarkEnd w:id="45"/>
    </w:p>
    <w:p w14:paraId="437C0DF2" w14:textId="150ED7BF" w:rsidR="00AE2DC8" w:rsidRDefault="00AE2DC8" w:rsidP="00D772B4">
      <w:pPr>
        <w:rPr>
          <w:lang w:eastAsia="es-CO"/>
        </w:rPr>
      </w:pPr>
      <w:r w:rsidRPr="00AE2DC8">
        <w:rPr>
          <w:lang w:eastAsia="es-CO"/>
        </w:rPr>
        <w:t>El proyecto se planea realizar en dos etapas cada etapa</w:t>
      </w:r>
      <w:r w:rsidR="00692394">
        <w:rPr>
          <w:lang w:eastAsia="es-CO"/>
        </w:rPr>
        <w:t xml:space="preserve"> tendrá diferentes actividades, </w:t>
      </w:r>
      <w:r w:rsidR="009C1F07" w:rsidRPr="00046B49">
        <w:rPr>
          <w:lang w:eastAsia="es-CO"/>
        </w:rPr>
        <w:t>las</w:t>
      </w:r>
      <w:r w:rsidR="009C1F07">
        <w:rPr>
          <w:lang w:eastAsia="es-CO"/>
        </w:rPr>
        <w:t xml:space="preserve"> </w:t>
      </w:r>
      <w:r w:rsidRPr="00AE2DC8">
        <w:rPr>
          <w:lang w:eastAsia="es-CO"/>
        </w:rPr>
        <w:t>actividades de cada etapa serán consecutivas.</w:t>
      </w:r>
    </w:p>
    <w:p w14:paraId="092FC6A6" w14:textId="0AA6A470" w:rsidR="00AE2DC8" w:rsidRDefault="005C69BC" w:rsidP="00043267">
      <w:pPr>
        <w:pStyle w:val="Ttulo2"/>
        <w:rPr>
          <w:lang w:eastAsia="es-CO"/>
        </w:rPr>
      </w:pPr>
      <w:bookmarkStart w:id="46" w:name="_Toc85750551"/>
      <w:bookmarkStart w:id="47" w:name="_Toc108467478"/>
      <w:r>
        <w:rPr>
          <w:lang w:eastAsia="es-CO"/>
        </w:rPr>
        <w:t>Etapa 1: I</w:t>
      </w:r>
      <w:r w:rsidR="00AE2DC8" w:rsidRPr="00A04EE5">
        <w:rPr>
          <w:lang w:eastAsia="es-CO"/>
        </w:rPr>
        <w:t>nvestigación</w:t>
      </w:r>
      <w:bookmarkEnd w:id="46"/>
      <w:bookmarkEnd w:id="47"/>
    </w:p>
    <w:p w14:paraId="08E47798" w14:textId="77777777" w:rsidR="00AE2DC8" w:rsidRPr="00CF0BEF" w:rsidRDefault="00AE2DC8" w:rsidP="00D772B4">
      <w:pPr>
        <w:pStyle w:val="Prrafodelista"/>
        <w:numPr>
          <w:ilvl w:val="0"/>
          <w:numId w:val="17"/>
        </w:numPr>
        <w:rPr>
          <w:lang w:eastAsia="es-CO"/>
        </w:rPr>
      </w:pPr>
      <w:r w:rsidRPr="00CF0BEF">
        <w:rPr>
          <w:lang w:eastAsia="es-CO"/>
        </w:rPr>
        <w:t xml:space="preserve">Actividad 1: Asignación del proyecto por el tutor de la pasantía en la empresa </w:t>
      </w:r>
      <w:proofErr w:type="spellStart"/>
      <w:r w:rsidRPr="00CF0BEF">
        <w:rPr>
          <w:lang w:eastAsia="es-CO"/>
        </w:rPr>
        <w:t>Tekcom</w:t>
      </w:r>
      <w:proofErr w:type="spellEnd"/>
      <w:r w:rsidRPr="00CF0BEF">
        <w:rPr>
          <w:lang w:eastAsia="es-CO"/>
        </w:rPr>
        <w:t xml:space="preserve"> Comunicaciones, Miraflores.</w:t>
      </w:r>
    </w:p>
    <w:p w14:paraId="3FCCB8EB" w14:textId="77777777" w:rsidR="00AE2DC8" w:rsidRPr="00CF0BEF" w:rsidRDefault="00AE2DC8" w:rsidP="00D772B4">
      <w:pPr>
        <w:pStyle w:val="Prrafodelista"/>
        <w:numPr>
          <w:ilvl w:val="0"/>
          <w:numId w:val="17"/>
        </w:numPr>
        <w:rPr>
          <w:lang w:eastAsia="es-CO"/>
        </w:rPr>
      </w:pPr>
      <w:r w:rsidRPr="00CF0BEF">
        <w:rPr>
          <w:lang w:eastAsia="es-CO"/>
        </w:rPr>
        <w:t>Actividad 2. Investigación teórica para el desarrollo del proyecto.</w:t>
      </w:r>
    </w:p>
    <w:p w14:paraId="2BDED9C7" w14:textId="77777777" w:rsidR="00AE2DC8" w:rsidRPr="00CF0BEF" w:rsidRDefault="00AE2DC8" w:rsidP="00D772B4">
      <w:pPr>
        <w:pStyle w:val="Prrafodelista"/>
        <w:numPr>
          <w:ilvl w:val="0"/>
          <w:numId w:val="17"/>
        </w:numPr>
        <w:rPr>
          <w:lang w:eastAsia="es-CO"/>
        </w:rPr>
      </w:pPr>
      <w:r w:rsidRPr="00CF0BEF">
        <w:rPr>
          <w:lang w:eastAsia="es-CO"/>
        </w:rPr>
        <w:t>Actividad 3. Elección de los programas para realizar el diseño del proyecto.</w:t>
      </w:r>
    </w:p>
    <w:p w14:paraId="1F5568EF" w14:textId="77777777" w:rsidR="00AE2DC8" w:rsidRPr="00CF0BEF" w:rsidRDefault="00AE2DC8" w:rsidP="00D772B4">
      <w:pPr>
        <w:pStyle w:val="Prrafodelista"/>
        <w:numPr>
          <w:ilvl w:val="0"/>
          <w:numId w:val="17"/>
        </w:numPr>
        <w:rPr>
          <w:lang w:eastAsia="es-CO"/>
        </w:rPr>
      </w:pPr>
      <w:r w:rsidRPr="00CF0BEF">
        <w:rPr>
          <w:lang w:eastAsia="es-CO"/>
        </w:rPr>
        <w:t>Actividad 4. Realizar visitas en el casco rural donde se plantean instalar las troncales solares.</w:t>
      </w:r>
    </w:p>
    <w:p w14:paraId="306049A1" w14:textId="2C7B924E" w:rsidR="00BF03F6" w:rsidRDefault="00BF03F6" w:rsidP="00BF03F6">
      <w:pPr>
        <w:pStyle w:val="Ttulo2"/>
        <w:rPr>
          <w:lang w:eastAsia="es-CO"/>
        </w:rPr>
      </w:pPr>
      <w:bookmarkStart w:id="48" w:name="_Toc85750552"/>
      <w:bookmarkStart w:id="49" w:name="_Toc108467479"/>
      <w:r>
        <w:rPr>
          <w:lang w:eastAsia="es-CO"/>
        </w:rPr>
        <w:t>Etapa 2: Actividades</w:t>
      </w:r>
      <w:r w:rsidR="00955C0C" w:rsidRPr="00A04EE5">
        <w:rPr>
          <w:lang w:eastAsia="es-CO"/>
        </w:rPr>
        <w:t xml:space="preserve"> del proyecto</w:t>
      </w:r>
      <w:bookmarkEnd w:id="48"/>
      <w:bookmarkEnd w:id="49"/>
    </w:p>
    <w:p w14:paraId="6FD36FE2" w14:textId="4DCF9A53" w:rsidR="00955C0C" w:rsidRPr="00CF0BEF" w:rsidRDefault="00955C0C" w:rsidP="00BF03F6">
      <w:pPr>
        <w:pStyle w:val="Prrafodelista"/>
        <w:numPr>
          <w:ilvl w:val="0"/>
          <w:numId w:val="23"/>
        </w:numPr>
        <w:rPr>
          <w:lang w:eastAsia="es-CO"/>
        </w:rPr>
      </w:pPr>
      <w:r w:rsidRPr="00CF0BEF">
        <w:rPr>
          <w:lang w:eastAsia="es-CO"/>
        </w:rPr>
        <w:t>Actividad 1: Visitas técnicas al casco</w:t>
      </w:r>
      <w:r w:rsidR="00EC687F">
        <w:rPr>
          <w:lang w:eastAsia="es-CO"/>
        </w:rPr>
        <w:t xml:space="preserve"> rural, relación de </w:t>
      </w:r>
      <w:r w:rsidR="00F709BE">
        <w:rPr>
          <w:lang w:eastAsia="es-CO"/>
        </w:rPr>
        <w:t>acometida</w:t>
      </w:r>
      <w:r w:rsidRPr="00CF0BEF">
        <w:rPr>
          <w:lang w:eastAsia="es-CO"/>
        </w:rPr>
        <w:t xml:space="preserve"> y alcance de cada troncal solar.</w:t>
      </w:r>
    </w:p>
    <w:p w14:paraId="1D781FC6" w14:textId="0B3B616D" w:rsidR="00955C0C" w:rsidRPr="00CF0BEF" w:rsidRDefault="00F709BE" w:rsidP="00D772B4">
      <w:pPr>
        <w:pStyle w:val="Prrafodelista"/>
        <w:numPr>
          <w:ilvl w:val="0"/>
          <w:numId w:val="18"/>
        </w:numPr>
        <w:rPr>
          <w:lang w:eastAsia="es-CO"/>
        </w:rPr>
      </w:pPr>
      <w:r>
        <w:rPr>
          <w:lang w:eastAsia="es-CO"/>
        </w:rPr>
        <w:t>Actividad 2: Se determina el sistema solar para</w:t>
      </w:r>
      <w:r w:rsidR="00955C0C" w:rsidRPr="00CF0BEF">
        <w:rPr>
          <w:lang w:eastAsia="es-CO"/>
        </w:rPr>
        <w:t xml:space="preserve"> los diferentes dispositivos y materiales. </w:t>
      </w:r>
    </w:p>
    <w:p w14:paraId="2467AD59" w14:textId="2DF72BC8" w:rsidR="00955C0C" w:rsidRPr="00CF0BEF" w:rsidRDefault="00F709BE" w:rsidP="00D772B4">
      <w:pPr>
        <w:pStyle w:val="Prrafodelista"/>
        <w:numPr>
          <w:ilvl w:val="0"/>
          <w:numId w:val="18"/>
        </w:numPr>
        <w:rPr>
          <w:lang w:eastAsia="es-CO"/>
        </w:rPr>
      </w:pPr>
      <w:r>
        <w:rPr>
          <w:lang w:eastAsia="es-CO"/>
        </w:rPr>
        <w:t>Actividad 3: Instalación</w:t>
      </w:r>
      <w:r w:rsidR="00955C0C" w:rsidRPr="00CF0BEF">
        <w:rPr>
          <w:lang w:eastAsia="es-CO"/>
        </w:rPr>
        <w:t xml:space="preserve"> de las troncales solares en los diferentes puntos establecidos en el casco rural e instalaciones en las viviendas de los usuarios.</w:t>
      </w:r>
    </w:p>
    <w:p w14:paraId="05DA3C92" w14:textId="673F0CAF" w:rsidR="00955C0C" w:rsidRPr="00955C0C" w:rsidRDefault="00F709BE" w:rsidP="00F709BE">
      <w:pPr>
        <w:pStyle w:val="Prrafodelista"/>
        <w:numPr>
          <w:ilvl w:val="0"/>
          <w:numId w:val="18"/>
        </w:numPr>
        <w:rPr>
          <w:lang w:eastAsia="es-CO"/>
        </w:rPr>
      </w:pPr>
      <w:r>
        <w:rPr>
          <w:lang w:eastAsia="es-CO"/>
        </w:rPr>
        <w:t xml:space="preserve">Actividad 4: Relacionar los </w:t>
      </w:r>
      <w:proofErr w:type="spellStart"/>
      <w:r w:rsidRPr="00F709BE">
        <w:rPr>
          <w:lang w:eastAsia="es-CO"/>
        </w:rPr>
        <w:t>datasheet</w:t>
      </w:r>
      <w:proofErr w:type="spellEnd"/>
      <w:r>
        <w:rPr>
          <w:lang w:eastAsia="es-CO"/>
        </w:rPr>
        <w:t xml:space="preserve"> </w:t>
      </w:r>
      <w:r w:rsidR="00955C0C" w:rsidRPr="00CF0BEF">
        <w:rPr>
          <w:lang w:eastAsia="es-CO"/>
        </w:rPr>
        <w:t>de los dispositivos y materiales a utilizar</w:t>
      </w:r>
      <w:r w:rsidR="000008F7" w:rsidRPr="00CF0BEF">
        <w:rPr>
          <w:lang w:eastAsia="es-CO"/>
        </w:rPr>
        <w:t>.</w:t>
      </w:r>
    </w:p>
    <w:p w14:paraId="2052653D" w14:textId="77777777" w:rsidR="00AE2DC8" w:rsidRPr="00AE2DC8" w:rsidRDefault="00AE2DC8" w:rsidP="00D772B4">
      <w:pPr>
        <w:rPr>
          <w:lang w:eastAsia="es-CO"/>
        </w:rPr>
      </w:pPr>
    </w:p>
    <w:p w14:paraId="1402917B" w14:textId="77777777" w:rsidR="00AE2DC8" w:rsidRPr="00AE2DC8" w:rsidRDefault="00AE2DC8" w:rsidP="00D772B4">
      <w:pPr>
        <w:rPr>
          <w:lang w:eastAsia="es-CO"/>
        </w:rPr>
      </w:pPr>
    </w:p>
    <w:p w14:paraId="4193D7A0" w14:textId="77777777" w:rsidR="00AE2DC8" w:rsidRPr="00AE2DC8" w:rsidRDefault="00AE2DC8" w:rsidP="00D772B4">
      <w:pPr>
        <w:rPr>
          <w:lang w:eastAsia="es-CO"/>
        </w:rPr>
      </w:pPr>
    </w:p>
    <w:p w14:paraId="5FC3FAF3" w14:textId="77777777" w:rsidR="005433CD" w:rsidRDefault="005433CD" w:rsidP="00D772B4">
      <w:pPr>
        <w:pStyle w:val="Prrafodelista"/>
      </w:pPr>
    </w:p>
    <w:p w14:paraId="7C7F36B5" w14:textId="77777777" w:rsidR="005433CD" w:rsidRPr="00A71D9D" w:rsidRDefault="005433CD" w:rsidP="00D772B4">
      <w:pPr>
        <w:pStyle w:val="Prrafodelista"/>
      </w:pPr>
    </w:p>
    <w:p w14:paraId="3762B650" w14:textId="0A2857D7" w:rsidR="00F51F37" w:rsidRPr="00CF0BEF" w:rsidRDefault="00C5363A" w:rsidP="00D772B4">
      <w:pPr>
        <w:pStyle w:val="Ttulo1"/>
      </w:pPr>
      <w:bookmarkStart w:id="50" w:name="_Toc108467480"/>
      <w:r>
        <w:lastRenderedPageBreak/>
        <w:t xml:space="preserve">9. </w:t>
      </w:r>
      <w:r w:rsidR="005433CD" w:rsidRPr="00CF0BEF">
        <w:t>CLASE DE PROYECTO</w:t>
      </w:r>
      <w:bookmarkEnd w:id="50"/>
    </w:p>
    <w:p w14:paraId="60F8FEF1" w14:textId="77777777" w:rsidR="005433CD" w:rsidRDefault="005433CD" w:rsidP="00D772B4">
      <w:pPr>
        <w:rPr>
          <w:lang w:eastAsia="es-CO"/>
        </w:rPr>
      </w:pPr>
      <w:r w:rsidRPr="005433CD">
        <w:rPr>
          <w:lang w:eastAsia="es-CO"/>
        </w:rPr>
        <w:t>La investigación de este proyecto es de tipo aplicada debido a que se especifica un elemento que es de utilidad para los usuarios del casco rural del municipio de Miraflores y de manera descriptiva ya que se aplicaran todos los pasos para el funcionamiento de los equipos y materiales como lo es la hoja de vida de estos.</w:t>
      </w:r>
    </w:p>
    <w:p w14:paraId="4B594243" w14:textId="77777777" w:rsidR="005433CD" w:rsidRDefault="005433CD" w:rsidP="00D772B4">
      <w:pPr>
        <w:rPr>
          <w:lang w:eastAsia="es-CO"/>
        </w:rPr>
      </w:pPr>
    </w:p>
    <w:p w14:paraId="3A4FCE98" w14:textId="77777777" w:rsidR="005433CD" w:rsidRDefault="005433CD" w:rsidP="00D772B4">
      <w:pPr>
        <w:rPr>
          <w:lang w:eastAsia="es-CO"/>
        </w:rPr>
      </w:pPr>
    </w:p>
    <w:p w14:paraId="22B57749" w14:textId="77777777" w:rsidR="005433CD" w:rsidRDefault="005433CD" w:rsidP="00D772B4">
      <w:pPr>
        <w:rPr>
          <w:lang w:eastAsia="es-CO"/>
        </w:rPr>
      </w:pPr>
    </w:p>
    <w:p w14:paraId="26ADEBBC" w14:textId="77777777" w:rsidR="005433CD" w:rsidRDefault="005433CD" w:rsidP="00D772B4">
      <w:pPr>
        <w:rPr>
          <w:lang w:eastAsia="es-CO"/>
        </w:rPr>
      </w:pPr>
    </w:p>
    <w:p w14:paraId="79395852" w14:textId="77777777" w:rsidR="005433CD" w:rsidRDefault="005433CD" w:rsidP="00D772B4">
      <w:pPr>
        <w:rPr>
          <w:lang w:eastAsia="es-CO"/>
        </w:rPr>
      </w:pPr>
    </w:p>
    <w:p w14:paraId="27FE3781" w14:textId="77777777" w:rsidR="005433CD" w:rsidRDefault="005433CD" w:rsidP="00D772B4">
      <w:pPr>
        <w:rPr>
          <w:lang w:eastAsia="es-CO"/>
        </w:rPr>
      </w:pPr>
    </w:p>
    <w:p w14:paraId="5EA41120" w14:textId="77777777" w:rsidR="005433CD" w:rsidRDefault="005433CD" w:rsidP="00D772B4">
      <w:pPr>
        <w:rPr>
          <w:lang w:eastAsia="es-CO"/>
        </w:rPr>
      </w:pPr>
    </w:p>
    <w:p w14:paraId="5731DA7B" w14:textId="77777777" w:rsidR="005433CD" w:rsidRDefault="005433CD" w:rsidP="00D772B4">
      <w:pPr>
        <w:rPr>
          <w:lang w:eastAsia="es-CO"/>
        </w:rPr>
      </w:pPr>
    </w:p>
    <w:p w14:paraId="440B4672" w14:textId="559A5465" w:rsidR="005433CD" w:rsidRDefault="005433CD" w:rsidP="00D772B4">
      <w:pPr>
        <w:rPr>
          <w:lang w:eastAsia="es-CO"/>
        </w:rPr>
      </w:pPr>
    </w:p>
    <w:p w14:paraId="6E7696A5" w14:textId="5419245A" w:rsidR="00EF452A" w:rsidRDefault="00EF452A" w:rsidP="00D772B4">
      <w:pPr>
        <w:rPr>
          <w:lang w:eastAsia="es-CO"/>
        </w:rPr>
      </w:pPr>
    </w:p>
    <w:p w14:paraId="6394710D" w14:textId="4F224851" w:rsidR="00EF452A" w:rsidRDefault="00EF452A" w:rsidP="00D772B4">
      <w:pPr>
        <w:rPr>
          <w:lang w:eastAsia="es-CO"/>
        </w:rPr>
      </w:pPr>
    </w:p>
    <w:p w14:paraId="713D3DD7" w14:textId="0ECF580B" w:rsidR="007C7D33" w:rsidRDefault="007C7D33" w:rsidP="00D772B4">
      <w:pPr>
        <w:rPr>
          <w:lang w:eastAsia="es-CO"/>
        </w:rPr>
      </w:pPr>
    </w:p>
    <w:p w14:paraId="437166C0" w14:textId="1077D5E4" w:rsidR="007C7D33" w:rsidRDefault="007C7D33" w:rsidP="00D772B4">
      <w:pPr>
        <w:rPr>
          <w:lang w:eastAsia="es-CO"/>
        </w:rPr>
      </w:pPr>
    </w:p>
    <w:p w14:paraId="605543A6" w14:textId="7DC2EBB8" w:rsidR="007C7D33" w:rsidRDefault="007C7D33" w:rsidP="00D772B4">
      <w:pPr>
        <w:rPr>
          <w:lang w:eastAsia="es-CO"/>
        </w:rPr>
      </w:pPr>
    </w:p>
    <w:p w14:paraId="39D9E370" w14:textId="77777777" w:rsidR="00822FBF" w:rsidRDefault="00822FBF" w:rsidP="00D772B4">
      <w:pPr>
        <w:rPr>
          <w:lang w:eastAsia="es-CO"/>
        </w:rPr>
      </w:pPr>
    </w:p>
    <w:p w14:paraId="799C3821" w14:textId="77777777" w:rsidR="007C7D33" w:rsidRDefault="007C7D33" w:rsidP="00D772B4">
      <w:pPr>
        <w:rPr>
          <w:lang w:eastAsia="es-CO"/>
        </w:rPr>
      </w:pPr>
    </w:p>
    <w:p w14:paraId="7F9A5C33" w14:textId="011E43EF" w:rsidR="005433CD" w:rsidRPr="00CF0BEF" w:rsidRDefault="00C5363A" w:rsidP="00D772B4">
      <w:pPr>
        <w:pStyle w:val="Ttulo1"/>
      </w:pPr>
      <w:bookmarkStart w:id="51" w:name="_Toc108467481"/>
      <w:r>
        <w:lastRenderedPageBreak/>
        <w:t xml:space="preserve">10. </w:t>
      </w:r>
      <w:r w:rsidR="005433CD" w:rsidRPr="00CF0BEF">
        <w:t>FACTIBILIDAD Y RECURSOS DISPONIBLES</w:t>
      </w:r>
      <w:bookmarkEnd w:id="51"/>
    </w:p>
    <w:p w14:paraId="5FD01A18" w14:textId="200FF993" w:rsidR="00805624" w:rsidRPr="00CF0BEF" w:rsidRDefault="00C5363A" w:rsidP="00043267">
      <w:pPr>
        <w:pStyle w:val="Ttulo2"/>
      </w:pPr>
      <w:bookmarkStart w:id="52" w:name="_Toc108467482"/>
      <w:r>
        <w:t xml:space="preserve">10.1 </w:t>
      </w:r>
      <w:r w:rsidR="00CF0BEF" w:rsidRPr="00CF0BEF">
        <w:t>Talento Humano</w:t>
      </w:r>
      <w:bookmarkEnd w:id="52"/>
    </w:p>
    <w:p w14:paraId="4D85F770" w14:textId="0C0E3D31" w:rsidR="00805624" w:rsidRPr="000525B0" w:rsidRDefault="00805624" w:rsidP="000525B0">
      <w:pPr>
        <w:rPr>
          <w:b/>
          <w:i/>
        </w:rPr>
      </w:pPr>
      <w:r w:rsidRPr="000525B0">
        <w:rPr>
          <w:b/>
          <w:i/>
        </w:rPr>
        <w:t>Estudiante</w:t>
      </w:r>
    </w:p>
    <w:p w14:paraId="27727308" w14:textId="3936D24B" w:rsidR="00805624" w:rsidRPr="00CF0BEF" w:rsidRDefault="00805624" w:rsidP="00D772B4">
      <w:pPr>
        <w:pStyle w:val="Prrafodelista"/>
        <w:numPr>
          <w:ilvl w:val="0"/>
          <w:numId w:val="6"/>
        </w:numPr>
        <w:rPr>
          <w:lang w:eastAsia="es-CO"/>
        </w:rPr>
      </w:pPr>
      <w:r w:rsidRPr="00CF0BEF">
        <w:rPr>
          <w:lang w:eastAsia="es-CO"/>
        </w:rPr>
        <w:t xml:space="preserve">Cristian Leandro </w:t>
      </w:r>
      <w:r w:rsidR="00CF0BEF" w:rsidRPr="00CF0BEF">
        <w:rPr>
          <w:lang w:eastAsia="es-CO"/>
        </w:rPr>
        <w:t>González</w:t>
      </w:r>
      <w:r w:rsidRPr="00CF0BEF">
        <w:rPr>
          <w:lang w:eastAsia="es-CO"/>
        </w:rPr>
        <w:t xml:space="preserve"> Díaz</w:t>
      </w:r>
    </w:p>
    <w:p w14:paraId="6CB3D099" w14:textId="06758A4B" w:rsidR="00805624" w:rsidRPr="000525B0" w:rsidRDefault="00805624" w:rsidP="000525B0">
      <w:pPr>
        <w:rPr>
          <w:b/>
          <w:i/>
        </w:rPr>
      </w:pPr>
      <w:r w:rsidRPr="000525B0">
        <w:rPr>
          <w:b/>
          <w:i/>
        </w:rPr>
        <w:t>Docentes</w:t>
      </w:r>
    </w:p>
    <w:p w14:paraId="49565D7D" w14:textId="77777777" w:rsidR="00805624" w:rsidRPr="00805624" w:rsidRDefault="00805624" w:rsidP="00D772B4">
      <w:pPr>
        <w:pStyle w:val="Prrafodelista"/>
        <w:numPr>
          <w:ilvl w:val="0"/>
          <w:numId w:val="6"/>
        </w:numPr>
        <w:rPr>
          <w:lang w:eastAsia="es-CO"/>
        </w:rPr>
      </w:pPr>
      <w:r w:rsidRPr="00805624">
        <w:rPr>
          <w:lang w:eastAsia="es-CO"/>
        </w:rPr>
        <w:t>Ing. Cesar Mauricio Galarza Bogotá.</w:t>
      </w:r>
    </w:p>
    <w:p w14:paraId="114D716F" w14:textId="77777777" w:rsidR="00805624" w:rsidRDefault="00805624" w:rsidP="00D772B4">
      <w:pPr>
        <w:pStyle w:val="Prrafodelista"/>
        <w:numPr>
          <w:ilvl w:val="0"/>
          <w:numId w:val="6"/>
        </w:numPr>
        <w:rPr>
          <w:lang w:eastAsia="es-CO"/>
        </w:rPr>
      </w:pPr>
      <w:r w:rsidRPr="00805624">
        <w:rPr>
          <w:lang w:eastAsia="es-CO"/>
        </w:rPr>
        <w:t>Inge.</w:t>
      </w:r>
      <w:r>
        <w:rPr>
          <w:lang w:eastAsia="es-CO"/>
        </w:rPr>
        <w:t xml:space="preserve"> William Fernando Álvarez Camargo</w:t>
      </w:r>
    </w:p>
    <w:p w14:paraId="63056DD0" w14:textId="10F52A27" w:rsidR="00805624" w:rsidRPr="00CF0BEF" w:rsidRDefault="00C5363A" w:rsidP="00043267">
      <w:pPr>
        <w:pStyle w:val="Ttulo2"/>
      </w:pPr>
      <w:bookmarkStart w:id="53" w:name="_Toc108467483"/>
      <w:r>
        <w:t xml:space="preserve">10.2 </w:t>
      </w:r>
      <w:r w:rsidR="00CF0BEF" w:rsidRPr="00CF0BEF">
        <w:t>Recursos Materiales</w:t>
      </w:r>
      <w:bookmarkEnd w:id="53"/>
    </w:p>
    <w:p w14:paraId="6252B122" w14:textId="7A1D1EA4" w:rsidR="00805624" w:rsidRDefault="008345E1" w:rsidP="00D772B4">
      <w:pPr>
        <w:rPr>
          <w:lang w:eastAsia="es-CO"/>
        </w:rPr>
      </w:pPr>
      <w:r>
        <w:rPr>
          <w:lang w:eastAsia="es-CO"/>
        </w:rPr>
        <w:t>Los medio</w:t>
      </w:r>
      <w:r w:rsidR="00805624" w:rsidRPr="00805624">
        <w:rPr>
          <w:lang w:eastAsia="es-CO"/>
        </w:rPr>
        <w:t xml:space="preserve">s materiales para llevar a cabo el proyecto son materiales para la construcción de las troncales solares, antenas, </w:t>
      </w:r>
      <w:proofErr w:type="spellStart"/>
      <w:r w:rsidR="00805624" w:rsidRPr="00805624">
        <w:rPr>
          <w:lang w:eastAsia="es-CO"/>
        </w:rPr>
        <w:t>router</w:t>
      </w:r>
      <w:proofErr w:type="spellEnd"/>
      <w:r w:rsidR="00805624" w:rsidRPr="00805624">
        <w:rPr>
          <w:lang w:eastAsia="es-CO"/>
        </w:rPr>
        <w:t xml:space="preserve">, </w:t>
      </w:r>
      <w:proofErr w:type="spellStart"/>
      <w:r w:rsidR="00046B49">
        <w:rPr>
          <w:lang w:eastAsia="es-CO"/>
        </w:rPr>
        <w:t>poe</w:t>
      </w:r>
      <w:proofErr w:type="spellEnd"/>
      <w:r w:rsidR="00805624" w:rsidRPr="00046B49">
        <w:rPr>
          <w:lang w:eastAsia="es-CO"/>
        </w:rPr>
        <w:t xml:space="preserve">, </w:t>
      </w:r>
      <w:r w:rsidR="00805624" w:rsidRPr="00805624">
        <w:rPr>
          <w:lang w:eastAsia="es-CO"/>
        </w:rPr>
        <w:t xml:space="preserve">herramientas adecuadas como; portátil. Dispositivos móviles, amperímetros, cable </w:t>
      </w:r>
      <w:proofErr w:type="spellStart"/>
      <w:r w:rsidR="00805624" w:rsidRPr="00805624">
        <w:rPr>
          <w:lang w:eastAsia="es-CO"/>
        </w:rPr>
        <w:t>utp</w:t>
      </w:r>
      <w:proofErr w:type="spellEnd"/>
      <w:r w:rsidR="00805624" w:rsidRPr="00805624">
        <w:rPr>
          <w:lang w:eastAsia="es-CO"/>
        </w:rPr>
        <w:t>, etc.</w:t>
      </w:r>
    </w:p>
    <w:p w14:paraId="7F95F92C" w14:textId="3299EF0E" w:rsidR="007C7D33" w:rsidRDefault="007C7D33" w:rsidP="007C7D33">
      <w:pPr>
        <w:pStyle w:val="Descripcin"/>
        <w:rPr>
          <w:lang w:eastAsia="es-CO"/>
        </w:rPr>
      </w:pPr>
      <w:r>
        <w:t xml:space="preserve">Tabla </w:t>
      </w:r>
      <w:fldSimple w:instr=" SEQ Tabla \* ARABIC ">
        <w:r>
          <w:rPr>
            <w:noProof/>
          </w:rPr>
          <w:t>1</w:t>
        </w:r>
      </w:fldSimple>
      <w:r>
        <w:t>. Recursos materiales</w:t>
      </w:r>
    </w:p>
    <w:tbl>
      <w:tblPr>
        <w:tblStyle w:val="Tablanormal2"/>
        <w:tblpPr w:leftFromText="141" w:rightFromText="141" w:vertAnchor="text" w:horzAnchor="margin" w:tblpXSpec="center" w:tblpY="155"/>
        <w:tblW w:w="8392" w:type="dxa"/>
        <w:tblBorders>
          <w:top w:val="none" w:sz="0" w:space="0" w:color="auto"/>
          <w:bottom w:val="none" w:sz="0" w:space="0" w:color="auto"/>
        </w:tblBorders>
        <w:tblLook w:val="04A0" w:firstRow="1" w:lastRow="0" w:firstColumn="1" w:lastColumn="0" w:noHBand="0" w:noVBand="1"/>
      </w:tblPr>
      <w:tblGrid>
        <w:gridCol w:w="5646"/>
        <w:gridCol w:w="2746"/>
      </w:tblGrid>
      <w:tr w:rsidR="00B00A45" w:rsidRPr="00A04EE5" w14:paraId="68F61E4D" w14:textId="77777777" w:rsidTr="00131A93">
        <w:trPr>
          <w:cnfStyle w:val="100000000000" w:firstRow="1" w:lastRow="0" w:firstColumn="0" w:lastColumn="0" w:oddVBand="0" w:evenVBand="0" w:oddHBand="0" w:evenHBand="0" w:firstRowFirstColumn="0" w:firstRowLastColumn="0" w:lastRowFirstColumn="0" w:lastRowLastColumn="0"/>
          <w:trHeight w:val="452"/>
        </w:trPr>
        <w:tc>
          <w:tcPr>
            <w:cnfStyle w:val="001000000000" w:firstRow="0" w:lastRow="0" w:firstColumn="1" w:lastColumn="0" w:oddVBand="0" w:evenVBand="0" w:oddHBand="0" w:evenHBand="0" w:firstRowFirstColumn="0" w:firstRowLastColumn="0" w:lastRowFirstColumn="0" w:lastRowLastColumn="0"/>
            <w:tcW w:w="5646" w:type="dxa"/>
            <w:tcBorders>
              <w:top w:val="single" w:sz="4" w:space="0" w:color="auto"/>
              <w:bottom w:val="single" w:sz="4" w:space="0" w:color="auto"/>
            </w:tcBorders>
          </w:tcPr>
          <w:p w14:paraId="196246C3" w14:textId="77777777" w:rsidR="00B00A45" w:rsidRPr="00A04EE5" w:rsidRDefault="00B00A45" w:rsidP="007C7D33">
            <w:pPr>
              <w:spacing w:line="360" w:lineRule="auto"/>
              <w:ind w:firstLine="0"/>
              <w:rPr>
                <w:lang w:eastAsia="es-CO"/>
              </w:rPr>
            </w:pPr>
            <w:r w:rsidRPr="00A04EE5">
              <w:rPr>
                <w:lang w:eastAsia="es-CO"/>
              </w:rPr>
              <w:tab/>
              <w:t>MATERIAL</w:t>
            </w:r>
          </w:p>
        </w:tc>
        <w:tc>
          <w:tcPr>
            <w:tcW w:w="2746" w:type="dxa"/>
            <w:tcBorders>
              <w:top w:val="single" w:sz="4" w:space="0" w:color="auto"/>
              <w:bottom w:val="single" w:sz="4" w:space="0" w:color="auto"/>
            </w:tcBorders>
          </w:tcPr>
          <w:p w14:paraId="6A415F69" w14:textId="77777777" w:rsidR="00B00A45" w:rsidRPr="00A04EE5" w:rsidRDefault="00B00A45" w:rsidP="007C7D33">
            <w:pPr>
              <w:spacing w:line="360" w:lineRule="auto"/>
              <w:ind w:firstLine="0"/>
              <w:cnfStyle w:val="100000000000" w:firstRow="1" w:lastRow="0" w:firstColumn="0" w:lastColumn="0" w:oddVBand="0" w:evenVBand="0" w:oddHBand="0" w:evenHBand="0" w:firstRowFirstColumn="0" w:firstRowLastColumn="0" w:lastRowFirstColumn="0" w:lastRowLastColumn="0"/>
              <w:rPr>
                <w:lang w:eastAsia="es-CO"/>
              </w:rPr>
            </w:pPr>
            <w:r w:rsidRPr="00A04EE5">
              <w:rPr>
                <w:lang w:eastAsia="es-CO"/>
              </w:rPr>
              <w:t>PRECIO</w:t>
            </w:r>
          </w:p>
        </w:tc>
      </w:tr>
      <w:tr w:rsidR="00B00A45" w:rsidRPr="00A04EE5" w14:paraId="785ED6EA" w14:textId="77777777" w:rsidTr="00131A93">
        <w:trPr>
          <w:cnfStyle w:val="000000100000" w:firstRow="0" w:lastRow="0" w:firstColumn="0" w:lastColumn="0" w:oddVBand="0" w:evenVBand="0" w:oddHBand="1" w:evenHBand="0" w:firstRowFirstColumn="0" w:firstRowLastColumn="0" w:lastRowFirstColumn="0" w:lastRowLastColumn="0"/>
          <w:trHeight w:val="463"/>
        </w:trPr>
        <w:tc>
          <w:tcPr>
            <w:cnfStyle w:val="001000000000" w:firstRow="0" w:lastRow="0" w:firstColumn="1" w:lastColumn="0" w:oddVBand="0" w:evenVBand="0" w:oddHBand="0" w:evenHBand="0" w:firstRowFirstColumn="0" w:firstRowLastColumn="0" w:lastRowFirstColumn="0" w:lastRowLastColumn="0"/>
            <w:tcW w:w="5646" w:type="dxa"/>
            <w:tcBorders>
              <w:top w:val="single" w:sz="4" w:space="0" w:color="auto"/>
              <w:bottom w:val="none" w:sz="0" w:space="0" w:color="auto"/>
            </w:tcBorders>
          </w:tcPr>
          <w:p w14:paraId="44F56409" w14:textId="5BFD4E13" w:rsidR="00B00A45" w:rsidRPr="000525B0" w:rsidRDefault="003F2121" w:rsidP="003F2121">
            <w:pPr>
              <w:spacing w:line="360" w:lineRule="auto"/>
              <w:ind w:firstLine="0"/>
              <w:rPr>
                <w:b w:val="0"/>
                <w:lang w:eastAsia="es-CO"/>
              </w:rPr>
            </w:pPr>
            <w:r>
              <w:rPr>
                <w:b w:val="0"/>
                <w:lang w:eastAsia="es-CO"/>
              </w:rPr>
              <w:t>PANELES MONOCRISTALINOS DE 370W</w:t>
            </w:r>
            <w:r w:rsidR="00131A93" w:rsidRPr="000525B0">
              <w:rPr>
                <w:b w:val="0"/>
                <w:lang w:eastAsia="es-CO"/>
              </w:rPr>
              <w:t>, CONTROLADOR DE CARGA</w:t>
            </w:r>
            <w:r>
              <w:rPr>
                <w:b w:val="0"/>
                <w:lang w:eastAsia="es-CO"/>
              </w:rPr>
              <w:t xml:space="preserve"> 30A</w:t>
            </w:r>
            <w:r w:rsidR="00131A93" w:rsidRPr="000525B0">
              <w:rPr>
                <w:b w:val="0"/>
                <w:lang w:eastAsia="es-CO"/>
              </w:rPr>
              <w:t xml:space="preserve">, </w:t>
            </w:r>
            <w:r>
              <w:rPr>
                <w:b w:val="0"/>
                <w:lang w:eastAsia="es-CO"/>
              </w:rPr>
              <w:t>BATERÍAS.</w:t>
            </w:r>
          </w:p>
        </w:tc>
        <w:tc>
          <w:tcPr>
            <w:tcW w:w="2746" w:type="dxa"/>
            <w:tcBorders>
              <w:top w:val="single" w:sz="4" w:space="0" w:color="auto"/>
              <w:bottom w:val="none" w:sz="0" w:space="0" w:color="auto"/>
            </w:tcBorders>
          </w:tcPr>
          <w:p w14:paraId="150B94F9" w14:textId="77777777" w:rsidR="00B00A45" w:rsidRPr="00A04EE5" w:rsidRDefault="00B00A45" w:rsidP="007C7D33">
            <w:pPr>
              <w:spacing w:line="360" w:lineRule="auto"/>
              <w:ind w:firstLine="0"/>
              <w:cnfStyle w:val="000000100000" w:firstRow="0" w:lastRow="0" w:firstColumn="0" w:lastColumn="0" w:oddVBand="0" w:evenVBand="0" w:oddHBand="1" w:evenHBand="0" w:firstRowFirstColumn="0" w:firstRowLastColumn="0" w:lastRowFirstColumn="0" w:lastRowLastColumn="0"/>
              <w:rPr>
                <w:lang w:eastAsia="es-CO"/>
              </w:rPr>
            </w:pPr>
            <w:r w:rsidRPr="00A04EE5">
              <w:rPr>
                <w:lang w:eastAsia="es-CO"/>
              </w:rPr>
              <w:t>$ 950.000</w:t>
            </w:r>
          </w:p>
        </w:tc>
      </w:tr>
      <w:tr w:rsidR="00B00A45" w:rsidRPr="00A04EE5" w14:paraId="4DDB4390" w14:textId="77777777" w:rsidTr="00131A93">
        <w:trPr>
          <w:trHeight w:val="452"/>
        </w:trPr>
        <w:tc>
          <w:tcPr>
            <w:cnfStyle w:val="001000000000" w:firstRow="0" w:lastRow="0" w:firstColumn="1" w:lastColumn="0" w:oddVBand="0" w:evenVBand="0" w:oddHBand="0" w:evenHBand="0" w:firstRowFirstColumn="0" w:firstRowLastColumn="0" w:lastRowFirstColumn="0" w:lastRowLastColumn="0"/>
            <w:tcW w:w="5646" w:type="dxa"/>
          </w:tcPr>
          <w:p w14:paraId="6967D3A1" w14:textId="04B94A0C" w:rsidR="00B00A45" w:rsidRPr="000525B0" w:rsidRDefault="00131A93" w:rsidP="007C7D33">
            <w:pPr>
              <w:spacing w:line="360" w:lineRule="auto"/>
              <w:ind w:firstLine="0"/>
              <w:rPr>
                <w:b w:val="0"/>
                <w:lang w:eastAsia="es-CO"/>
              </w:rPr>
            </w:pPr>
            <w:r w:rsidRPr="000525B0">
              <w:rPr>
                <w:b w:val="0"/>
                <w:lang w:eastAsia="es-CO"/>
              </w:rPr>
              <w:t xml:space="preserve">ESTRUCTURA EN HIERRO </w:t>
            </w:r>
          </w:p>
        </w:tc>
        <w:tc>
          <w:tcPr>
            <w:tcW w:w="2746" w:type="dxa"/>
          </w:tcPr>
          <w:p w14:paraId="4F2EB4CF" w14:textId="77777777" w:rsidR="00B00A45" w:rsidRPr="00A04EE5" w:rsidRDefault="00B00A45" w:rsidP="007C7D33">
            <w:pPr>
              <w:spacing w:line="360" w:lineRule="auto"/>
              <w:ind w:firstLine="0"/>
              <w:cnfStyle w:val="000000000000" w:firstRow="0" w:lastRow="0" w:firstColumn="0" w:lastColumn="0" w:oddVBand="0" w:evenVBand="0" w:oddHBand="0" w:evenHBand="0" w:firstRowFirstColumn="0" w:firstRowLastColumn="0" w:lastRowFirstColumn="0" w:lastRowLastColumn="0"/>
              <w:rPr>
                <w:lang w:eastAsia="es-CO"/>
              </w:rPr>
            </w:pPr>
            <w:r w:rsidRPr="00A04EE5">
              <w:rPr>
                <w:lang w:eastAsia="es-CO"/>
              </w:rPr>
              <w:t>$ 150.000</w:t>
            </w:r>
          </w:p>
        </w:tc>
      </w:tr>
      <w:tr w:rsidR="00B00A45" w:rsidRPr="00A04EE5" w14:paraId="78298C36" w14:textId="77777777" w:rsidTr="00131A93">
        <w:trPr>
          <w:cnfStyle w:val="000000100000" w:firstRow="0" w:lastRow="0" w:firstColumn="0" w:lastColumn="0" w:oddVBand="0" w:evenVBand="0" w:oddHBand="1" w:evenHBand="0" w:firstRowFirstColumn="0" w:firstRowLastColumn="0" w:lastRowFirstColumn="0" w:lastRowLastColumn="0"/>
          <w:trHeight w:val="463"/>
        </w:trPr>
        <w:tc>
          <w:tcPr>
            <w:cnfStyle w:val="001000000000" w:firstRow="0" w:lastRow="0" w:firstColumn="1" w:lastColumn="0" w:oddVBand="0" w:evenVBand="0" w:oddHBand="0" w:evenHBand="0" w:firstRowFirstColumn="0" w:firstRowLastColumn="0" w:lastRowFirstColumn="0" w:lastRowLastColumn="0"/>
            <w:tcW w:w="5646" w:type="dxa"/>
            <w:tcBorders>
              <w:top w:val="none" w:sz="0" w:space="0" w:color="auto"/>
              <w:bottom w:val="none" w:sz="0" w:space="0" w:color="auto"/>
            </w:tcBorders>
          </w:tcPr>
          <w:p w14:paraId="6FBBC766" w14:textId="4EF7AE70" w:rsidR="00B00A45" w:rsidRPr="000525B0" w:rsidRDefault="00131A93" w:rsidP="007C7D33">
            <w:pPr>
              <w:spacing w:line="360" w:lineRule="auto"/>
              <w:ind w:firstLine="0"/>
              <w:rPr>
                <w:b w:val="0"/>
                <w:lang w:eastAsia="es-CO"/>
              </w:rPr>
            </w:pPr>
            <w:r w:rsidRPr="000525B0">
              <w:rPr>
                <w:b w:val="0"/>
                <w:lang w:eastAsia="es-CO"/>
              </w:rPr>
              <w:t>ANTENAS UBIQUITI AC</w:t>
            </w:r>
          </w:p>
        </w:tc>
        <w:tc>
          <w:tcPr>
            <w:tcW w:w="2746" w:type="dxa"/>
            <w:tcBorders>
              <w:top w:val="none" w:sz="0" w:space="0" w:color="auto"/>
              <w:bottom w:val="none" w:sz="0" w:space="0" w:color="auto"/>
            </w:tcBorders>
          </w:tcPr>
          <w:p w14:paraId="11DD76F7" w14:textId="77777777" w:rsidR="00B00A45" w:rsidRPr="00A04EE5" w:rsidRDefault="00B00A45" w:rsidP="007C7D33">
            <w:pPr>
              <w:spacing w:line="360" w:lineRule="auto"/>
              <w:ind w:firstLine="0"/>
              <w:cnfStyle w:val="000000100000" w:firstRow="0" w:lastRow="0" w:firstColumn="0" w:lastColumn="0" w:oddVBand="0" w:evenVBand="0" w:oddHBand="1" w:evenHBand="0" w:firstRowFirstColumn="0" w:firstRowLastColumn="0" w:lastRowFirstColumn="0" w:lastRowLastColumn="0"/>
              <w:rPr>
                <w:lang w:eastAsia="es-CO"/>
              </w:rPr>
            </w:pPr>
            <w:r w:rsidRPr="00A04EE5">
              <w:rPr>
                <w:lang w:eastAsia="es-CO"/>
              </w:rPr>
              <w:t>$ 468.000</w:t>
            </w:r>
          </w:p>
        </w:tc>
      </w:tr>
      <w:tr w:rsidR="00B00A45" w:rsidRPr="00A04EE5" w14:paraId="167DB51F" w14:textId="77777777" w:rsidTr="00131A93">
        <w:trPr>
          <w:trHeight w:val="452"/>
        </w:trPr>
        <w:tc>
          <w:tcPr>
            <w:cnfStyle w:val="001000000000" w:firstRow="0" w:lastRow="0" w:firstColumn="1" w:lastColumn="0" w:oddVBand="0" w:evenVBand="0" w:oddHBand="0" w:evenHBand="0" w:firstRowFirstColumn="0" w:firstRowLastColumn="0" w:lastRowFirstColumn="0" w:lastRowLastColumn="0"/>
            <w:tcW w:w="5646" w:type="dxa"/>
          </w:tcPr>
          <w:p w14:paraId="6CF4F371" w14:textId="0CDC041F" w:rsidR="00B00A45" w:rsidRPr="000525B0" w:rsidRDefault="00131A93" w:rsidP="007C7D33">
            <w:pPr>
              <w:spacing w:line="360" w:lineRule="auto"/>
              <w:ind w:firstLine="0"/>
              <w:rPr>
                <w:b w:val="0"/>
                <w:lang w:eastAsia="es-CO"/>
              </w:rPr>
            </w:pPr>
            <w:r w:rsidRPr="000525B0">
              <w:rPr>
                <w:b w:val="0"/>
                <w:lang w:eastAsia="es-CO"/>
              </w:rPr>
              <w:t>ANTENAS TP-</w:t>
            </w:r>
            <w:proofErr w:type="gramStart"/>
            <w:r w:rsidRPr="000525B0">
              <w:rPr>
                <w:b w:val="0"/>
                <w:lang w:eastAsia="es-CO"/>
              </w:rPr>
              <w:t>LINK</w:t>
            </w:r>
            <w:proofErr w:type="gramEnd"/>
          </w:p>
        </w:tc>
        <w:tc>
          <w:tcPr>
            <w:tcW w:w="2746" w:type="dxa"/>
          </w:tcPr>
          <w:p w14:paraId="0C2C31C3" w14:textId="77777777" w:rsidR="00B00A45" w:rsidRPr="00A04EE5" w:rsidRDefault="00B00A45" w:rsidP="007C7D33">
            <w:pPr>
              <w:spacing w:line="360" w:lineRule="auto"/>
              <w:ind w:firstLine="0"/>
              <w:cnfStyle w:val="000000000000" w:firstRow="0" w:lastRow="0" w:firstColumn="0" w:lastColumn="0" w:oddVBand="0" w:evenVBand="0" w:oddHBand="0" w:evenHBand="0" w:firstRowFirstColumn="0" w:firstRowLastColumn="0" w:lastRowFirstColumn="0" w:lastRowLastColumn="0"/>
              <w:rPr>
                <w:lang w:eastAsia="es-CO"/>
              </w:rPr>
            </w:pPr>
            <w:r w:rsidRPr="00A04EE5">
              <w:rPr>
                <w:lang w:eastAsia="es-CO"/>
              </w:rPr>
              <w:t>$ 215.000</w:t>
            </w:r>
          </w:p>
        </w:tc>
      </w:tr>
      <w:tr w:rsidR="00B00A45" w:rsidRPr="00A04EE5" w14:paraId="507A96E7" w14:textId="77777777" w:rsidTr="00131A93">
        <w:trPr>
          <w:cnfStyle w:val="000000100000" w:firstRow="0" w:lastRow="0" w:firstColumn="0" w:lastColumn="0" w:oddVBand="0" w:evenVBand="0" w:oddHBand="1" w:evenHBand="0" w:firstRowFirstColumn="0" w:firstRowLastColumn="0" w:lastRowFirstColumn="0" w:lastRowLastColumn="0"/>
          <w:trHeight w:val="463"/>
        </w:trPr>
        <w:tc>
          <w:tcPr>
            <w:cnfStyle w:val="001000000000" w:firstRow="0" w:lastRow="0" w:firstColumn="1" w:lastColumn="0" w:oddVBand="0" w:evenVBand="0" w:oddHBand="0" w:evenHBand="0" w:firstRowFirstColumn="0" w:firstRowLastColumn="0" w:lastRowFirstColumn="0" w:lastRowLastColumn="0"/>
            <w:tcW w:w="5646" w:type="dxa"/>
            <w:tcBorders>
              <w:top w:val="none" w:sz="0" w:space="0" w:color="auto"/>
              <w:bottom w:val="none" w:sz="0" w:space="0" w:color="auto"/>
            </w:tcBorders>
          </w:tcPr>
          <w:p w14:paraId="6F9A3156" w14:textId="070E2247" w:rsidR="00B00A45" w:rsidRPr="000525B0" w:rsidRDefault="00131A93" w:rsidP="007C7D33">
            <w:pPr>
              <w:spacing w:line="360" w:lineRule="auto"/>
              <w:ind w:firstLine="0"/>
              <w:rPr>
                <w:b w:val="0"/>
                <w:lang w:eastAsia="es-CO"/>
              </w:rPr>
            </w:pPr>
            <w:r w:rsidRPr="000525B0">
              <w:rPr>
                <w:b w:val="0"/>
                <w:lang w:eastAsia="es-CO"/>
              </w:rPr>
              <w:t>ROUTER</w:t>
            </w:r>
          </w:p>
        </w:tc>
        <w:tc>
          <w:tcPr>
            <w:tcW w:w="2746" w:type="dxa"/>
            <w:tcBorders>
              <w:top w:val="none" w:sz="0" w:space="0" w:color="auto"/>
              <w:bottom w:val="none" w:sz="0" w:space="0" w:color="auto"/>
            </w:tcBorders>
          </w:tcPr>
          <w:p w14:paraId="0963B099" w14:textId="77777777" w:rsidR="00B00A45" w:rsidRPr="00A04EE5" w:rsidRDefault="00B00A45" w:rsidP="007C7D33">
            <w:pPr>
              <w:spacing w:line="360" w:lineRule="auto"/>
              <w:ind w:firstLine="0"/>
              <w:cnfStyle w:val="000000100000" w:firstRow="0" w:lastRow="0" w:firstColumn="0" w:lastColumn="0" w:oddVBand="0" w:evenVBand="0" w:oddHBand="1" w:evenHBand="0" w:firstRowFirstColumn="0" w:firstRowLastColumn="0" w:lastRowFirstColumn="0" w:lastRowLastColumn="0"/>
              <w:rPr>
                <w:lang w:eastAsia="es-CO"/>
              </w:rPr>
            </w:pPr>
            <w:r w:rsidRPr="00A04EE5">
              <w:rPr>
                <w:lang w:eastAsia="es-CO"/>
              </w:rPr>
              <w:t>$ 57.900</w:t>
            </w:r>
          </w:p>
        </w:tc>
      </w:tr>
      <w:tr w:rsidR="00B00A45" w:rsidRPr="00A04EE5" w14:paraId="6E8338B5" w14:textId="77777777" w:rsidTr="00131A93">
        <w:trPr>
          <w:trHeight w:val="452"/>
        </w:trPr>
        <w:tc>
          <w:tcPr>
            <w:cnfStyle w:val="001000000000" w:firstRow="0" w:lastRow="0" w:firstColumn="1" w:lastColumn="0" w:oddVBand="0" w:evenVBand="0" w:oddHBand="0" w:evenHBand="0" w:firstRowFirstColumn="0" w:firstRowLastColumn="0" w:lastRowFirstColumn="0" w:lastRowLastColumn="0"/>
            <w:tcW w:w="5646" w:type="dxa"/>
          </w:tcPr>
          <w:p w14:paraId="09FBF40A" w14:textId="3E64101F" w:rsidR="00B00A45" w:rsidRPr="000525B0" w:rsidRDefault="00131A93" w:rsidP="007C7D33">
            <w:pPr>
              <w:spacing w:line="360" w:lineRule="auto"/>
              <w:ind w:firstLine="0"/>
              <w:rPr>
                <w:b w:val="0"/>
                <w:lang w:eastAsia="es-CO"/>
              </w:rPr>
            </w:pPr>
            <w:r w:rsidRPr="000525B0">
              <w:rPr>
                <w:b w:val="0"/>
                <w:lang w:eastAsia="es-CO"/>
              </w:rPr>
              <w:t>POE 24W-12V</w:t>
            </w:r>
          </w:p>
        </w:tc>
        <w:tc>
          <w:tcPr>
            <w:tcW w:w="2746" w:type="dxa"/>
          </w:tcPr>
          <w:p w14:paraId="21CDC820" w14:textId="77777777" w:rsidR="00B00A45" w:rsidRPr="00A04EE5" w:rsidRDefault="00B00A45" w:rsidP="007C7D33">
            <w:pPr>
              <w:spacing w:line="360" w:lineRule="auto"/>
              <w:ind w:firstLine="0"/>
              <w:cnfStyle w:val="000000000000" w:firstRow="0" w:lastRow="0" w:firstColumn="0" w:lastColumn="0" w:oddVBand="0" w:evenVBand="0" w:oddHBand="0" w:evenHBand="0" w:firstRowFirstColumn="0" w:firstRowLastColumn="0" w:lastRowFirstColumn="0" w:lastRowLastColumn="0"/>
              <w:rPr>
                <w:lang w:eastAsia="es-CO"/>
              </w:rPr>
            </w:pPr>
            <w:r w:rsidRPr="00A04EE5">
              <w:rPr>
                <w:lang w:eastAsia="es-CO"/>
              </w:rPr>
              <w:t>$ 50.000</w:t>
            </w:r>
          </w:p>
        </w:tc>
      </w:tr>
      <w:tr w:rsidR="00B00A45" w:rsidRPr="00A04EE5" w14:paraId="6EC7CEA0" w14:textId="77777777" w:rsidTr="00131A93">
        <w:trPr>
          <w:cnfStyle w:val="000000100000" w:firstRow="0" w:lastRow="0" w:firstColumn="0" w:lastColumn="0" w:oddVBand="0" w:evenVBand="0" w:oddHBand="1" w:evenHBand="0" w:firstRowFirstColumn="0" w:firstRowLastColumn="0" w:lastRowFirstColumn="0" w:lastRowLastColumn="0"/>
          <w:trHeight w:val="452"/>
        </w:trPr>
        <w:tc>
          <w:tcPr>
            <w:cnfStyle w:val="001000000000" w:firstRow="0" w:lastRow="0" w:firstColumn="1" w:lastColumn="0" w:oddVBand="0" w:evenVBand="0" w:oddHBand="0" w:evenHBand="0" w:firstRowFirstColumn="0" w:firstRowLastColumn="0" w:lastRowFirstColumn="0" w:lastRowLastColumn="0"/>
            <w:tcW w:w="5646" w:type="dxa"/>
            <w:tcBorders>
              <w:top w:val="none" w:sz="0" w:space="0" w:color="auto"/>
              <w:bottom w:val="none" w:sz="0" w:space="0" w:color="auto"/>
            </w:tcBorders>
          </w:tcPr>
          <w:p w14:paraId="3B2363BA" w14:textId="10786CF9" w:rsidR="00B00A45" w:rsidRPr="000525B0" w:rsidRDefault="00131A93" w:rsidP="007C7D33">
            <w:pPr>
              <w:spacing w:line="360" w:lineRule="auto"/>
              <w:ind w:firstLine="0"/>
              <w:rPr>
                <w:b w:val="0"/>
                <w:lang w:eastAsia="es-CO"/>
              </w:rPr>
            </w:pPr>
            <w:r w:rsidRPr="000525B0">
              <w:rPr>
                <w:b w:val="0"/>
                <w:lang w:eastAsia="es-CO"/>
              </w:rPr>
              <w:t xml:space="preserve">PORTÁTIL </w:t>
            </w:r>
          </w:p>
        </w:tc>
        <w:tc>
          <w:tcPr>
            <w:tcW w:w="2746" w:type="dxa"/>
            <w:tcBorders>
              <w:top w:val="none" w:sz="0" w:space="0" w:color="auto"/>
              <w:bottom w:val="none" w:sz="0" w:space="0" w:color="auto"/>
            </w:tcBorders>
          </w:tcPr>
          <w:p w14:paraId="57B5A6AB" w14:textId="77777777" w:rsidR="00B00A45" w:rsidRPr="00A04EE5" w:rsidRDefault="00B00A45" w:rsidP="007C7D33">
            <w:pPr>
              <w:spacing w:line="360" w:lineRule="auto"/>
              <w:ind w:firstLine="0"/>
              <w:cnfStyle w:val="000000100000" w:firstRow="0" w:lastRow="0" w:firstColumn="0" w:lastColumn="0" w:oddVBand="0" w:evenVBand="0" w:oddHBand="1" w:evenHBand="0" w:firstRowFirstColumn="0" w:firstRowLastColumn="0" w:lastRowFirstColumn="0" w:lastRowLastColumn="0"/>
              <w:rPr>
                <w:lang w:eastAsia="es-CO"/>
              </w:rPr>
            </w:pPr>
            <w:r w:rsidRPr="00A04EE5">
              <w:rPr>
                <w:lang w:eastAsia="es-CO"/>
              </w:rPr>
              <w:t>$ 1.249.000</w:t>
            </w:r>
          </w:p>
        </w:tc>
      </w:tr>
      <w:tr w:rsidR="00B00A45" w:rsidRPr="00A04EE5" w14:paraId="11991554" w14:textId="77777777" w:rsidTr="00131A93">
        <w:trPr>
          <w:trHeight w:val="452"/>
        </w:trPr>
        <w:tc>
          <w:tcPr>
            <w:cnfStyle w:val="001000000000" w:firstRow="0" w:lastRow="0" w:firstColumn="1" w:lastColumn="0" w:oddVBand="0" w:evenVBand="0" w:oddHBand="0" w:evenHBand="0" w:firstRowFirstColumn="0" w:firstRowLastColumn="0" w:lastRowFirstColumn="0" w:lastRowLastColumn="0"/>
            <w:tcW w:w="5646" w:type="dxa"/>
          </w:tcPr>
          <w:p w14:paraId="024ECE88" w14:textId="545E36C1" w:rsidR="00B00A45" w:rsidRPr="000525B0" w:rsidRDefault="00131A93" w:rsidP="007C7D33">
            <w:pPr>
              <w:spacing w:line="360" w:lineRule="auto"/>
              <w:ind w:firstLine="0"/>
              <w:rPr>
                <w:b w:val="0"/>
                <w:lang w:eastAsia="es-CO"/>
              </w:rPr>
            </w:pPr>
            <w:r w:rsidRPr="000525B0">
              <w:rPr>
                <w:b w:val="0"/>
                <w:lang w:eastAsia="es-CO"/>
              </w:rPr>
              <w:t>CABLE DE RED UTP CAT 5</w:t>
            </w:r>
          </w:p>
        </w:tc>
        <w:tc>
          <w:tcPr>
            <w:tcW w:w="2746" w:type="dxa"/>
          </w:tcPr>
          <w:p w14:paraId="2455FB5E" w14:textId="77777777" w:rsidR="00B00A45" w:rsidRPr="00A04EE5" w:rsidRDefault="00B00A45" w:rsidP="007C7D33">
            <w:pPr>
              <w:spacing w:line="360" w:lineRule="auto"/>
              <w:ind w:firstLine="0"/>
              <w:cnfStyle w:val="000000000000" w:firstRow="0" w:lastRow="0" w:firstColumn="0" w:lastColumn="0" w:oddVBand="0" w:evenVBand="0" w:oddHBand="0" w:evenHBand="0" w:firstRowFirstColumn="0" w:firstRowLastColumn="0" w:lastRowFirstColumn="0" w:lastRowLastColumn="0"/>
              <w:rPr>
                <w:lang w:eastAsia="es-CO"/>
              </w:rPr>
            </w:pPr>
            <w:r w:rsidRPr="00A04EE5">
              <w:rPr>
                <w:lang w:eastAsia="es-CO"/>
              </w:rPr>
              <w:t>$ 159.000</w:t>
            </w:r>
          </w:p>
        </w:tc>
      </w:tr>
      <w:tr w:rsidR="00046B49" w:rsidRPr="00A04EE5" w14:paraId="00657334" w14:textId="77777777" w:rsidTr="00131A93">
        <w:trPr>
          <w:cnfStyle w:val="000000100000" w:firstRow="0" w:lastRow="0" w:firstColumn="0" w:lastColumn="0" w:oddVBand="0" w:evenVBand="0" w:oddHBand="1" w:evenHBand="0" w:firstRowFirstColumn="0" w:firstRowLastColumn="0" w:lastRowFirstColumn="0" w:lastRowLastColumn="0"/>
          <w:trHeight w:val="452"/>
        </w:trPr>
        <w:tc>
          <w:tcPr>
            <w:cnfStyle w:val="001000000000" w:firstRow="0" w:lastRow="0" w:firstColumn="1" w:lastColumn="0" w:oddVBand="0" w:evenVBand="0" w:oddHBand="0" w:evenHBand="0" w:firstRowFirstColumn="0" w:firstRowLastColumn="0" w:lastRowFirstColumn="0" w:lastRowLastColumn="0"/>
            <w:tcW w:w="5646" w:type="dxa"/>
            <w:tcBorders>
              <w:top w:val="none" w:sz="0" w:space="0" w:color="auto"/>
              <w:bottom w:val="none" w:sz="0" w:space="0" w:color="auto"/>
            </w:tcBorders>
          </w:tcPr>
          <w:p w14:paraId="6669A9CF" w14:textId="40F6EA62" w:rsidR="00046B49" w:rsidRPr="000525B0" w:rsidRDefault="00131A93" w:rsidP="007C7D33">
            <w:pPr>
              <w:spacing w:line="360" w:lineRule="auto"/>
              <w:ind w:firstLine="0"/>
              <w:rPr>
                <w:b w:val="0"/>
                <w:lang w:eastAsia="es-CO"/>
              </w:rPr>
            </w:pPr>
            <w:proofErr w:type="gramStart"/>
            <w:r w:rsidRPr="000525B0">
              <w:rPr>
                <w:b w:val="0"/>
                <w:lang w:eastAsia="es-CO"/>
              </w:rPr>
              <w:t>TOTAL</w:t>
            </w:r>
            <w:proofErr w:type="gramEnd"/>
            <w:r w:rsidRPr="000525B0">
              <w:rPr>
                <w:b w:val="0"/>
                <w:lang w:eastAsia="es-CO"/>
              </w:rPr>
              <w:t xml:space="preserve"> POR TRONCAL</w:t>
            </w:r>
          </w:p>
        </w:tc>
        <w:tc>
          <w:tcPr>
            <w:tcW w:w="2746" w:type="dxa"/>
            <w:tcBorders>
              <w:top w:val="none" w:sz="0" w:space="0" w:color="auto"/>
              <w:bottom w:val="none" w:sz="0" w:space="0" w:color="auto"/>
            </w:tcBorders>
          </w:tcPr>
          <w:p w14:paraId="7EA44E86" w14:textId="6E047043" w:rsidR="00046B49" w:rsidRPr="00A04EE5" w:rsidRDefault="00046B49" w:rsidP="007C7D33">
            <w:pPr>
              <w:spacing w:line="360" w:lineRule="auto"/>
              <w:ind w:firstLine="0"/>
              <w:cnfStyle w:val="000000100000" w:firstRow="0" w:lastRow="0" w:firstColumn="0" w:lastColumn="0" w:oddVBand="0" w:evenVBand="0" w:oddHBand="1" w:evenHBand="0" w:firstRowFirstColumn="0" w:firstRowLastColumn="0" w:lastRowFirstColumn="0" w:lastRowLastColumn="0"/>
              <w:rPr>
                <w:lang w:eastAsia="es-CO"/>
              </w:rPr>
            </w:pPr>
            <w:r>
              <w:rPr>
                <w:lang w:eastAsia="es-CO"/>
              </w:rPr>
              <w:t>$</w:t>
            </w:r>
            <w:r w:rsidR="00EB2F96">
              <w:rPr>
                <w:lang w:eastAsia="es-CO"/>
              </w:rPr>
              <w:t xml:space="preserve"> 1.970.900</w:t>
            </w:r>
          </w:p>
        </w:tc>
      </w:tr>
      <w:tr w:rsidR="00046B49" w:rsidRPr="00A04EE5" w14:paraId="2A4820FB" w14:textId="77777777" w:rsidTr="00131A93">
        <w:trPr>
          <w:trHeight w:val="80"/>
        </w:trPr>
        <w:tc>
          <w:tcPr>
            <w:cnfStyle w:val="001000000000" w:firstRow="0" w:lastRow="0" w:firstColumn="1" w:lastColumn="0" w:oddVBand="0" w:evenVBand="0" w:oddHBand="0" w:evenHBand="0" w:firstRowFirstColumn="0" w:firstRowLastColumn="0" w:lastRowFirstColumn="0" w:lastRowLastColumn="0"/>
            <w:tcW w:w="5646" w:type="dxa"/>
            <w:tcBorders>
              <w:bottom w:val="single" w:sz="4" w:space="0" w:color="auto"/>
            </w:tcBorders>
          </w:tcPr>
          <w:p w14:paraId="164BD208" w14:textId="6E0B7499" w:rsidR="00046B49" w:rsidRPr="000525B0" w:rsidRDefault="00131A93" w:rsidP="007C7D33">
            <w:pPr>
              <w:spacing w:line="360" w:lineRule="auto"/>
              <w:ind w:firstLine="0"/>
              <w:rPr>
                <w:b w:val="0"/>
                <w:lang w:eastAsia="es-CO"/>
              </w:rPr>
            </w:pPr>
            <w:r w:rsidRPr="000525B0">
              <w:rPr>
                <w:b w:val="0"/>
                <w:lang w:eastAsia="es-CO"/>
              </w:rPr>
              <w:t>TOTAL 4 TRONCALES</w:t>
            </w:r>
          </w:p>
        </w:tc>
        <w:tc>
          <w:tcPr>
            <w:tcW w:w="2746" w:type="dxa"/>
            <w:tcBorders>
              <w:bottom w:val="single" w:sz="4" w:space="0" w:color="auto"/>
            </w:tcBorders>
          </w:tcPr>
          <w:p w14:paraId="75C539D2" w14:textId="399A9219" w:rsidR="00046B49" w:rsidRPr="00A04EE5" w:rsidRDefault="00EB2F96" w:rsidP="007C7D33">
            <w:pPr>
              <w:spacing w:line="360" w:lineRule="auto"/>
              <w:ind w:firstLine="0"/>
              <w:cnfStyle w:val="000000000000" w:firstRow="0" w:lastRow="0" w:firstColumn="0" w:lastColumn="0" w:oddVBand="0" w:evenVBand="0" w:oddHBand="0" w:evenHBand="0" w:firstRowFirstColumn="0" w:firstRowLastColumn="0" w:lastRowFirstColumn="0" w:lastRowLastColumn="0"/>
              <w:rPr>
                <w:lang w:eastAsia="es-CO"/>
              </w:rPr>
            </w:pPr>
            <w:r>
              <w:rPr>
                <w:lang w:eastAsia="es-CO"/>
              </w:rPr>
              <w:t>$ 7.883.600</w:t>
            </w:r>
          </w:p>
        </w:tc>
      </w:tr>
    </w:tbl>
    <w:p w14:paraId="4D660DE6" w14:textId="59DAB6B8" w:rsidR="00B00A45" w:rsidRDefault="00B00A45" w:rsidP="00AD5426">
      <w:pPr>
        <w:pStyle w:val="Cita"/>
      </w:pPr>
      <w:r>
        <w:t xml:space="preserve">Fuente: </w:t>
      </w:r>
      <w:r w:rsidR="00CF0BEF">
        <w:t>Elaboración propia</w:t>
      </w:r>
    </w:p>
    <w:p w14:paraId="19763317" w14:textId="7AF74603" w:rsidR="00131A93" w:rsidRDefault="00C5363A" w:rsidP="00043267">
      <w:pPr>
        <w:pStyle w:val="Ttulo2"/>
      </w:pPr>
      <w:bookmarkStart w:id="54" w:name="_Toc108467484"/>
      <w:r>
        <w:lastRenderedPageBreak/>
        <w:t xml:space="preserve">10.3 </w:t>
      </w:r>
      <w:r w:rsidR="00131A93" w:rsidRPr="00131A93">
        <w:t xml:space="preserve">Recursos </w:t>
      </w:r>
      <w:r w:rsidR="00E12A6D">
        <w:t>de ingeniería</w:t>
      </w:r>
      <w:bookmarkEnd w:id="54"/>
    </w:p>
    <w:p w14:paraId="4F93074E" w14:textId="6A015F1F" w:rsidR="00B00A45" w:rsidRPr="00131A93" w:rsidRDefault="00B00A45" w:rsidP="00D772B4">
      <w:pPr>
        <w:rPr>
          <w:rFonts w:cstheme="majorBidi"/>
          <w:szCs w:val="28"/>
        </w:rPr>
      </w:pPr>
      <w:r w:rsidRPr="00A04EE5">
        <w:rPr>
          <w:lang w:eastAsia="es-CO"/>
        </w:rPr>
        <w:t>Para desarrollar este proyecto se</w:t>
      </w:r>
      <w:r w:rsidR="00E12A6D">
        <w:rPr>
          <w:lang w:eastAsia="es-CO"/>
        </w:rPr>
        <w:t xml:space="preserve"> requiere como recursos de ingeniería</w:t>
      </w:r>
      <w:r w:rsidRPr="00A04EE5">
        <w:rPr>
          <w:lang w:eastAsia="es-CO"/>
        </w:rPr>
        <w:t>.</w:t>
      </w:r>
    </w:p>
    <w:p w14:paraId="568C177F" w14:textId="42D55DF2" w:rsidR="00B00A45" w:rsidRPr="00A04EE5" w:rsidRDefault="00F709BE" w:rsidP="00D772B4">
      <w:pPr>
        <w:pStyle w:val="Prrafodelista"/>
        <w:numPr>
          <w:ilvl w:val="0"/>
          <w:numId w:val="7"/>
        </w:numPr>
        <w:rPr>
          <w:lang w:eastAsia="es-CO"/>
        </w:rPr>
      </w:pPr>
      <w:r>
        <w:rPr>
          <w:lang w:eastAsia="es-CO"/>
        </w:rPr>
        <w:t>Diseño e información</w:t>
      </w:r>
      <w:r w:rsidR="00B00A45" w:rsidRPr="00A04EE5">
        <w:rPr>
          <w:lang w:eastAsia="es-CO"/>
        </w:rPr>
        <w:t xml:space="preserve"> en redes solares.</w:t>
      </w:r>
    </w:p>
    <w:p w14:paraId="2659CEE6" w14:textId="709AA760" w:rsidR="000008F7" w:rsidRPr="000008F7" w:rsidRDefault="003F2121" w:rsidP="00D772B4">
      <w:pPr>
        <w:pStyle w:val="Prrafodelista"/>
        <w:numPr>
          <w:ilvl w:val="0"/>
          <w:numId w:val="7"/>
        </w:numPr>
        <w:rPr>
          <w:b/>
        </w:rPr>
      </w:pPr>
      <w:r>
        <w:rPr>
          <w:lang w:eastAsia="es-CO"/>
        </w:rPr>
        <w:t>Integra</w:t>
      </w:r>
      <w:r>
        <w:rPr>
          <w:lang w:eastAsia="es-CO"/>
        </w:rPr>
        <w:tab/>
        <w:t xml:space="preserve">r soluciones con troncales solares para solventar internet </w:t>
      </w:r>
      <w:r w:rsidR="000008F7" w:rsidRPr="000008F7">
        <w:rPr>
          <w:lang w:eastAsia="es-CO"/>
        </w:rPr>
        <w:t>por medio de</w:t>
      </w:r>
      <w:r w:rsidR="000008F7">
        <w:rPr>
          <w:lang w:eastAsia="es-CO"/>
        </w:rPr>
        <w:t xml:space="preserve"> </w:t>
      </w:r>
      <w:r w:rsidR="00B00A45" w:rsidRPr="000008F7">
        <w:rPr>
          <w:lang w:eastAsia="es-CO"/>
        </w:rPr>
        <w:t>radio enlac</w:t>
      </w:r>
      <w:r w:rsidR="000008F7">
        <w:rPr>
          <w:lang w:eastAsia="es-CO"/>
        </w:rPr>
        <w:t>e.</w:t>
      </w:r>
    </w:p>
    <w:p w14:paraId="3D8D38D1" w14:textId="377E1D94" w:rsidR="00B00A45" w:rsidRPr="00131A93" w:rsidRDefault="00C5363A" w:rsidP="00043267">
      <w:pPr>
        <w:pStyle w:val="Ttulo2"/>
      </w:pPr>
      <w:bookmarkStart w:id="55" w:name="_Toc108467485"/>
      <w:r>
        <w:t xml:space="preserve">10.4 </w:t>
      </w:r>
      <w:r w:rsidR="00131A93" w:rsidRPr="00131A93">
        <w:t>Recursos Financieros</w:t>
      </w:r>
      <w:bookmarkEnd w:id="55"/>
    </w:p>
    <w:p w14:paraId="6DC983C3" w14:textId="77777777" w:rsidR="00B00A45" w:rsidRPr="00A04EE5" w:rsidRDefault="00B00A45" w:rsidP="00D772B4">
      <w:pPr>
        <w:rPr>
          <w:lang w:eastAsia="es-CO"/>
        </w:rPr>
      </w:pPr>
      <w:r w:rsidRPr="00A04EE5">
        <w:rPr>
          <w:lang w:eastAsia="es-CO"/>
        </w:rPr>
        <w:t>El proyecto será financiado por:</w:t>
      </w:r>
    </w:p>
    <w:p w14:paraId="349FAE2C" w14:textId="25B58CA6" w:rsidR="00B00A45" w:rsidRPr="000008F7" w:rsidRDefault="00B00A45" w:rsidP="00D772B4">
      <w:pPr>
        <w:pStyle w:val="Prrafodelista"/>
        <w:numPr>
          <w:ilvl w:val="0"/>
          <w:numId w:val="8"/>
        </w:numPr>
        <w:rPr>
          <w:lang w:eastAsia="es-CO"/>
        </w:rPr>
      </w:pPr>
      <w:r w:rsidRPr="00A04EE5">
        <w:rPr>
          <w:lang w:eastAsia="es-CO"/>
        </w:rPr>
        <w:t>Recursos otorgados por la empresa TEKCOM &amp; COMUNICACIONES de Miraflores.</w:t>
      </w:r>
    </w:p>
    <w:p w14:paraId="6CE991A4" w14:textId="77777777" w:rsidR="00B00A45" w:rsidRDefault="00B00A45" w:rsidP="00D772B4"/>
    <w:p w14:paraId="5785419B" w14:textId="77777777" w:rsidR="00B00A45" w:rsidRDefault="00B00A45" w:rsidP="00D772B4"/>
    <w:p w14:paraId="2E32A90F" w14:textId="77777777" w:rsidR="00B00A45" w:rsidRDefault="00B00A45" w:rsidP="00D772B4"/>
    <w:p w14:paraId="688C5E71" w14:textId="77777777" w:rsidR="00B00A45" w:rsidRDefault="00B00A45" w:rsidP="00D772B4"/>
    <w:p w14:paraId="6C100584" w14:textId="77777777" w:rsidR="00B00A45" w:rsidRDefault="00B00A45" w:rsidP="00D772B4"/>
    <w:p w14:paraId="3DB08B72" w14:textId="77777777" w:rsidR="00B00A45" w:rsidRDefault="00B00A45" w:rsidP="00D772B4"/>
    <w:p w14:paraId="38E25CDF" w14:textId="77777777" w:rsidR="00B00A45" w:rsidRDefault="00B00A45" w:rsidP="00D772B4"/>
    <w:p w14:paraId="5F11A34A" w14:textId="77777777" w:rsidR="00B00A45" w:rsidRDefault="00B00A45" w:rsidP="00D772B4"/>
    <w:p w14:paraId="42B22446" w14:textId="77777777" w:rsidR="00B00A45" w:rsidRDefault="00B00A45" w:rsidP="00D772B4"/>
    <w:p w14:paraId="47267BD4" w14:textId="77777777" w:rsidR="00B00A45" w:rsidRDefault="00B00A45" w:rsidP="00D772B4"/>
    <w:p w14:paraId="2A694B29" w14:textId="77777777" w:rsidR="00B00A45" w:rsidRDefault="00B00A45" w:rsidP="00D772B4"/>
    <w:p w14:paraId="247520E3" w14:textId="77777777" w:rsidR="00B00A45" w:rsidRDefault="00B00A45" w:rsidP="00D772B4"/>
    <w:p w14:paraId="3C7B78C2" w14:textId="77777777" w:rsidR="00B00A45" w:rsidRDefault="00B00A45" w:rsidP="00D772B4"/>
    <w:p w14:paraId="20CB613A" w14:textId="5B450646" w:rsidR="00131A93" w:rsidRDefault="00131A93" w:rsidP="00D772B4"/>
    <w:p w14:paraId="020E9276" w14:textId="77777777" w:rsidR="00822FBF" w:rsidRDefault="00822FBF" w:rsidP="00D772B4"/>
    <w:p w14:paraId="4D7E741E" w14:textId="48FD79BF" w:rsidR="00B00A45" w:rsidRDefault="00C5363A" w:rsidP="00D772B4">
      <w:pPr>
        <w:pStyle w:val="Ttulo1"/>
      </w:pPr>
      <w:bookmarkStart w:id="56" w:name="_Toc108467486"/>
      <w:r>
        <w:lastRenderedPageBreak/>
        <w:t xml:space="preserve">11. </w:t>
      </w:r>
      <w:r w:rsidR="001653D4" w:rsidRPr="00131A93">
        <w:t>CRONOGRAMA</w:t>
      </w:r>
      <w:bookmarkEnd w:id="56"/>
    </w:p>
    <w:p w14:paraId="3CD1F40B" w14:textId="57248AE0" w:rsidR="00131A93" w:rsidRPr="00131A93" w:rsidRDefault="00131A93" w:rsidP="00D772B4">
      <w:pPr>
        <w:pStyle w:val="Descripcin"/>
      </w:pPr>
      <w:r w:rsidRPr="00B00A45">
        <w:t xml:space="preserve">Tabla </w:t>
      </w:r>
      <w:r>
        <w:t>2</w:t>
      </w:r>
      <w:r w:rsidR="00AD5426">
        <w:t>.</w:t>
      </w:r>
      <w:r w:rsidRPr="00B00A45">
        <w:t xml:space="preserve"> cronograma.</w:t>
      </w:r>
    </w:p>
    <w:p w14:paraId="5D4A419A" w14:textId="309CAEE1" w:rsidR="00AD5426" w:rsidRDefault="001653D4" w:rsidP="00E72B94">
      <w:pPr>
        <w:pStyle w:val="Imagen"/>
        <w:rPr>
          <w:rStyle w:val="CitaCar"/>
        </w:rPr>
      </w:pPr>
      <w:r w:rsidRPr="00A04EE5">
        <w:rPr>
          <w:lang w:val="es-ES" w:eastAsia="es-ES"/>
        </w:rPr>
        <w:drawing>
          <wp:inline distT="0" distB="0" distL="0" distR="0" wp14:anchorId="31B626A1" wp14:editId="33F4B239">
            <wp:extent cx="5162550" cy="3886200"/>
            <wp:effectExtent l="0" t="0" r="0" b="0"/>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D08326F" w14:textId="11D2C131" w:rsidR="001653D4" w:rsidRPr="00AD5426" w:rsidRDefault="001653D4" w:rsidP="00AD5426">
      <w:pPr>
        <w:pStyle w:val="Cita"/>
      </w:pPr>
      <w:r w:rsidRPr="00AD5426">
        <w:rPr>
          <w:rStyle w:val="CitaCar"/>
        </w:rPr>
        <w:t xml:space="preserve">Fuente: </w:t>
      </w:r>
      <w:r w:rsidR="00131A93" w:rsidRPr="00AD5426">
        <w:rPr>
          <w:rStyle w:val="CitaCar"/>
        </w:rPr>
        <w:t>Elaboración propia</w:t>
      </w:r>
    </w:p>
    <w:p w14:paraId="5E839F7E" w14:textId="77777777" w:rsidR="001653D4" w:rsidRDefault="001653D4" w:rsidP="00D772B4"/>
    <w:p w14:paraId="7A8A9670" w14:textId="77777777" w:rsidR="0034663F" w:rsidRDefault="0034663F" w:rsidP="00D772B4"/>
    <w:p w14:paraId="31BA3595" w14:textId="77777777" w:rsidR="0034663F" w:rsidRDefault="0034663F" w:rsidP="00D772B4"/>
    <w:p w14:paraId="4FA66860" w14:textId="77777777" w:rsidR="0034663F" w:rsidRDefault="0034663F" w:rsidP="00D772B4"/>
    <w:p w14:paraId="3DFEFD26" w14:textId="77777777" w:rsidR="0034663F" w:rsidRDefault="0034663F" w:rsidP="00D772B4"/>
    <w:p w14:paraId="7A425F36" w14:textId="77777777" w:rsidR="0034663F" w:rsidRDefault="0034663F" w:rsidP="00D772B4"/>
    <w:p w14:paraId="24F35106" w14:textId="13AD2DC7" w:rsidR="00DB6971" w:rsidRDefault="00DB6971" w:rsidP="00D772B4"/>
    <w:p w14:paraId="75C1DD7E" w14:textId="77777777" w:rsidR="00131A93" w:rsidRDefault="00131A93" w:rsidP="00D772B4"/>
    <w:p w14:paraId="1F5E588D" w14:textId="7821F5BC" w:rsidR="00E65EE5" w:rsidRPr="00131A93" w:rsidRDefault="00C5363A" w:rsidP="00D772B4">
      <w:pPr>
        <w:pStyle w:val="Ttulo1"/>
      </w:pPr>
      <w:bookmarkStart w:id="57" w:name="_Toc108467487"/>
      <w:r>
        <w:lastRenderedPageBreak/>
        <w:t xml:space="preserve">12. </w:t>
      </w:r>
      <w:r w:rsidR="0034663F" w:rsidRPr="00131A93">
        <w:t>RESULTADO</w:t>
      </w:r>
      <w:r w:rsidR="00E65EE5" w:rsidRPr="00131A93">
        <w:t>S</w:t>
      </w:r>
      <w:bookmarkEnd w:id="57"/>
    </w:p>
    <w:p w14:paraId="0C2DA3F8" w14:textId="6347022C" w:rsidR="00060001" w:rsidRPr="00AD5426" w:rsidRDefault="00C5363A" w:rsidP="00AD5426">
      <w:pPr>
        <w:ind w:firstLine="0"/>
        <w:rPr>
          <w:b/>
        </w:rPr>
      </w:pPr>
      <w:r>
        <w:rPr>
          <w:b/>
        </w:rPr>
        <w:t xml:space="preserve">12.1 </w:t>
      </w:r>
      <w:r w:rsidR="00060001" w:rsidRPr="00AD5426">
        <w:rPr>
          <w:b/>
        </w:rPr>
        <w:t>Etapa 1: investigación</w:t>
      </w:r>
    </w:p>
    <w:p w14:paraId="4DF81A57" w14:textId="706A8CB1" w:rsidR="00060001" w:rsidRPr="00AD5426" w:rsidRDefault="00C5363A" w:rsidP="00AD5426">
      <w:pPr>
        <w:ind w:firstLine="0"/>
        <w:rPr>
          <w:b/>
        </w:rPr>
      </w:pPr>
      <w:r>
        <w:rPr>
          <w:b/>
        </w:rPr>
        <w:t xml:space="preserve">12.1.1 </w:t>
      </w:r>
      <w:r w:rsidR="00060001" w:rsidRPr="00AD5426">
        <w:rPr>
          <w:b/>
        </w:rPr>
        <w:t>Actividad 1:</w:t>
      </w:r>
    </w:p>
    <w:p w14:paraId="42174CC1" w14:textId="77777777" w:rsidR="00060001" w:rsidRPr="006C676F" w:rsidRDefault="00060001" w:rsidP="00AD5426">
      <w:r w:rsidRPr="006C676F">
        <w:t xml:space="preserve">El ingeniero Andrés Chávez quien es uno de los tutores del proyecto, además el coordinador de proyectos de redes y jefe inmediato en la pasantía, encargado del área de programación </w:t>
      </w:r>
      <w:r w:rsidR="000F6C70" w:rsidRPr="006C676F">
        <w:t xml:space="preserve">diseño y estructurado en sistemas de redes de comunicación de la empresa </w:t>
      </w:r>
      <w:proofErr w:type="spellStart"/>
      <w:r w:rsidR="000F6C70" w:rsidRPr="006C676F">
        <w:t>Tekcom</w:t>
      </w:r>
      <w:proofErr w:type="spellEnd"/>
      <w:r w:rsidR="000F6C70" w:rsidRPr="006C676F">
        <w:t xml:space="preserve"> de Miraflores, expone el proyecto a desarrollar durante la pasantía: realizar el estudio en las veredas de Miraflores para poder brindar el servicio de internet por medio de troncales solares con sistema de radio enlace se evidencia las hojas de vida de los equipos, estas hojas de vida se guardaran en el inventario propio de la empresa, de esta manera no se evidenciaran en los resultados del proyecto ya que esto es confidencia para la empresa.</w:t>
      </w:r>
    </w:p>
    <w:p w14:paraId="12E85717" w14:textId="296C6687" w:rsidR="000F6C70" w:rsidRDefault="007F2F90" w:rsidP="00AD5426">
      <w:r w:rsidRPr="007F2F90">
        <w:t xml:space="preserve">En esta actividad primordialmente se realizó una visita técnica a las instalaciones de la empresa </w:t>
      </w:r>
      <w:proofErr w:type="spellStart"/>
      <w:r w:rsidRPr="007F2F90">
        <w:t>Tekcom</w:t>
      </w:r>
      <w:proofErr w:type="spellEnd"/>
      <w:r w:rsidRPr="007F2F90">
        <w:t xml:space="preserve"> para poder conocer el proceso que se lleva a cabo para brindar servicio de internet a los usuarios del municipio. Se realizó detalladamente un estudio del tipo de sistemas </w:t>
      </w:r>
      <w:r>
        <w:t>en redes que utiliza la empresa con acompañamiento de uno de los técnicos, así el hizo una puntual explicación del proceso de estos sistemas utilizados.</w:t>
      </w:r>
    </w:p>
    <w:p w14:paraId="3EA6104D" w14:textId="68C356CE" w:rsidR="00822FBF" w:rsidRDefault="00822FBF" w:rsidP="00AD5426"/>
    <w:p w14:paraId="28E606B6" w14:textId="7197FE4F" w:rsidR="00822FBF" w:rsidRDefault="00822FBF" w:rsidP="00AD5426"/>
    <w:p w14:paraId="6F040D50" w14:textId="73705868" w:rsidR="00822FBF" w:rsidRDefault="00822FBF" w:rsidP="00AD5426"/>
    <w:p w14:paraId="37FC90D5" w14:textId="47F7D1CD" w:rsidR="00822FBF" w:rsidRDefault="00822FBF" w:rsidP="00AD5426"/>
    <w:p w14:paraId="093880F7" w14:textId="356EDDCC" w:rsidR="00822FBF" w:rsidRDefault="00822FBF" w:rsidP="00AD5426"/>
    <w:p w14:paraId="793FBA57" w14:textId="6ABFCDD5" w:rsidR="00822FBF" w:rsidRDefault="00822FBF" w:rsidP="00AD5426"/>
    <w:p w14:paraId="5B48536C" w14:textId="77777777" w:rsidR="00822FBF" w:rsidRDefault="00822FBF" w:rsidP="00AD5426"/>
    <w:p w14:paraId="21C49F4F" w14:textId="70523B65" w:rsidR="00910703" w:rsidRPr="00910703" w:rsidRDefault="001459FE" w:rsidP="00032D79">
      <w:pPr>
        <w:pStyle w:val="Descripcin"/>
      </w:pPr>
      <w:bookmarkStart w:id="58" w:name="_Toc98288116"/>
      <w:bookmarkStart w:id="59" w:name="_Toc103111752"/>
      <w:bookmarkStart w:id="60" w:name="_Toc108467547"/>
      <w:r w:rsidRPr="00852972">
        <w:lastRenderedPageBreak/>
        <w:t xml:space="preserve">Ilustración </w:t>
      </w:r>
      <w:fldSimple w:instr=" SEQ Ilustración \* ARABIC ">
        <w:r w:rsidR="00E9734B">
          <w:rPr>
            <w:noProof/>
          </w:rPr>
          <w:t>9</w:t>
        </w:r>
      </w:fldSimple>
      <w:r w:rsidR="00DC7255">
        <w:t>.</w:t>
      </w:r>
      <w:r w:rsidRPr="00852972">
        <w:t xml:space="preserve"> RAC PRINCIPAL TECKOM</w:t>
      </w:r>
      <w:bookmarkEnd w:id="58"/>
      <w:bookmarkEnd w:id="59"/>
      <w:bookmarkEnd w:id="60"/>
    </w:p>
    <w:p w14:paraId="0F2057F8" w14:textId="77777777" w:rsidR="00852972" w:rsidRDefault="00852972" w:rsidP="00E72B94">
      <w:pPr>
        <w:pStyle w:val="Imagen"/>
      </w:pPr>
      <w:r>
        <w:rPr>
          <w:lang w:val="es-ES" w:eastAsia="es-ES"/>
        </w:rPr>
        <w:drawing>
          <wp:inline distT="0" distB="0" distL="0" distR="0" wp14:anchorId="4D661657" wp14:editId="37C632FE">
            <wp:extent cx="3227092" cy="4791075"/>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254409" cy="4831631"/>
                    </a:xfrm>
                    <a:prstGeom prst="rect">
                      <a:avLst/>
                    </a:prstGeom>
                  </pic:spPr>
                </pic:pic>
              </a:graphicData>
            </a:graphic>
          </wp:inline>
        </w:drawing>
      </w:r>
    </w:p>
    <w:p w14:paraId="0C59EE77" w14:textId="4C5FFA63" w:rsidR="00B00A45" w:rsidRDefault="00852972" w:rsidP="00AD5426">
      <w:pPr>
        <w:pStyle w:val="Cita"/>
      </w:pPr>
      <w:r w:rsidRPr="00852972">
        <w:t xml:space="preserve">Fuente: </w:t>
      </w:r>
      <w:r w:rsidR="00032D79">
        <w:t xml:space="preserve">Elaboración propia </w:t>
      </w:r>
    </w:p>
    <w:p w14:paraId="49D4F489" w14:textId="4781344E" w:rsidR="00822FBF" w:rsidRDefault="00822FBF" w:rsidP="00822FBF"/>
    <w:p w14:paraId="42C05D04" w14:textId="2E1F68DE" w:rsidR="00822FBF" w:rsidRDefault="00822FBF" w:rsidP="00822FBF"/>
    <w:p w14:paraId="0606D0D6" w14:textId="6495F10E" w:rsidR="00822FBF" w:rsidRDefault="00822FBF" w:rsidP="00822FBF"/>
    <w:p w14:paraId="674D8624" w14:textId="48C349FC" w:rsidR="00822FBF" w:rsidRDefault="00822FBF" w:rsidP="00822FBF"/>
    <w:p w14:paraId="06FA2589" w14:textId="70C8691A" w:rsidR="00822FBF" w:rsidRDefault="00822FBF" w:rsidP="00822FBF"/>
    <w:p w14:paraId="53750F38" w14:textId="77777777" w:rsidR="0066604C" w:rsidRDefault="0066604C" w:rsidP="00822FBF"/>
    <w:p w14:paraId="048B61C4" w14:textId="77777777" w:rsidR="00822FBF" w:rsidRPr="00822FBF" w:rsidRDefault="00822FBF" w:rsidP="00822FBF"/>
    <w:p w14:paraId="28D069D1" w14:textId="609F59B8" w:rsidR="00B77387" w:rsidRPr="007840AE" w:rsidRDefault="00B77387" w:rsidP="00D772B4">
      <w:pPr>
        <w:pStyle w:val="Descripcin"/>
      </w:pPr>
      <w:bookmarkStart w:id="61" w:name="_Toc103111753"/>
      <w:bookmarkStart w:id="62" w:name="_Toc108467548"/>
      <w:r w:rsidRPr="00852972">
        <w:lastRenderedPageBreak/>
        <w:t xml:space="preserve">Ilustración </w:t>
      </w:r>
      <w:fldSimple w:instr=" SEQ Ilustración \* ARABIC ">
        <w:r w:rsidR="00E9734B">
          <w:rPr>
            <w:noProof/>
          </w:rPr>
          <w:t>10</w:t>
        </w:r>
      </w:fldSimple>
      <w:r>
        <w:t>.</w:t>
      </w:r>
      <w:r w:rsidRPr="00852972">
        <w:t xml:space="preserve"> torre con sistema de radio enlace</w:t>
      </w:r>
      <w:bookmarkEnd w:id="61"/>
      <w:bookmarkEnd w:id="62"/>
    </w:p>
    <w:p w14:paraId="711E02AD" w14:textId="77777777" w:rsidR="00852972" w:rsidRDefault="00852972" w:rsidP="00E72B94">
      <w:pPr>
        <w:pStyle w:val="Imagen"/>
      </w:pPr>
      <w:r>
        <w:rPr>
          <w:lang w:val="es-ES" w:eastAsia="es-ES"/>
        </w:rPr>
        <w:drawing>
          <wp:inline distT="0" distB="0" distL="0" distR="0" wp14:anchorId="56C2596C" wp14:editId="7AC9FF4D">
            <wp:extent cx="3935861" cy="3876675"/>
            <wp:effectExtent l="0" t="0" r="762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954105" cy="3894645"/>
                    </a:xfrm>
                    <a:prstGeom prst="rect">
                      <a:avLst/>
                    </a:prstGeom>
                  </pic:spPr>
                </pic:pic>
              </a:graphicData>
            </a:graphic>
          </wp:inline>
        </w:drawing>
      </w:r>
    </w:p>
    <w:p w14:paraId="320C1645" w14:textId="755DE4A3" w:rsidR="00852972" w:rsidRDefault="00852972" w:rsidP="00AD5426">
      <w:pPr>
        <w:pStyle w:val="Cita"/>
      </w:pPr>
      <w:r w:rsidRPr="00852972">
        <w:t xml:space="preserve">Fuente: </w:t>
      </w:r>
      <w:r w:rsidR="00032D79">
        <w:t xml:space="preserve">Elaboración propia </w:t>
      </w:r>
    </w:p>
    <w:p w14:paraId="14BF17C1" w14:textId="77777777" w:rsidR="00852972" w:rsidRDefault="00852972" w:rsidP="00D772B4"/>
    <w:p w14:paraId="01FF13EB" w14:textId="5D1DEE9D" w:rsidR="00852972" w:rsidRPr="00BB0A9E" w:rsidRDefault="00C5363A" w:rsidP="00BB0A9E">
      <w:pPr>
        <w:ind w:firstLine="0"/>
        <w:rPr>
          <w:b/>
        </w:rPr>
      </w:pPr>
      <w:r>
        <w:rPr>
          <w:b/>
        </w:rPr>
        <w:t xml:space="preserve">12.1.2 </w:t>
      </w:r>
      <w:r w:rsidR="00E42457" w:rsidRPr="00BB0A9E">
        <w:rPr>
          <w:b/>
        </w:rPr>
        <w:t>Actividad 2:</w:t>
      </w:r>
    </w:p>
    <w:p w14:paraId="31ABD8D1" w14:textId="77777777" w:rsidR="00E42457" w:rsidRDefault="00E42457" w:rsidP="00D772B4">
      <w:r>
        <w:t xml:space="preserve">Para realizar la búsqueda de recursos teóricos para el desarrollo de este proyecto lo más importante fue la explicación de los procesos de redes que utiliza la empresa </w:t>
      </w:r>
      <w:proofErr w:type="spellStart"/>
      <w:r>
        <w:t>Tekcom</w:t>
      </w:r>
      <w:proofErr w:type="spellEnd"/>
      <w:r>
        <w:t xml:space="preserve"> Miraflores, por parte de uno de los técnicos de la empresa.</w:t>
      </w:r>
    </w:p>
    <w:p w14:paraId="28A9977B" w14:textId="77777777" w:rsidR="00E42457" w:rsidRDefault="00431201" w:rsidP="00D772B4">
      <w:r>
        <w:t>Se realizó la consulta de información adicional sobre programas TP-</w:t>
      </w:r>
      <w:proofErr w:type="gramStart"/>
      <w:r>
        <w:t>LINK</w:t>
      </w:r>
      <w:proofErr w:type="gramEnd"/>
      <w:r>
        <w:t xml:space="preserve">, programación para antenas UBIQUITI, LITE BEAN, </w:t>
      </w:r>
      <w:r w:rsidR="00434651">
        <w:t>esto en páginas web, hojas de vida de los equipos y libros, esta información se evidencia en el literal “Estado del arte”</w:t>
      </w:r>
      <w:r w:rsidR="00731A51">
        <w:t xml:space="preserve">. De esta manera se concluye que el proyecto es muy necesario para que la empresa </w:t>
      </w:r>
      <w:proofErr w:type="spellStart"/>
      <w:r w:rsidR="00731A51">
        <w:t>Teckom</w:t>
      </w:r>
      <w:proofErr w:type="spellEnd"/>
      <w:r w:rsidR="00731A51">
        <w:t xml:space="preserve"> pueda brindar servicio de internet </w:t>
      </w:r>
      <w:r w:rsidR="00731A51">
        <w:lastRenderedPageBreak/>
        <w:t xml:space="preserve">al casco rural del municipio, de esta manera tendremos </w:t>
      </w:r>
      <w:proofErr w:type="gramStart"/>
      <w:r w:rsidR="00731A51">
        <w:t>mayor información</w:t>
      </w:r>
      <w:proofErr w:type="gramEnd"/>
      <w:r w:rsidR="00731A51">
        <w:t xml:space="preserve"> y claridad en la ubicación de los nodos que utiliza la empresa para brinda</w:t>
      </w:r>
      <w:r w:rsidR="00331B52">
        <w:t>r el servicio de internet, esto gracias al recorrido que se realizó con el técnico de la empresa.</w:t>
      </w:r>
    </w:p>
    <w:p w14:paraId="0D251417" w14:textId="3B9B168B" w:rsidR="00331B52" w:rsidRPr="00BB0A9E" w:rsidRDefault="00C5363A" w:rsidP="00BB0A9E">
      <w:pPr>
        <w:ind w:firstLine="0"/>
        <w:rPr>
          <w:b/>
        </w:rPr>
      </w:pPr>
      <w:r>
        <w:rPr>
          <w:b/>
        </w:rPr>
        <w:t xml:space="preserve">12.1.3 </w:t>
      </w:r>
      <w:r w:rsidR="00331B52" w:rsidRPr="00BB0A9E">
        <w:rPr>
          <w:b/>
        </w:rPr>
        <w:t>Actividad 3:</w:t>
      </w:r>
    </w:p>
    <w:p w14:paraId="628077FE" w14:textId="4AC6D4B3" w:rsidR="00190B63" w:rsidRDefault="00190B63" w:rsidP="00D772B4">
      <w:r>
        <w:t xml:space="preserve">Teniendo en cuenta que cada </w:t>
      </w:r>
      <w:r w:rsidR="004F4F2C">
        <w:t>dispositivo</w:t>
      </w:r>
      <w:r>
        <w:t xml:space="preserve"> tiene su programa incorporado no se </w:t>
      </w:r>
      <w:r w:rsidR="004F4F2C">
        <w:t>realizó</w:t>
      </w:r>
      <w:r>
        <w:t xml:space="preserve"> diagrama P&amp;ID ya que en el </w:t>
      </w:r>
      <w:r w:rsidR="004F4F2C">
        <w:t>programa</w:t>
      </w:r>
      <w:r>
        <w:t xml:space="preserve"> se pueden seguir los pasos a seguir. </w:t>
      </w:r>
      <w:r w:rsidR="004F4F2C">
        <w:t>Inicialmente se plantea leer las características del programa y tener conocimiento de las herramientas que contiene, la versión se tiene dependiendo del modelo de cada dispositivo, para la configuración de las antenas son dos programas que son para los modelos POWER BEAN y LITE BEAN, estos programas cuentan con herramientas en las cuales se pueden ingresar un nombre de usuario para la red y contraseña, en estado técnico se puede realizar la calibración del nivel de intensidad de las señal recibida, se manejan parámetros como el PPPoE para cada usuario, además cuenta con herramientas involucradas en sistemas de red inalámbrica y por cable.</w:t>
      </w:r>
    </w:p>
    <w:p w14:paraId="48DAA481" w14:textId="6A763327" w:rsidR="00822FBF" w:rsidRDefault="00822FBF" w:rsidP="00D772B4"/>
    <w:p w14:paraId="5395581A" w14:textId="57C359D0" w:rsidR="00822FBF" w:rsidRDefault="00822FBF" w:rsidP="00D772B4"/>
    <w:p w14:paraId="7C595621" w14:textId="05AD6D07" w:rsidR="00822FBF" w:rsidRDefault="00822FBF" w:rsidP="00D772B4"/>
    <w:p w14:paraId="693C4815" w14:textId="27055D45" w:rsidR="00822FBF" w:rsidRDefault="00822FBF" w:rsidP="00D772B4"/>
    <w:p w14:paraId="13D7FA22" w14:textId="1DF54C35" w:rsidR="00822FBF" w:rsidRDefault="00822FBF" w:rsidP="00D772B4"/>
    <w:p w14:paraId="667960B9" w14:textId="7625F081" w:rsidR="00822FBF" w:rsidRDefault="00822FBF" w:rsidP="00D772B4"/>
    <w:p w14:paraId="28886CC9" w14:textId="1143D327" w:rsidR="00822FBF" w:rsidRDefault="00822FBF" w:rsidP="00D772B4"/>
    <w:p w14:paraId="72083A95" w14:textId="103AD9CB" w:rsidR="00822FBF" w:rsidRDefault="00822FBF" w:rsidP="00D772B4"/>
    <w:p w14:paraId="3CC1FCC4" w14:textId="3DDF7977" w:rsidR="00822FBF" w:rsidRDefault="00822FBF" w:rsidP="00D772B4"/>
    <w:p w14:paraId="4143AC89" w14:textId="77777777" w:rsidR="00822FBF" w:rsidRDefault="00822FBF" w:rsidP="00D772B4"/>
    <w:p w14:paraId="388771B7" w14:textId="495AF257" w:rsidR="007840AE" w:rsidRPr="007840AE" w:rsidRDefault="007840AE" w:rsidP="00D772B4">
      <w:pPr>
        <w:pStyle w:val="Descripcin"/>
      </w:pPr>
      <w:bookmarkStart w:id="63" w:name="_Toc98288118"/>
      <w:bookmarkStart w:id="64" w:name="_Toc103111754"/>
      <w:bookmarkStart w:id="65" w:name="_Toc108467549"/>
      <w:r w:rsidRPr="004F4F2C">
        <w:lastRenderedPageBreak/>
        <w:t xml:space="preserve">Ilustración </w:t>
      </w:r>
      <w:fldSimple w:instr=" SEQ Ilustración \* ARABIC ">
        <w:r w:rsidR="00E9734B">
          <w:rPr>
            <w:noProof/>
          </w:rPr>
          <w:t>11</w:t>
        </w:r>
      </w:fldSimple>
      <w:r>
        <w:t>.</w:t>
      </w:r>
      <w:r w:rsidRPr="004F4F2C">
        <w:t xml:space="preserve"> configuración de clientes</w:t>
      </w:r>
      <w:bookmarkEnd w:id="63"/>
      <w:bookmarkEnd w:id="64"/>
      <w:bookmarkEnd w:id="65"/>
    </w:p>
    <w:p w14:paraId="7588299B" w14:textId="77777777" w:rsidR="004F4F2C" w:rsidRDefault="004F4F2C" w:rsidP="00E72B94">
      <w:pPr>
        <w:pStyle w:val="Imagen"/>
      </w:pPr>
      <w:r>
        <w:rPr>
          <w:lang w:val="es-ES" w:eastAsia="es-ES"/>
        </w:rPr>
        <w:drawing>
          <wp:inline distT="0" distB="0" distL="0" distR="0" wp14:anchorId="4958015F" wp14:editId="642B6832">
            <wp:extent cx="2928935" cy="3581400"/>
            <wp:effectExtent l="0" t="0" r="508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970575" cy="3632317"/>
                    </a:xfrm>
                    <a:prstGeom prst="rect">
                      <a:avLst/>
                    </a:prstGeom>
                  </pic:spPr>
                </pic:pic>
              </a:graphicData>
            </a:graphic>
          </wp:inline>
        </w:drawing>
      </w:r>
    </w:p>
    <w:p w14:paraId="6313FD60" w14:textId="44319676" w:rsidR="00822FBF" w:rsidRPr="00822FBF" w:rsidRDefault="004F4F2C" w:rsidP="00822FBF">
      <w:pPr>
        <w:pStyle w:val="Cita"/>
      </w:pPr>
      <w:r w:rsidRPr="004F4F2C">
        <w:t xml:space="preserve">Fuente: </w:t>
      </w:r>
      <w:r w:rsidR="00032D79">
        <w:t>Elaboración propia</w:t>
      </w:r>
    </w:p>
    <w:p w14:paraId="1F6C194D" w14:textId="7F2CBC39" w:rsidR="007840AE" w:rsidRPr="007840AE" w:rsidRDefault="007840AE" w:rsidP="00D772B4">
      <w:pPr>
        <w:pStyle w:val="Descripcin"/>
      </w:pPr>
      <w:bookmarkStart w:id="66" w:name="_Toc98288119"/>
      <w:bookmarkStart w:id="67" w:name="_Toc103111755"/>
      <w:bookmarkStart w:id="68" w:name="_Toc108467550"/>
      <w:r w:rsidRPr="0013441B">
        <w:t xml:space="preserve">Ilustración </w:t>
      </w:r>
      <w:fldSimple w:instr=" SEQ Ilustración \* ARABIC ">
        <w:r w:rsidR="00E9734B">
          <w:rPr>
            <w:noProof/>
          </w:rPr>
          <w:t>12</w:t>
        </w:r>
      </w:fldSimple>
      <w:r>
        <w:t>.</w:t>
      </w:r>
      <w:r w:rsidRPr="0013441B">
        <w:t xml:space="preserve"> configuración </w:t>
      </w:r>
      <w:proofErr w:type="spellStart"/>
      <w:r w:rsidRPr="0013441B">
        <w:t>ppoe</w:t>
      </w:r>
      <w:proofErr w:type="spellEnd"/>
      <w:r w:rsidRPr="0013441B">
        <w:t xml:space="preserve"> cliente</w:t>
      </w:r>
      <w:bookmarkEnd w:id="66"/>
      <w:bookmarkEnd w:id="67"/>
      <w:bookmarkEnd w:id="68"/>
    </w:p>
    <w:p w14:paraId="2FC8944C" w14:textId="77777777" w:rsidR="0013441B" w:rsidRDefault="004F4F2C" w:rsidP="00E72B94">
      <w:pPr>
        <w:pStyle w:val="Imagen"/>
      </w:pPr>
      <w:r>
        <w:rPr>
          <w:lang w:val="es-ES" w:eastAsia="es-ES"/>
        </w:rPr>
        <w:drawing>
          <wp:inline distT="0" distB="0" distL="0" distR="0" wp14:anchorId="45C923DA" wp14:editId="4AEFE0DD">
            <wp:extent cx="3590925" cy="2800331"/>
            <wp:effectExtent l="0" t="0" r="0" b="63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602697" cy="2809511"/>
                    </a:xfrm>
                    <a:prstGeom prst="rect">
                      <a:avLst/>
                    </a:prstGeom>
                  </pic:spPr>
                </pic:pic>
              </a:graphicData>
            </a:graphic>
          </wp:inline>
        </w:drawing>
      </w:r>
    </w:p>
    <w:p w14:paraId="7C192CFC" w14:textId="56F2D288" w:rsidR="00534D75" w:rsidRPr="007840AE" w:rsidRDefault="0013441B" w:rsidP="00AD5426">
      <w:pPr>
        <w:pStyle w:val="Cita"/>
      </w:pPr>
      <w:r w:rsidRPr="0013441B">
        <w:t xml:space="preserve">Fuente: </w:t>
      </w:r>
      <w:r w:rsidR="00D55E1E">
        <w:t xml:space="preserve">Elaboración propia </w:t>
      </w:r>
    </w:p>
    <w:p w14:paraId="5D8838FB" w14:textId="037FFD2F" w:rsidR="0013441B" w:rsidRPr="00BB0A9E" w:rsidRDefault="00C5363A" w:rsidP="00BB0A9E">
      <w:pPr>
        <w:ind w:firstLine="0"/>
        <w:rPr>
          <w:b/>
        </w:rPr>
      </w:pPr>
      <w:r>
        <w:rPr>
          <w:b/>
        </w:rPr>
        <w:lastRenderedPageBreak/>
        <w:t xml:space="preserve">12.1.4 </w:t>
      </w:r>
      <w:r w:rsidR="0013441B" w:rsidRPr="00BB0A9E">
        <w:rPr>
          <w:b/>
        </w:rPr>
        <w:t>Actividad 4:</w:t>
      </w:r>
    </w:p>
    <w:p w14:paraId="4DFEEFD7" w14:textId="77777777" w:rsidR="00757285" w:rsidRDefault="00757285" w:rsidP="00D772B4">
      <w:r>
        <w:t>El proceso de comprender cada una de las etapas en el proceso de servicio de internet en las veredas de Miraflores, se realizaron visitas constantes a las veredas en las cuales se analizó el estudio para poder obtener resultados positivos en el diseño. Además, uno de los técnicos de la empresa dio a conocer el proceso de servicio de internet mediante radio enlace, dando así explicación sobre cada una de las etapas que lo componen. Este proceso se explica a continuación:</w:t>
      </w:r>
    </w:p>
    <w:p w14:paraId="4843F235" w14:textId="178D145C" w:rsidR="00AD3CC9" w:rsidRDefault="00757285" w:rsidP="00D772B4">
      <w:r>
        <w:t>El proceso se inicia analizando las antenas principales</w:t>
      </w:r>
      <w:r w:rsidR="003F2121">
        <w:rPr>
          <w:rStyle w:val="Refdecomentario"/>
        </w:rPr>
        <w:t xml:space="preserve"> </w:t>
      </w:r>
      <w:r w:rsidR="003F2121">
        <w:rPr>
          <w:rStyle w:val="Refdecomentario"/>
          <w:sz w:val="24"/>
          <w:szCs w:val="24"/>
        </w:rPr>
        <w:t xml:space="preserve">estas antenas son propiedad </w:t>
      </w:r>
      <w:r w:rsidR="00B017B9">
        <w:rPr>
          <w:rStyle w:val="Refdecomentario"/>
          <w:sz w:val="24"/>
          <w:szCs w:val="24"/>
        </w:rPr>
        <w:t xml:space="preserve">de los proveedores </w:t>
      </w:r>
      <w:r w:rsidR="003F2121">
        <w:rPr>
          <w:rStyle w:val="Refdecomentario"/>
          <w:sz w:val="24"/>
          <w:szCs w:val="24"/>
        </w:rPr>
        <w:t xml:space="preserve">directos de los canales (AZTECA)(solo se obtuvo información básica como la cantidad de </w:t>
      </w:r>
      <w:r w:rsidR="00112578">
        <w:rPr>
          <w:rStyle w:val="Refdecomentario"/>
          <w:sz w:val="24"/>
          <w:szCs w:val="24"/>
        </w:rPr>
        <w:t>5</w:t>
      </w:r>
      <w:r w:rsidR="003F2121">
        <w:rPr>
          <w:rStyle w:val="Refdecomentario"/>
          <w:sz w:val="24"/>
          <w:szCs w:val="24"/>
        </w:rPr>
        <w:t xml:space="preserve"> </w:t>
      </w:r>
      <w:r w:rsidR="00112578">
        <w:rPr>
          <w:rStyle w:val="Refdecomentario"/>
          <w:sz w:val="24"/>
          <w:szCs w:val="24"/>
        </w:rPr>
        <w:t>G</w:t>
      </w:r>
      <w:r w:rsidR="00204D3E">
        <w:rPr>
          <w:rStyle w:val="Refdecomentario"/>
          <w:sz w:val="24"/>
          <w:szCs w:val="24"/>
        </w:rPr>
        <w:t>B</w:t>
      </w:r>
      <w:r w:rsidR="003F2121">
        <w:rPr>
          <w:rStyle w:val="Refdecomentario"/>
          <w:sz w:val="24"/>
          <w:szCs w:val="24"/>
        </w:rPr>
        <w:t xml:space="preserve"> que pasa por canal en total son 4 canales)</w:t>
      </w:r>
      <w:r w:rsidR="00B017B9">
        <w:rPr>
          <w:rStyle w:val="Refdecomentario"/>
          <w:sz w:val="24"/>
          <w:szCs w:val="24"/>
        </w:rPr>
        <w:t>, q</w:t>
      </w:r>
      <w:r>
        <w:t>ue emiten la señal por medio de radio enlace estas antenas están l</w:t>
      </w:r>
      <w:r w:rsidR="003F2121">
        <w:t>ocalizadas en las veredas seleccionadas para relacionar cobertura,</w:t>
      </w:r>
      <w:r>
        <w:t xml:space="preserve"> en estas antenas se recibe el canal principal o proveedor de internet, estas antenas están compuestas por antenas POWER BEAN, se dividen en dos grupos que son; receptor y emiso</w:t>
      </w:r>
      <w:r w:rsidR="00B017B9">
        <w:t xml:space="preserve">r (antena </w:t>
      </w:r>
      <w:proofErr w:type="spellStart"/>
      <w:r w:rsidR="00B017B9">
        <w:t>tp</w:t>
      </w:r>
      <w:proofErr w:type="spellEnd"/>
      <w:r w:rsidR="00B017B9">
        <w:t xml:space="preserve">-link “ubicada en la vivienda”, antena RF “antena ubicada en la troncal”) </w:t>
      </w:r>
      <w:r>
        <w:t>aptando ya nuestro canal principal no</w:t>
      </w:r>
      <w:r w:rsidR="00AD3CC9">
        <w:t>s dirigimos al RAC principal de cada antena, de esta manera se configura y se obtiene la distancia máxima</w:t>
      </w:r>
      <w:r w:rsidR="003F2121">
        <w:t xml:space="preserve"> de alcance, teniendo la d</w:t>
      </w:r>
      <w:r w:rsidR="00AD3CC9">
        <w:t xml:space="preserve">istancia </w:t>
      </w:r>
      <w:r w:rsidR="00B017B9">
        <w:t>me</w:t>
      </w:r>
      <w:r w:rsidR="00AD3CC9">
        <w:t xml:space="preserve"> </w:t>
      </w:r>
      <w:r w:rsidR="00B017B9">
        <w:t>dirijo n</w:t>
      </w:r>
      <w:r w:rsidR="00AD3CC9">
        <w:t xml:space="preserve">uevamente a los puntos estratégico donde se instalaran las troncales solares. Ya después de </w:t>
      </w:r>
      <w:r w:rsidR="00B017B9" w:rsidRPr="00B017B9">
        <w:t>tener los puntos</w:t>
      </w:r>
      <w:r w:rsidR="00AD3CC9">
        <w:t xml:space="preserve"> establecidos </w:t>
      </w:r>
      <w:r w:rsidR="00204D3E" w:rsidRPr="00204D3E">
        <w:t>iniciamos el</w:t>
      </w:r>
      <w:r w:rsidR="00AD3CC9">
        <w:t xml:space="preserve"> proceso de construcción de las troncales solares.</w:t>
      </w:r>
    </w:p>
    <w:p w14:paraId="4B5F70BA" w14:textId="37C7FC8F" w:rsidR="00822FBF" w:rsidRDefault="00822FBF" w:rsidP="00D772B4"/>
    <w:p w14:paraId="0E30CF98" w14:textId="617AFE4E" w:rsidR="00822FBF" w:rsidRDefault="00822FBF" w:rsidP="00D772B4"/>
    <w:p w14:paraId="467AD93E" w14:textId="5B6B8E88" w:rsidR="00822FBF" w:rsidRDefault="00822FBF" w:rsidP="00D772B4"/>
    <w:p w14:paraId="4847CC13" w14:textId="6CB00CBF" w:rsidR="00822FBF" w:rsidRDefault="00822FBF" w:rsidP="00D772B4"/>
    <w:p w14:paraId="5C44D07F" w14:textId="0F42F2D9" w:rsidR="00822FBF" w:rsidRDefault="00822FBF" w:rsidP="00204D3E">
      <w:pPr>
        <w:ind w:firstLine="0"/>
      </w:pPr>
    </w:p>
    <w:p w14:paraId="3DC3BA13" w14:textId="0F86077B" w:rsidR="007840AE" w:rsidRPr="00114C4E" w:rsidRDefault="007840AE" w:rsidP="00D772B4">
      <w:pPr>
        <w:pStyle w:val="Descripcin"/>
      </w:pPr>
      <w:bookmarkStart w:id="69" w:name="_Toc98288120"/>
      <w:bookmarkStart w:id="70" w:name="_Toc103111756"/>
      <w:bookmarkStart w:id="71" w:name="_Toc108467551"/>
      <w:r w:rsidRPr="00780861">
        <w:lastRenderedPageBreak/>
        <w:t xml:space="preserve">Ilustración </w:t>
      </w:r>
      <w:fldSimple w:instr=" SEQ Ilustración \* ARABIC ">
        <w:r w:rsidR="00E9734B">
          <w:rPr>
            <w:noProof/>
          </w:rPr>
          <w:t>13</w:t>
        </w:r>
      </w:fldSimple>
      <w:r>
        <w:t>.</w:t>
      </w:r>
      <w:r w:rsidRPr="00780861">
        <w:t xml:space="preserve"> torre principal</w:t>
      </w:r>
      <w:r>
        <w:t xml:space="preserve"> proveedor azteca, vereda </w:t>
      </w:r>
      <w:proofErr w:type="spellStart"/>
      <w:r>
        <w:t>guamal</w:t>
      </w:r>
      <w:bookmarkEnd w:id="69"/>
      <w:bookmarkEnd w:id="70"/>
      <w:bookmarkEnd w:id="71"/>
      <w:proofErr w:type="spellEnd"/>
    </w:p>
    <w:p w14:paraId="681E734C" w14:textId="77777777" w:rsidR="007840AE" w:rsidRDefault="007840AE" w:rsidP="00D772B4"/>
    <w:p w14:paraId="71AFB2B1" w14:textId="77777777" w:rsidR="00AD3CC9" w:rsidRDefault="00AD3CC9" w:rsidP="00E72B94">
      <w:pPr>
        <w:pStyle w:val="Imagen"/>
      </w:pPr>
      <w:r>
        <w:rPr>
          <w:lang w:val="es-ES" w:eastAsia="es-ES"/>
        </w:rPr>
        <w:drawing>
          <wp:inline distT="0" distB="0" distL="0" distR="0" wp14:anchorId="2335B5A6" wp14:editId="0FD3D083">
            <wp:extent cx="3392336" cy="4010025"/>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404675" cy="4024610"/>
                    </a:xfrm>
                    <a:prstGeom prst="rect">
                      <a:avLst/>
                    </a:prstGeom>
                  </pic:spPr>
                </pic:pic>
              </a:graphicData>
            </a:graphic>
          </wp:inline>
        </w:drawing>
      </w:r>
    </w:p>
    <w:p w14:paraId="36829592" w14:textId="4577C0A8" w:rsidR="00E12A6D" w:rsidRDefault="00780861" w:rsidP="00204D3E">
      <w:pPr>
        <w:pStyle w:val="Cita"/>
      </w:pPr>
      <w:r w:rsidRPr="00780861">
        <w:t>Fuente:</w:t>
      </w:r>
      <w:r w:rsidR="00204D3E">
        <w:rPr>
          <w:rStyle w:val="Refdecomentario"/>
        </w:rPr>
        <w:t xml:space="preserve"> </w:t>
      </w:r>
      <w:r w:rsidR="00E44AC5">
        <w:rPr>
          <w:rStyle w:val="Refdecomentario"/>
          <w:sz w:val="24"/>
          <w:szCs w:val="24"/>
        </w:rPr>
        <w:t>Elaboración propia</w:t>
      </w:r>
    </w:p>
    <w:p w14:paraId="6759ECA2" w14:textId="2E4144FE" w:rsidR="00E12A6D" w:rsidRDefault="00E12A6D" w:rsidP="00E12A6D"/>
    <w:p w14:paraId="190099EB" w14:textId="0E91568B" w:rsidR="00E12A6D" w:rsidRDefault="00E12A6D" w:rsidP="00E12A6D"/>
    <w:p w14:paraId="78B1BF26" w14:textId="38AB0A9D" w:rsidR="00E12A6D" w:rsidRDefault="00E12A6D" w:rsidP="00E12A6D"/>
    <w:p w14:paraId="14C2F6F7" w14:textId="07609B15" w:rsidR="00E12A6D" w:rsidRDefault="00E12A6D" w:rsidP="00E12A6D"/>
    <w:p w14:paraId="202A1C45" w14:textId="2EFF34D5" w:rsidR="00E12A6D" w:rsidRDefault="00E12A6D" w:rsidP="00E12A6D"/>
    <w:p w14:paraId="0F9A99C9" w14:textId="77777777" w:rsidR="0066604C" w:rsidRDefault="0066604C" w:rsidP="00E12A6D"/>
    <w:p w14:paraId="6900722C" w14:textId="77777777" w:rsidR="00E12A6D" w:rsidRPr="00E12A6D" w:rsidRDefault="00E12A6D" w:rsidP="00E12A6D"/>
    <w:p w14:paraId="7554C41F" w14:textId="3D556CD0" w:rsidR="00516BD1" w:rsidRPr="00516BD1" w:rsidRDefault="00516BD1" w:rsidP="00BB0A9E">
      <w:pPr>
        <w:pStyle w:val="Descripcin"/>
      </w:pPr>
      <w:bookmarkStart w:id="72" w:name="_Toc98288121"/>
      <w:bookmarkStart w:id="73" w:name="_Toc103111757"/>
      <w:bookmarkStart w:id="74" w:name="_Toc108467552"/>
      <w:r w:rsidRPr="00114C4E">
        <w:lastRenderedPageBreak/>
        <w:t xml:space="preserve">Ilustración </w:t>
      </w:r>
      <w:fldSimple w:instr=" SEQ Ilustración \* ARABIC ">
        <w:r w:rsidR="00E9734B">
          <w:rPr>
            <w:noProof/>
          </w:rPr>
          <w:t>14</w:t>
        </w:r>
      </w:fldSimple>
      <w:r>
        <w:t>.</w:t>
      </w:r>
      <w:r w:rsidRPr="00114C4E">
        <w:t xml:space="preserve"> simulación antena principal Miraflores - troncal solar morro</w:t>
      </w:r>
      <w:r>
        <w:t xml:space="preserve"> – vereda morro arriba – vereda morro abajo </w:t>
      </w:r>
      <w:proofErr w:type="gramStart"/>
      <w:r>
        <w:t>-  vereda</w:t>
      </w:r>
      <w:proofErr w:type="gramEnd"/>
      <w:r>
        <w:t xml:space="preserve"> los morros</w:t>
      </w:r>
      <w:bookmarkEnd w:id="72"/>
      <w:bookmarkEnd w:id="73"/>
      <w:bookmarkEnd w:id="74"/>
    </w:p>
    <w:p w14:paraId="61E09D8F" w14:textId="77777777" w:rsidR="00114C4E" w:rsidRDefault="00114C4E" w:rsidP="00E72B94">
      <w:pPr>
        <w:pStyle w:val="Imagen"/>
      </w:pPr>
      <w:r>
        <w:rPr>
          <w:lang w:val="es-ES" w:eastAsia="es-ES"/>
        </w:rPr>
        <w:drawing>
          <wp:inline distT="0" distB="0" distL="0" distR="0" wp14:anchorId="348F0F9B" wp14:editId="45F0EC05">
            <wp:extent cx="5615962" cy="3448050"/>
            <wp:effectExtent l="0" t="0" r="381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705" t="9726" r="1752" b="6819"/>
                    <a:stretch/>
                  </pic:blipFill>
                  <pic:spPr bwMode="auto">
                    <a:xfrm>
                      <a:off x="0" y="0"/>
                      <a:ext cx="5621236" cy="3451288"/>
                    </a:xfrm>
                    <a:prstGeom prst="rect">
                      <a:avLst/>
                    </a:prstGeom>
                    <a:ln>
                      <a:noFill/>
                    </a:ln>
                    <a:extLst>
                      <a:ext uri="{53640926-AAD7-44D8-BBD7-CCE9431645EC}">
                        <a14:shadowObscured xmlns:a14="http://schemas.microsoft.com/office/drawing/2010/main"/>
                      </a:ext>
                    </a:extLst>
                  </pic:spPr>
                </pic:pic>
              </a:graphicData>
            </a:graphic>
          </wp:inline>
        </w:drawing>
      </w:r>
    </w:p>
    <w:p w14:paraId="1E82159F" w14:textId="36E307E2" w:rsidR="00E7714B" w:rsidRDefault="00114C4E" w:rsidP="00AD5426">
      <w:pPr>
        <w:pStyle w:val="Cita"/>
      </w:pPr>
      <w:r>
        <w:t xml:space="preserve">Fuente: </w:t>
      </w:r>
      <w:r w:rsidR="0007273A">
        <w:t>Elaboración propia</w:t>
      </w:r>
    </w:p>
    <w:p w14:paraId="73672552" w14:textId="26BC25D9" w:rsidR="00E7714B" w:rsidRDefault="00E7714B" w:rsidP="00D772B4">
      <w:r>
        <w:t xml:space="preserve">En la ilustración 14 </w:t>
      </w:r>
      <w:r w:rsidR="00A75498">
        <w:t xml:space="preserve">donde se tiene la simulación de la antena principal y nuestra troncal ubicada en la vereda los morros, se determina por medio del simulador </w:t>
      </w:r>
      <w:proofErr w:type="spellStart"/>
      <w:r w:rsidR="00A75498">
        <w:t>ubiquiti</w:t>
      </w:r>
      <w:proofErr w:type="spellEnd"/>
      <w:r w:rsidR="00A75498">
        <w:t xml:space="preserve"> la distancia entre emisor y receptor, teniendo en cuenta que la antena emisora seleccionada es una </w:t>
      </w:r>
      <w:proofErr w:type="spellStart"/>
      <w:r w:rsidR="00A75498">
        <w:t>power</w:t>
      </w:r>
      <w:proofErr w:type="spellEnd"/>
      <w:r w:rsidR="00A75498">
        <w:t xml:space="preserve"> vean 800, en la cual se recibe el canal emitido por la antena principal. De igual manera la simulación se programa con las antenas </w:t>
      </w:r>
      <w:proofErr w:type="spellStart"/>
      <w:r w:rsidR="00A75498">
        <w:t>power</w:t>
      </w:r>
      <w:proofErr w:type="spellEnd"/>
      <w:r w:rsidR="00A75498">
        <w:t xml:space="preserve"> </w:t>
      </w:r>
      <w:proofErr w:type="spellStart"/>
      <w:r w:rsidR="00A75498">
        <w:t>bean</w:t>
      </w:r>
      <w:proofErr w:type="spellEnd"/>
      <w:r w:rsidR="00A75498">
        <w:t xml:space="preserve"> para poder </w:t>
      </w:r>
      <w:proofErr w:type="gramStart"/>
      <w:r w:rsidR="00A75498">
        <w:t>dar inicio a</w:t>
      </w:r>
      <w:proofErr w:type="gramEnd"/>
      <w:r w:rsidR="00A75498">
        <w:t xml:space="preserve"> la captación de Angulo que tienen las antenas, teniendo en cuenta el rango de cobertura estas antenas tienen capacidad de almacenar un máximo de usuarios (600 y 700 usuarios), con cobertura máxima establecida por la norma. Teniendo en cuenta que la simulación da un rango de </w:t>
      </w:r>
      <w:r w:rsidR="00516BD1">
        <w:t>4, 13º</w:t>
      </w:r>
      <w:r w:rsidR="00A75498">
        <w:t xml:space="preserve"> de perdida y un alcance máximo de 15 a 17 km entre la antena emisor y la antena receptora, con potencia de 25 a 27 MG máxima </w:t>
      </w:r>
      <w:r w:rsidR="00A75498">
        <w:lastRenderedPageBreak/>
        <w:t>para el usuario, se establece el área de cubertura y se inicia con la instalación de las antenas receptoras en las viviendas de los usuarios.</w:t>
      </w:r>
    </w:p>
    <w:p w14:paraId="41C82FE6" w14:textId="61761816" w:rsidR="00A75498" w:rsidRDefault="00A75498" w:rsidP="00D772B4">
      <w:r>
        <w:t>Se deja claro el proceso de simulación no es permitido ver ya que este programa tiene cuenta privada y es de la autoría de la empresa prestadora del servicio</w:t>
      </w:r>
      <w:r w:rsidR="00157FBE">
        <w:t xml:space="preserve"> (TEKCOM))</w:t>
      </w:r>
    </w:p>
    <w:p w14:paraId="0A86ED32" w14:textId="053CEB39" w:rsidR="00A259F1" w:rsidRPr="00A259F1" w:rsidRDefault="00A259F1" w:rsidP="00D772B4">
      <w:pPr>
        <w:pStyle w:val="Descripcin"/>
        <w:rPr>
          <w:sz w:val="20"/>
          <w:szCs w:val="20"/>
        </w:rPr>
      </w:pPr>
      <w:bookmarkStart w:id="75" w:name="_Toc98288122"/>
      <w:bookmarkStart w:id="76" w:name="_Toc103111758"/>
      <w:bookmarkStart w:id="77" w:name="_Toc108467553"/>
      <w:r w:rsidRPr="002D4678">
        <w:t xml:space="preserve">Ilustración </w:t>
      </w:r>
      <w:fldSimple w:instr=" SEQ Ilustración \* ARABIC ">
        <w:r w:rsidR="00E9734B">
          <w:rPr>
            <w:noProof/>
          </w:rPr>
          <w:t>15</w:t>
        </w:r>
      </w:fldSimple>
      <w:r w:rsidRPr="002D4678">
        <w:t xml:space="preserve"> simulación antena principal Miraflores - troncal solar potreritos - vereda </w:t>
      </w:r>
      <w:r w:rsidRPr="002D4678">
        <w:rPr>
          <w:sz w:val="20"/>
          <w:szCs w:val="20"/>
        </w:rPr>
        <w:t xml:space="preserve">Miraflores - vereda </w:t>
      </w:r>
      <w:proofErr w:type="spellStart"/>
      <w:r w:rsidRPr="002D4678">
        <w:rPr>
          <w:sz w:val="20"/>
          <w:szCs w:val="20"/>
        </w:rPr>
        <w:t>guama</w:t>
      </w:r>
      <w:r>
        <w:rPr>
          <w:sz w:val="20"/>
          <w:szCs w:val="20"/>
        </w:rPr>
        <w:t>l</w:t>
      </w:r>
      <w:proofErr w:type="spellEnd"/>
      <w:r>
        <w:rPr>
          <w:sz w:val="20"/>
          <w:szCs w:val="20"/>
        </w:rPr>
        <w:t>.</w:t>
      </w:r>
      <w:bookmarkEnd w:id="75"/>
      <w:bookmarkEnd w:id="76"/>
      <w:bookmarkEnd w:id="77"/>
    </w:p>
    <w:p w14:paraId="5D1C876E" w14:textId="77777777" w:rsidR="002D4678" w:rsidRDefault="00114C4E" w:rsidP="00E72B94">
      <w:pPr>
        <w:pStyle w:val="Imagen"/>
      </w:pPr>
      <w:r>
        <w:rPr>
          <w:lang w:val="es-ES" w:eastAsia="es-ES"/>
        </w:rPr>
        <w:drawing>
          <wp:inline distT="0" distB="0" distL="0" distR="0" wp14:anchorId="5DA76F3A" wp14:editId="6516BFDB">
            <wp:extent cx="5924095" cy="3381375"/>
            <wp:effectExtent l="0" t="0" r="635"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529" t="10354" r="1752" b="4936"/>
                    <a:stretch/>
                  </pic:blipFill>
                  <pic:spPr bwMode="auto">
                    <a:xfrm>
                      <a:off x="0" y="0"/>
                      <a:ext cx="5938388" cy="3389533"/>
                    </a:xfrm>
                    <a:prstGeom prst="rect">
                      <a:avLst/>
                    </a:prstGeom>
                    <a:ln>
                      <a:noFill/>
                    </a:ln>
                    <a:extLst>
                      <a:ext uri="{53640926-AAD7-44D8-BBD7-CCE9431645EC}">
                        <a14:shadowObscured xmlns:a14="http://schemas.microsoft.com/office/drawing/2010/main"/>
                      </a:ext>
                    </a:extLst>
                  </pic:spPr>
                </pic:pic>
              </a:graphicData>
            </a:graphic>
          </wp:inline>
        </w:drawing>
      </w:r>
    </w:p>
    <w:p w14:paraId="40FF0A81" w14:textId="47B6697A" w:rsidR="00157FBE" w:rsidRPr="00157FBE" w:rsidRDefault="002D4678" w:rsidP="00AD5426">
      <w:pPr>
        <w:pStyle w:val="Cita"/>
      </w:pPr>
      <w:r w:rsidRPr="002D4678">
        <w:t xml:space="preserve">Fuente: </w:t>
      </w:r>
      <w:r w:rsidR="00CF3867">
        <w:t>Elaboración propia</w:t>
      </w:r>
    </w:p>
    <w:p w14:paraId="003D86E7" w14:textId="52ED9FA1" w:rsidR="002D4678" w:rsidRDefault="00157FBE" w:rsidP="00D772B4">
      <w:r>
        <w:t>En la ilustración 15 se realiza la simulación entre la antena principal y nuestra troncal solar potreritos en la vereda Miraflores, esta simulación se realizó para brindarle específicamente internet a 2 escuelas y 20 familias de bajos recursos, como resultados claros en la ilustración 21 se observa la entrega del servicio en una de las escuelas favorecidas.</w:t>
      </w:r>
    </w:p>
    <w:p w14:paraId="53CF5939" w14:textId="2D287438" w:rsidR="00822FBF" w:rsidRDefault="00157FBE" w:rsidP="00E12A6D">
      <w:r>
        <w:t>Se deja claro el proceso de simulación no es permitido ver</w:t>
      </w:r>
      <w:r w:rsidR="003F29A1">
        <w:rPr>
          <w:rStyle w:val="Refdecomentario"/>
        </w:rPr>
        <w:t xml:space="preserve"> </w:t>
      </w:r>
      <w:r w:rsidR="003F29A1">
        <w:rPr>
          <w:rStyle w:val="Refdecomentario"/>
          <w:sz w:val="24"/>
          <w:szCs w:val="24"/>
        </w:rPr>
        <w:t>y</w:t>
      </w:r>
      <w:r>
        <w:t>a que este programa tiene cuenta privada y es de la autoría de la empresa prestadora del servicio, (TEKCOM).</w:t>
      </w:r>
      <w:r w:rsidR="003F29A1">
        <w:t xml:space="preserve"> Teniendo en </w:t>
      </w:r>
      <w:r w:rsidR="003F29A1">
        <w:lastRenderedPageBreak/>
        <w:t xml:space="preserve">cuenta que las perdidas entre troncal y usuario son de 12% teniendo en cuenta que la velocidad se entrega simétrica en parte usuario para no tener caídas de pérdidas que superen el 12%, de igual manera las antenas instaladas en troncales son de alta potencia para recuperar perdidas. </w:t>
      </w:r>
    </w:p>
    <w:p w14:paraId="0111B65D" w14:textId="730BAAD3" w:rsidR="00157FBE" w:rsidRPr="00A259F1" w:rsidRDefault="00A259F1" w:rsidP="00D772B4">
      <w:pPr>
        <w:pStyle w:val="Descripcin"/>
      </w:pPr>
      <w:bookmarkStart w:id="78" w:name="_Toc98288123"/>
      <w:bookmarkStart w:id="79" w:name="_Toc103111759"/>
      <w:bookmarkStart w:id="80" w:name="_Toc108467554"/>
      <w:r w:rsidRPr="00780861">
        <w:t xml:space="preserve">Ilustración </w:t>
      </w:r>
      <w:fldSimple w:instr=" SEQ Ilustración \* ARABIC ">
        <w:r w:rsidR="00E9734B">
          <w:rPr>
            <w:noProof/>
          </w:rPr>
          <w:t>16</w:t>
        </w:r>
      </w:fldSimple>
      <w:r>
        <w:t>.</w:t>
      </w:r>
      <w:r w:rsidRPr="00780861">
        <w:t xml:space="preserve"> troncal sola</w:t>
      </w:r>
      <w:bookmarkEnd w:id="78"/>
      <w:bookmarkEnd w:id="79"/>
      <w:r w:rsidR="003F29A1">
        <w:t>r vereda buenos aires.</w:t>
      </w:r>
      <w:bookmarkEnd w:id="80"/>
    </w:p>
    <w:p w14:paraId="0C30CEDC" w14:textId="77777777" w:rsidR="00A259F1" w:rsidRDefault="00780861" w:rsidP="00E72B94">
      <w:pPr>
        <w:pStyle w:val="Imagen"/>
      </w:pPr>
      <w:r>
        <w:rPr>
          <w:lang w:val="es-ES" w:eastAsia="es-ES"/>
        </w:rPr>
        <w:drawing>
          <wp:inline distT="0" distB="0" distL="0" distR="0" wp14:anchorId="67B091CD" wp14:editId="4184C98D">
            <wp:extent cx="5207000" cy="3905250"/>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216481" cy="3912360"/>
                    </a:xfrm>
                    <a:prstGeom prst="rect">
                      <a:avLst/>
                    </a:prstGeom>
                  </pic:spPr>
                </pic:pic>
              </a:graphicData>
            </a:graphic>
          </wp:inline>
        </w:drawing>
      </w:r>
    </w:p>
    <w:p w14:paraId="3C6AE984" w14:textId="1E5E5124" w:rsidR="00780861" w:rsidRDefault="00780861" w:rsidP="00AD5426">
      <w:pPr>
        <w:pStyle w:val="Cita"/>
      </w:pPr>
      <w:r w:rsidRPr="00780861">
        <w:t>Fuente</w:t>
      </w:r>
      <w:r w:rsidR="003F29A1">
        <w:t xml:space="preserve">: </w:t>
      </w:r>
      <w:r w:rsidR="009339E0">
        <w:t>Elaboración propia</w:t>
      </w:r>
    </w:p>
    <w:p w14:paraId="235BA181" w14:textId="77777777" w:rsidR="009339E0" w:rsidRPr="009339E0" w:rsidRDefault="009339E0" w:rsidP="009339E0"/>
    <w:p w14:paraId="3E6B1D9B" w14:textId="762BF1AA" w:rsidR="00822FBF" w:rsidRDefault="00822FBF" w:rsidP="00822FBF"/>
    <w:p w14:paraId="0EE2EC24" w14:textId="092AE77A" w:rsidR="00822FBF" w:rsidRDefault="00822FBF" w:rsidP="00822FBF"/>
    <w:p w14:paraId="4DFEDDCE" w14:textId="54A54F48" w:rsidR="00822FBF" w:rsidRDefault="00822FBF" w:rsidP="00822FBF"/>
    <w:p w14:paraId="14C628F4" w14:textId="1A051673" w:rsidR="00822FBF" w:rsidRDefault="00822FBF" w:rsidP="003F29A1">
      <w:pPr>
        <w:ind w:firstLine="0"/>
      </w:pPr>
    </w:p>
    <w:p w14:paraId="503B09A6" w14:textId="77777777" w:rsidR="003F29A1" w:rsidRPr="00822FBF" w:rsidRDefault="003F29A1" w:rsidP="003F29A1">
      <w:pPr>
        <w:ind w:firstLine="0"/>
      </w:pPr>
    </w:p>
    <w:p w14:paraId="42B3CFC0" w14:textId="05814702" w:rsidR="00C67748" w:rsidRPr="00C67748" w:rsidRDefault="00C67748" w:rsidP="00D772B4">
      <w:pPr>
        <w:pStyle w:val="Descripcin"/>
      </w:pPr>
      <w:bookmarkStart w:id="81" w:name="_Toc98288124"/>
      <w:bookmarkStart w:id="82" w:name="_Toc103111760"/>
      <w:bookmarkStart w:id="83" w:name="_Toc108467555"/>
      <w:r w:rsidRPr="00780861">
        <w:lastRenderedPageBreak/>
        <w:t xml:space="preserve">Ilustración </w:t>
      </w:r>
      <w:fldSimple w:instr=" SEQ Ilustración \* ARABIC ">
        <w:r w:rsidR="00E9734B">
          <w:rPr>
            <w:noProof/>
          </w:rPr>
          <w:t>17</w:t>
        </w:r>
      </w:fldSimple>
      <w:r>
        <w:t>.</w:t>
      </w:r>
      <w:r w:rsidRPr="00780861">
        <w:t xml:space="preserve"> construcción troncal sola</w:t>
      </w:r>
      <w:r>
        <w:t xml:space="preserve">r panel de </w:t>
      </w:r>
      <w:r w:rsidR="00B71FDE">
        <w:t xml:space="preserve">330w con controlador de carga </w:t>
      </w:r>
      <w:r>
        <w:t>80 a</w:t>
      </w:r>
      <w:r w:rsidR="00B71FDE">
        <w:t xml:space="preserve"> 12/24V</w:t>
      </w:r>
      <w:r>
        <w:t xml:space="preserve"> con conexión a dos </w:t>
      </w:r>
      <w:proofErr w:type="spellStart"/>
      <w:r>
        <w:t>power</w:t>
      </w:r>
      <w:proofErr w:type="spellEnd"/>
      <w:r>
        <w:t xml:space="preserve"> </w:t>
      </w:r>
      <w:proofErr w:type="spellStart"/>
      <w:r>
        <w:t>bean</w:t>
      </w:r>
      <w:proofErr w:type="spellEnd"/>
      <w:r>
        <w:t xml:space="preserve"> 800.</w:t>
      </w:r>
      <w:bookmarkEnd w:id="81"/>
      <w:bookmarkEnd w:id="82"/>
      <w:bookmarkEnd w:id="83"/>
    </w:p>
    <w:p w14:paraId="6C8D3196" w14:textId="77777777" w:rsidR="00780861" w:rsidRDefault="00780861" w:rsidP="00E72B94">
      <w:pPr>
        <w:pStyle w:val="Imagen"/>
      </w:pPr>
      <w:r>
        <w:rPr>
          <w:lang w:val="es-ES" w:eastAsia="es-ES"/>
        </w:rPr>
        <w:drawing>
          <wp:inline distT="0" distB="0" distL="0" distR="0" wp14:anchorId="6963C266" wp14:editId="07B25A12">
            <wp:extent cx="4702298" cy="5372100"/>
            <wp:effectExtent l="0" t="0" r="3175"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720652" cy="5393069"/>
                    </a:xfrm>
                    <a:prstGeom prst="rect">
                      <a:avLst/>
                    </a:prstGeom>
                  </pic:spPr>
                </pic:pic>
              </a:graphicData>
            </a:graphic>
          </wp:inline>
        </w:drawing>
      </w:r>
    </w:p>
    <w:p w14:paraId="0C356C22" w14:textId="7F2C4EA3" w:rsidR="00780861" w:rsidRDefault="00780861" w:rsidP="00AD5426">
      <w:pPr>
        <w:pStyle w:val="Cita"/>
      </w:pPr>
      <w:r w:rsidRPr="00BB0A9E">
        <w:t>Fuent</w:t>
      </w:r>
      <w:r w:rsidR="00A81A69">
        <w:t>e</w:t>
      </w:r>
      <w:r w:rsidR="00394B4E">
        <w:t xml:space="preserve">: Elaboración propia </w:t>
      </w:r>
    </w:p>
    <w:p w14:paraId="17225DA6" w14:textId="0B8C2438" w:rsidR="00822FBF" w:rsidRDefault="00822FBF" w:rsidP="00822FBF"/>
    <w:p w14:paraId="1A563650" w14:textId="708A7C56" w:rsidR="00822FBF" w:rsidRDefault="00822FBF" w:rsidP="00822FBF"/>
    <w:p w14:paraId="3D4B3A7D" w14:textId="10CF8AA9" w:rsidR="00822FBF" w:rsidRDefault="00822FBF" w:rsidP="00A81A69">
      <w:pPr>
        <w:ind w:firstLine="0"/>
      </w:pPr>
    </w:p>
    <w:p w14:paraId="05073C35" w14:textId="77777777" w:rsidR="00F15E54" w:rsidRPr="00822FBF" w:rsidRDefault="00F15E54" w:rsidP="00A81A69">
      <w:pPr>
        <w:ind w:firstLine="0"/>
      </w:pPr>
    </w:p>
    <w:p w14:paraId="7881FBC3" w14:textId="651550DA" w:rsidR="005433CD" w:rsidRPr="00BB0A9E" w:rsidRDefault="00F15E54" w:rsidP="00BB0A9E">
      <w:pPr>
        <w:ind w:firstLine="0"/>
        <w:rPr>
          <w:b/>
        </w:rPr>
      </w:pPr>
      <w:r>
        <w:rPr>
          <w:b/>
        </w:rPr>
        <w:lastRenderedPageBreak/>
        <w:t xml:space="preserve">12.2 </w:t>
      </w:r>
      <w:r w:rsidR="001719F6" w:rsidRPr="00BB0A9E">
        <w:rPr>
          <w:b/>
        </w:rPr>
        <w:t>Etapa</w:t>
      </w:r>
      <w:r w:rsidR="00780861" w:rsidRPr="00BB0A9E">
        <w:rPr>
          <w:b/>
        </w:rPr>
        <w:t xml:space="preserve"> 2: Diseño del proyecto.</w:t>
      </w:r>
    </w:p>
    <w:p w14:paraId="2DA45683" w14:textId="1B3AC401" w:rsidR="00780861" w:rsidRPr="00BB0A9E" w:rsidRDefault="00F15E54" w:rsidP="00BB0A9E">
      <w:pPr>
        <w:ind w:firstLine="0"/>
        <w:rPr>
          <w:b/>
        </w:rPr>
      </w:pPr>
      <w:r>
        <w:rPr>
          <w:b/>
        </w:rPr>
        <w:t xml:space="preserve">12.2.1 </w:t>
      </w:r>
      <w:r w:rsidR="00780861" w:rsidRPr="00BB0A9E">
        <w:rPr>
          <w:b/>
        </w:rPr>
        <w:t>Actividad 1.</w:t>
      </w:r>
    </w:p>
    <w:p w14:paraId="14979E02" w14:textId="5F40A02D" w:rsidR="00780861" w:rsidRDefault="001719F6" w:rsidP="00D772B4">
      <w:r>
        <w:t>Para el desarrollo de esta actividad se realizaron diferentes visitas a las viviendas ubicadas en el alcance de cada troncal, de esta manera se dispone a la planeación de la distancia entre la troncal y la vivienda. Para poder identificar el alcance de cada troncal se realizaron pruebas con un kit de servicio de internet por radio enlace en cada vivienda, en la configuración de la antena nos establece el alcance y la potencia con la que recibe de la troncal.</w:t>
      </w:r>
    </w:p>
    <w:p w14:paraId="4D4DD0C3" w14:textId="6CE44AAC" w:rsidR="00BB0A9E" w:rsidRDefault="00BB0A9E" w:rsidP="00394B4E">
      <w:pPr>
        <w:pStyle w:val="Descripcin"/>
      </w:pPr>
      <w:bookmarkStart w:id="84" w:name="_Toc98288125"/>
      <w:bookmarkStart w:id="85" w:name="_Toc103111761"/>
      <w:bookmarkStart w:id="86" w:name="_Toc108467556"/>
      <w:r w:rsidRPr="00DA0522">
        <w:t xml:space="preserve">Ilustración </w:t>
      </w:r>
      <w:fldSimple w:instr=" SEQ Ilustración \* ARABIC ">
        <w:r w:rsidR="00E9734B">
          <w:rPr>
            <w:noProof/>
          </w:rPr>
          <w:t>18</w:t>
        </w:r>
      </w:fldSimple>
      <w:r>
        <w:rPr>
          <w:noProof/>
        </w:rPr>
        <w:t>.</w:t>
      </w:r>
      <w:r w:rsidRPr="00DA0522">
        <w:t xml:space="preserve"> VISITA VEREDAS</w:t>
      </w:r>
      <w:bookmarkEnd w:id="84"/>
      <w:bookmarkEnd w:id="85"/>
      <w:bookmarkEnd w:id="86"/>
    </w:p>
    <w:p w14:paraId="179571F8" w14:textId="77777777" w:rsidR="00DA0522" w:rsidRDefault="00DA0522" w:rsidP="00E72B94">
      <w:pPr>
        <w:pStyle w:val="Imagen"/>
      </w:pPr>
      <w:r>
        <w:rPr>
          <w:lang w:val="es-ES" w:eastAsia="es-ES"/>
        </w:rPr>
        <w:drawing>
          <wp:inline distT="0" distB="0" distL="0" distR="0" wp14:anchorId="48DDA260" wp14:editId="1A81EC84">
            <wp:extent cx="5839737" cy="3238500"/>
            <wp:effectExtent l="0" t="0" r="889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842921" cy="3240266"/>
                    </a:xfrm>
                    <a:prstGeom prst="rect">
                      <a:avLst/>
                    </a:prstGeom>
                  </pic:spPr>
                </pic:pic>
              </a:graphicData>
            </a:graphic>
          </wp:inline>
        </w:drawing>
      </w:r>
    </w:p>
    <w:p w14:paraId="0C91208A" w14:textId="0EBE88EE" w:rsidR="00DA0522" w:rsidRDefault="00DA0522" w:rsidP="00C22BA1">
      <w:pPr>
        <w:pStyle w:val="Cita"/>
      </w:pPr>
      <w:r w:rsidRPr="00DA0522">
        <w:t xml:space="preserve">Fuente: </w:t>
      </w:r>
      <w:r w:rsidR="00394B4E">
        <w:t xml:space="preserve">Elaboración propia </w:t>
      </w:r>
    </w:p>
    <w:p w14:paraId="2B93CA94" w14:textId="70EA66B8" w:rsidR="00822FBF" w:rsidRDefault="00822FBF" w:rsidP="00822FBF"/>
    <w:p w14:paraId="6B739521" w14:textId="0283F9EF" w:rsidR="00822FBF" w:rsidRDefault="00822FBF" w:rsidP="00822FBF"/>
    <w:p w14:paraId="1C17F16F" w14:textId="3155B74B" w:rsidR="00822FBF" w:rsidRDefault="00822FBF" w:rsidP="00822FBF"/>
    <w:p w14:paraId="406584D3" w14:textId="77777777" w:rsidR="0066604C" w:rsidRPr="00822FBF" w:rsidRDefault="0066604C" w:rsidP="00822FBF"/>
    <w:p w14:paraId="1B0F422D" w14:textId="1D51893A" w:rsidR="00C22BA1" w:rsidRPr="00C22BA1" w:rsidRDefault="00C22BA1" w:rsidP="00C22BA1">
      <w:pPr>
        <w:pStyle w:val="Descripcin"/>
      </w:pPr>
      <w:bookmarkStart w:id="87" w:name="_Toc98288126"/>
      <w:bookmarkStart w:id="88" w:name="_Toc103111762"/>
      <w:bookmarkStart w:id="89" w:name="_Toc108467557"/>
      <w:r w:rsidRPr="00DA0522">
        <w:lastRenderedPageBreak/>
        <w:t xml:space="preserve">Ilustración </w:t>
      </w:r>
      <w:fldSimple w:instr=" SEQ Ilustración \* ARABIC ">
        <w:r w:rsidR="00E9734B">
          <w:rPr>
            <w:noProof/>
          </w:rPr>
          <w:t>19</w:t>
        </w:r>
      </w:fldSimple>
      <w:r w:rsidRPr="00DA0522">
        <w:t xml:space="preserve"> kit sistema radio enlace lado cliente</w:t>
      </w:r>
      <w:bookmarkEnd w:id="87"/>
      <w:bookmarkEnd w:id="88"/>
      <w:bookmarkEnd w:id="89"/>
    </w:p>
    <w:p w14:paraId="369A0A73" w14:textId="77777777" w:rsidR="00DA0522" w:rsidRDefault="00DA0522" w:rsidP="00E72B94">
      <w:pPr>
        <w:pStyle w:val="Imagen"/>
      </w:pPr>
      <w:r>
        <w:rPr>
          <w:lang w:val="es-ES" w:eastAsia="es-ES"/>
        </w:rPr>
        <w:drawing>
          <wp:inline distT="0" distB="0" distL="0" distR="0" wp14:anchorId="33C6F9D3" wp14:editId="298DBAAC">
            <wp:extent cx="3286125" cy="4637676"/>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293603" cy="4648229"/>
                    </a:xfrm>
                    <a:prstGeom prst="rect">
                      <a:avLst/>
                    </a:prstGeom>
                  </pic:spPr>
                </pic:pic>
              </a:graphicData>
            </a:graphic>
          </wp:inline>
        </w:drawing>
      </w:r>
    </w:p>
    <w:p w14:paraId="7BC8CB74" w14:textId="02B3D950" w:rsidR="00DA0522" w:rsidRDefault="00DA0522" w:rsidP="00C22BA1">
      <w:pPr>
        <w:pStyle w:val="Cita"/>
      </w:pPr>
      <w:r w:rsidRPr="00DA0522">
        <w:t xml:space="preserve">Fuente: </w:t>
      </w:r>
      <w:r w:rsidR="00394B4E">
        <w:t xml:space="preserve">Elaboración propia </w:t>
      </w:r>
    </w:p>
    <w:p w14:paraId="7F715547" w14:textId="0D6FCDB5" w:rsidR="00822FBF" w:rsidRDefault="00822FBF" w:rsidP="00822FBF"/>
    <w:p w14:paraId="15335D2B" w14:textId="46A3233C" w:rsidR="00822FBF" w:rsidRDefault="00822FBF" w:rsidP="00822FBF"/>
    <w:p w14:paraId="7B8B9EBE" w14:textId="4C77AB26" w:rsidR="00822FBF" w:rsidRDefault="00822FBF" w:rsidP="00822FBF"/>
    <w:p w14:paraId="25EDBFA0" w14:textId="26BD3A69" w:rsidR="00822FBF" w:rsidRDefault="00822FBF" w:rsidP="00822FBF"/>
    <w:p w14:paraId="4476A596" w14:textId="0D8D1B9E" w:rsidR="00822FBF" w:rsidRDefault="00822FBF" w:rsidP="00822FBF"/>
    <w:p w14:paraId="79693052" w14:textId="4C94529D" w:rsidR="00822FBF" w:rsidRDefault="00822FBF" w:rsidP="00822FBF"/>
    <w:p w14:paraId="71324206" w14:textId="77777777" w:rsidR="00822FBF" w:rsidRPr="00822FBF" w:rsidRDefault="00822FBF" w:rsidP="00822FBF"/>
    <w:p w14:paraId="521351E6" w14:textId="3E3268EC" w:rsidR="00C22BA1" w:rsidRPr="00C22BA1" w:rsidRDefault="00C22BA1" w:rsidP="00C22BA1">
      <w:pPr>
        <w:pStyle w:val="Descripcin"/>
      </w:pPr>
      <w:bookmarkStart w:id="90" w:name="_Toc98288127"/>
      <w:bookmarkStart w:id="91" w:name="_Toc103111763"/>
      <w:bookmarkStart w:id="92" w:name="_Toc108467558"/>
      <w:r w:rsidRPr="00DA0522">
        <w:lastRenderedPageBreak/>
        <w:t xml:space="preserve">Ilustración </w:t>
      </w:r>
      <w:fldSimple w:instr=" SEQ Ilustración \* ARABIC ">
        <w:r w:rsidR="00E9734B">
          <w:rPr>
            <w:noProof/>
          </w:rPr>
          <w:t>20</w:t>
        </w:r>
      </w:fldSimple>
      <w:r w:rsidRPr="00DA0522">
        <w:t xml:space="preserve"> configuración antena pruebas alcance</w:t>
      </w:r>
      <w:bookmarkEnd w:id="90"/>
      <w:bookmarkEnd w:id="91"/>
      <w:bookmarkEnd w:id="92"/>
    </w:p>
    <w:p w14:paraId="61321B92" w14:textId="77777777" w:rsidR="00DA0522" w:rsidRDefault="00DA0522" w:rsidP="00E72B94">
      <w:pPr>
        <w:pStyle w:val="Imagen"/>
      </w:pPr>
      <w:r>
        <w:rPr>
          <w:lang w:val="es-ES" w:eastAsia="es-ES"/>
        </w:rPr>
        <w:drawing>
          <wp:inline distT="0" distB="0" distL="0" distR="0" wp14:anchorId="687648D2" wp14:editId="1C923446">
            <wp:extent cx="4962525" cy="4619495"/>
            <wp:effectExtent l="57150" t="0" r="47625" b="10541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BEBA8EAE-BF5A-486C-A8C5-ECC9F3942E4B}">
                          <a14:imgProps xmlns:a14="http://schemas.microsoft.com/office/drawing/2010/main">
                            <a14:imgLayer r:embed="rId30">
                              <a14:imgEffect>
                                <a14:sharpenSoften amount="48000"/>
                              </a14:imgEffect>
                            </a14:imgLayer>
                          </a14:imgProps>
                        </a:ext>
                      </a:extLst>
                    </a:blip>
                    <a:stretch>
                      <a:fillRect/>
                    </a:stretch>
                  </pic:blipFill>
                  <pic:spPr>
                    <a:xfrm>
                      <a:off x="0" y="0"/>
                      <a:ext cx="4981968" cy="4637594"/>
                    </a:xfrm>
                    <a:prstGeom prst="rect">
                      <a:avLst/>
                    </a:prstGeom>
                    <a:effectLst>
                      <a:outerShdw blurRad="50800" dist="50800" dir="5400000" algn="ctr" rotWithShape="0">
                        <a:srgbClr val="000000">
                          <a:alpha val="50000"/>
                        </a:srgbClr>
                      </a:outerShdw>
                    </a:effectLst>
                  </pic:spPr>
                </pic:pic>
              </a:graphicData>
            </a:graphic>
          </wp:inline>
        </w:drawing>
      </w:r>
    </w:p>
    <w:p w14:paraId="164E9921" w14:textId="429A9E2E" w:rsidR="00DA0522" w:rsidRDefault="00DA0522" w:rsidP="00C22BA1">
      <w:pPr>
        <w:pStyle w:val="Cita"/>
      </w:pPr>
      <w:r w:rsidRPr="00DA0522">
        <w:t xml:space="preserve">Fuente: </w:t>
      </w:r>
      <w:r w:rsidR="00724010">
        <w:t>Elaboración propia</w:t>
      </w:r>
    </w:p>
    <w:p w14:paraId="6055567C" w14:textId="24AAFB3D" w:rsidR="00780861" w:rsidRPr="00C22BA1" w:rsidRDefault="00F15E54" w:rsidP="00C22BA1">
      <w:pPr>
        <w:ind w:firstLine="0"/>
        <w:rPr>
          <w:b/>
        </w:rPr>
      </w:pPr>
      <w:r>
        <w:rPr>
          <w:b/>
        </w:rPr>
        <w:t xml:space="preserve">12.2.2 </w:t>
      </w:r>
      <w:r w:rsidR="002E2691" w:rsidRPr="00C22BA1">
        <w:rPr>
          <w:b/>
        </w:rPr>
        <w:t>Actividad 2</w:t>
      </w:r>
    </w:p>
    <w:p w14:paraId="44E3C889" w14:textId="39AB8E22" w:rsidR="006C47E0" w:rsidRDefault="00751B50" w:rsidP="00C22BA1">
      <w:r>
        <w:t>El proceso de realizar las visitas técnicas al casco rural y puntos estratégicos para las troncales, se realizó bajo</w:t>
      </w:r>
      <w:r w:rsidR="008F17E7">
        <w:t xml:space="preserve"> el acompañamiento de un ingeniero</w:t>
      </w:r>
      <w:r>
        <w:t xml:space="preserve"> de la empresa con </w:t>
      </w:r>
      <w:r w:rsidRPr="00157FBE">
        <w:t>él</w:t>
      </w:r>
      <w:r>
        <w:t xml:space="preserve"> se realizaron las visitas suficientes para </w:t>
      </w:r>
      <w:r w:rsidR="008F17E7">
        <w:t xml:space="preserve">determinar las distancias entre </w:t>
      </w:r>
      <w:r w:rsidRPr="00157FBE">
        <w:t>troncales y las vivienda</w:t>
      </w:r>
      <w:r w:rsidR="00157FBE" w:rsidRPr="00157FBE">
        <w:t>s</w:t>
      </w:r>
      <w:r w:rsidR="00157FBE">
        <w:t xml:space="preserve">, para poder determinar los cálculos de distancia entre la troncal y el usuario se establecían conexiones </w:t>
      </w:r>
      <w:r w:rsidR="0014352A">
        <w:t xml:space="preserve">en vista directa entre la troncal y </w:t>
      </w:r>
      <w:r w:rsidR="00A81A69">
        <w:t xml:space="preserve">la antena usuario, Teniendo en cuenta que las </w:t>
      </w:r>
      <w:r w:rsidR="00724010">
        <w:t>pérdidas</w:t>
      </w:r>
      <w:r w:rsidR="00A81A69">
        <w:t xml:space="preserve"> no se pueden superar en un 12% se estableció</w:t>
      </w:r>
      <w:r w:rsidR="0014352A">
        <w:t xml:space="preserve"> un punto de referenci</w:t>
      </w:r>
      <w:r w:rsidR="00A81A69">
        <w:t>a para establecer conexión entre</w:t>
      </w:r>
      <w:r w:rsidR="0014352A">
        <w:t xml:space="preserve"> las </w:t>
      </w:r>
      <w:r w:rsidR="0014352A">
        <w:lastRenderedPageBreak/>
        <w:t>dos antenas de esta manera se establ</w:t>
      </w:r>
      <w:r w:rsidR="00A81A69">
        <w:t>ecía si la vivienda del usuario posee</w:t>
      </w:r>
      <w:r w:rsidR="0014352A">
        <w:t xml:space="preserve"> viabilidad para prestarle el servicio, este proceso se realizó con</w:t>
      </w:r>
      <w:r>
        <w:t xml:space="preserve"> todos los requisitos de bioseguridad al momento de ingr</w:t>
      </w:r>
      <w:r w:rsidR="0014352A">
        <w:t>esar a las viviendas.</w:t>
      </w:r>
    </w:p>
    <w:p w14:paraId="021E4448" w14:textId="60B20BBD" w:rsidR="00C22BA1" w:rsidRPr="00751B50" w:rsidRDefault="00C22BA1" w:rsidP="00C22BA1">
      <w:pPr>
        <w:pStyle w:val="Descripcin"/>
      </w:pPr>
      <w:bookmarkStart w:id="93" w:name="_Toc103111764"/>
      <w:bookmarkStart w:id="94" w:name="_Toc108467559"/>
      <w:r>
        <w:t xml:space="preserve">Ilustración </w:t>
      </w:r>
      <w:fldSimple w:instr=" SEQ Ilustración \* ARABIC ">
        <w:r w:rsidR="00E9734B">
          <w:rPr>
            <w:noProof/>
          </w:rPr>
          <w:t>21</w:t>
        </w:r>
      </w:fldSimple>
      <w:r>
        <w:t>.</w:t>
      </w:r>
      <w:r w:rsidRPr="00751B50">
        <w:t xml:space="preserve"> visita técnica </w:t>
      </w:r>
      <w:r>
        <w:t xml:space="preserve">y entrega de servicio </w:t>
      </w:r>
      <w:r w:rsidRPr="00751B50">
        <w:t>escuela vereda Miraflore</w:t>
      </w:r>
      <w:r>
        <w:t>s</w:t>
      </w:r>
      <w:bookmarkEnd w:id="93"/>
      <w:bookmarkEnd w:id="94"/>
    </w:p>
    <w:p w14:paraId="1A553F63" w14:textId="77777777" w:rsidR="00C22BA1" w:rsidRDefault="00C22BA1" w:rsidP="00C22BA1"/>
    <w:p w14:paraId="7191026A" w14:textId="77777777" w:rsidR="00751B50" w:rsidRDefault="00751B50" w:rsidP="00E72B94">
      <w:pPr>
        <w:pStyle w:val="Imagen"/>
      </w:pPr>
      <w:r>
        <w:rPr>
          <w:lang w:val="es-ES" w:eastAsia="es-ES"/>
        </w:rPr>
        <w:drawing>
          <wp:inline distT="0" distB="0" distL="0" distR="0" wp14:anchorId="2406D47B" wp14:editId="351246AE">
            <wp:extent cx="3245338" cy="3629025"/>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3273388" cy="3660392"/>
                    </a:xfrm>
                    <a:prstGeom prst="rect">
                      <a:avLst/>
                    </a:prstGeom>
                  </pic:spPr>
                </pic:pic>
              </a:graphicData>
            </a:graphic>
          </wp:inline>
        </w:drawing>
      </w:r>
    </w:p>
    <w:p w14:paraId="019F135B" w14:textId="5B81A47B" w:rsidR="0014352A" w:rsidRDefault="00751B50" w:rsidP="00D74117">
      <w:pPr>
        <w:pStyle w:val="Cita"/>
      </w:pPr>
      <w:r w:rsidRPr="00751B50">
        <w:t xml:space="preserve">Fuente: </w:t>
      </w:r>
      <w:r w:rsidR="00F15E54">
        <w:t>Elaboración propia</w:t>
      </w:r>
    </w:p>
    <w:p w14:paraId="5C7FF7EC" w14:textId="1A34F3BA" w:rsidR="00751B50" w:rsidRPr="00D74117" w:rsidRDefault="00345E7D" w:rsidP="00D74117">
      <w:pPr>
        <w:ind w:firstLine="0"/>
        <w:rPr>
          <w:b/>
        </w:rPr>
      </w:pPr>
      <w:r>
        <w:rPr>
          <w:b/>
        </w:rPr>
        <w:t>12.2.3 Actividad 3</w:t>
      </w:r>
      <w:r w:rsidR="00751B50" w:rsidRPr="00D74117">
        <w:rPr>
          <w:b/>
        </w:rPr>
        <w:t xml:space="preserve">: </w:t>
      </w:r>
    </w:p>
    <w:p w14:paraId="3456FB91" w14:textId="204EFE3E" w:rsidR="00751B50" w:rsidRDefault="0066668F" w:rsidP="00D74117">
      <w:r>
        <w:t xml:space="preserve">El diseño de cada troncal solar es diferente ya que en cada troncal se cuenta con diferentes equipos, teniendo en cuenta que el </w:t>
      </w:r>
      <w:r w:rsidR="008F17E7">
        <w:t>sistema</w:t>
      </w:r>
      <w:r>
        <w:t xml:space="preserve"> se realizó en colaboración conjunta entre el director de pro</w:t>
      </w:r>
      <w:r w:rsidR="004B387B">
        <w:t xml:space="preserve">yectos de la empresa </w:t>
      </w:r>
      <w:r w:rsidR="008F17E7">
        <w:t xml:space="preserve">y </w:t>
      </w:r>
      <w:r w:rsidR="004B387B">
        <w:t xml:space="preserve">el pasante, </w:t>
      </w:r>
      <w:r>
        <w:t xml:space="preserve">los </w:t>
      </w:r>
      <w:r w:rsidR="009A165D">
        <w:t xml:space="preserve">planos no se adjuntan ya que son datos </w:t>
      </w:r>
      <w:r w:rsidRPr="004B387B">
        <w:lastRenderedPageBreak/>
        <w:t>confidencia</w:t>
      </w:r>
      <w:r w:rsidR="004B387B" w:rsidRPr="004B387B">
        <w:t>l</w:t>
      </w:r>
      <w:r w:rsidR="009A165D">
        <w:t>es</w:t>
      </w:r>
      <w:r w:rsidR="004B387B">
        <w:t xml:space="preserve"> d</w:t>
      </w:r>
      <w:r>
        <w:t xml:space="preserve">e la empresa estos registros quedan consignados en la base de datos de </w:t>
      </w:r>
      <w:proofErr w:type="gramStart"/>
      <w:r>
        <w:t>la misma</w:t>
      </w:r>
      <w:proofErr w:type="gramEnd"/>
      <w:r>
        <w:t>, se adjuntara evidencias de la construcción de las troncales solares.</w:t>
      </w:r>
      <w:r w:rsidR="004B387B">
        <w:t xml:space="preserve"> </w:t>
      </w:r>
    </w:p>
    <w:p w14:paraId="54122805" w14:textId="5F649A53" w:rsidR="004B387B" w:rsidRDefault="004B387B" w:rsidP="00611061">
      <w:r>
        <w:t>Teniendo en cuenta que los planos son confidenciales de la empresa en las ilustraciones 22 y 23 se observa el horario de salida y puesta del sol, energía solar en Miraflores.</w:t>
      </w:r>
    </w:p>
    <w:p w14:paraId="3181406A" w14:textId="64C480D7" w:rsidR="00D74117" w:rsidRDefault="00D74117" w:rsidP="00611061">
      <w:pPr>
        <w:pStyle w:val="Descripcin"/>
      </w:pPr>
      <w:bookmarkStart w:id="95" w:name="_Toc98288129"/>
      <w:bookmarkStart w:id="96" w:name="_Toc103111765"/>
      <w:bookmarkStart w:id="97" w:name="_Toc108467560"/>
      <w:r w:rsidRPr="0014352A">
        <w:t xml:space="preserve">Ilustración </w:t>
      </w:r>
      <w:fldSimple w:instr=" SEQ Ilustración \* ARABIC ">
        <w:r w:rsidR="00E9734B">
          <w:rPr>
            <w:noProof/>
          </w:rPr>
          <w:t>22</w:t>
        </w:r>
      </w:fldSimple>
      <w:r w:rsidRPr="0014352A">
        <w:t xml:space="preserve"> salida y puesta del sol en Miraflores Boyacá</w:t>
      </w:r>
      <w:bookmarkEnd w:id="95"/>
      <w:bookmarkEnd w:id="96"/>
      <w:bookmarkEnd w:id="97"/>
    </w:p>
    <w:p w14:paraId="0D82450A" w14:textId="77777777" w:rsidR="0014352A" w:rsidRDefault="0014352A" w:rsidP="00E72B94">
      <w:pPr>
        <w:pStyle w:val="Imagen"/>
      </w:pPr>
      <w:r>
        <w:rPr>
          <w:lang w:val="es-ES" w:eastAsia="es-ES"/>
        </w:rPr>
        <w:drawing>
          <wp:inline distT="0" distB="0" distL="0" distR="0" wp14:anchorId="54F91AF9" wp14:editId="6E9D306F">
            <wp:extent cx="6235065" cy="4038600"/>
            <wp:effectExtent l="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6244635" cy="4044799"/>
                    </a:xfrm>
                    <a:prstGeom prst="rect">
                      <a:avLst/>
                    </a:prstGeom>
                  </pic:spPr>
                </pic:pic>
              </a:graphicData>
            </a:graphic>
          </wp:inline>
        </w:drawing>
      </w:r>
    </w:p>
    <w:p w14:paraId="104F8514" w14:textId="26E7F3BB" w:rsidR="0014352A" w:rsidRPr="00855C01" w:rsidRDefault="0014352A" w:rsidP="00611061">
      <w:pPr>
        <w:pStyle w:val="Cita"/>
        <w:rPr>
          <w:lang w:val="en-US"/>
        </w:rPr>
      </w:pPr>
      <w:r w:rsidRPr="00855C01">
        <w:rPr>
          <w:lang w:val="en-US"/>
        </w:rPr>
        <w:t>Fuente:</w:t>
      </w:r>
      <w:r w:rsidR="00E71064">
        <w:fldChar w:fldCharType="begin"/>
      </w:r>
      <w:r w:rsidR="00D076DB">
        <w:rPr>
          <w:lang w:val="en-US"/>
        </w:rPr>
        <w:instrText xml:space="preserve"> ADDIN ZOTERO_ITEM CSL_CITATION {"citationID":"uxefODJi","properties":{"formattedCitation":"(Weather Spark, 2021b)","plainCitation":"(Weather Spark, 2021b)","noteIndex":0},"citationItems":[{"id":"EVxgaamF/oLq7o8yi","uris":["http://zotero.org/users/7237821/items/HQECXDV5"],"uri":["http://zotero.org/users/7237821/items/HQECXDV5"],"itemData":{"id":1229,"type":"webpage","abstract":"En Miraflores, los veranos son calurosos y nublados y los inviernos son cortos, cómodos, mojados y mayormente nublados. Durante el transcurso del año, la temperatura generalmente varía de 13 °C a 26 °C y rara vez baja a menos de 9 °C o sube a más de 28 °C.","language":"es","title":"Salida y puesta del sol en Miraflores Boyacá","URL":"https://es.weatherspark.com/y/24339/Clima-promedio-en-Miraflores-Colombia-durante-todo-el-a%C3%B1o","author":[{"family":"Weather Spark","given":""}],"accessed":{"date-parts":[["2022",6,9]]},"issued":{"date-parts":[["2021"]]}}}],"schema":"https://github.com/citation-style-language/schema/raw/master/csl-citation.json"} </w:instrText>
      </w:r>
      <w:r w:rsidR="00E71064">
        <w:fldChar w:fldCharType="separate"/>
      </w:r>
      <w:r w:rsidR="00E71064" w:rsidRPr="00855C01">
        <w:rPr>
          <w:lang w:val="en-US"/>
        </w:rPr>
        <w:t>(Weather Spark, 2021b)</w:t>
      </w:r>
      <w:r w:rsidR="00E71064">
        <w:fldChar w:fldCharType="end"/>
      </w:r>
      <w:r w:rsidR="00E71064" w:rsidRPr="00855C01">
        <w:rPr>
          <w:lang w:val="en-US"/>
        </w:rPr>
        <w:t xml:space="preserve"> </w:t>
      </w:r>
    </w:p>
    <w:p w14:paraId="4E8D1D08" w14:textId="178A8983" w:rsidR="00822FBF" w:rsidRPr="00855C01" w:rsidRDefault="00822FBF" w:rsidP="00822FBF">
      <w:pPr>
        <w:rPr>
          <w:lang w:val="en-US"/>
        </w:rPr>
      </w:pPr>
    </w:p>
    <w:p w14:paraId="38CA37E3" w14:textId="546E6745" w:rsidR="00822FBF" w:rsidRPr="00855C01" w:rsidRDefault="00822FBF" w:rsidP="00822FBF">
      <w:pPr>
        <w:rPr>
          <w:lang w:val="en-US"/>
        </w:rPr>
      </w:pPr>
    </w:p>
    <w:p w14:paraId="2A7CA486" w14:textId="1E503D99" w:rsidR="00822FBF" w:rsidRPr="00855C01" w:rsidRDefault="00822FBF" w:rsidP="00822FBF">
      <w:pPr>
        <w:rPr>
          <w:lang w:val="en-US"/>
        </w:rPr>
      </w:pPr>
    </w:p>
    <w:p w14:paraId="0757CC16" w14:textId="64A59E8F" w:rsidR="00822FBF" w:rsidRPr="00855C01" w:rsidRDefault="00822FBF" w:rsidP="00822FBF">
      <w:pPr>
        <w:rPr>
          <w:lang w:val="en-US"/>
        </w:rPr>
      </w:pPr>
    </w:p>
    <w:p w14:paraId="3DD3506D" w14:textId="3CB5C5AC" w:rsidR="00822FBF" w:rsidRPr="00855C01" w:rsidRDefault="00822FBF" w:rsidP="00A81A69">
      <w:pPr>
        <w:ind w:firstLine="0"/>
        <w:rPr>
          <w:lang w:val="en-US"/>
        </w:rPr>
      </w:pPr>
    </w:p>
    <w:p w14:paraId="68169A07" w14:textId="3D040F85" w:rsidR="00611061" w:rsidRPr="0014352A" w:rsidRDefault="00611061" w:rsidP="00611061">
      <w:pPr>
        <w:pStyle w:val="Descripcin"/>
      </w:pPr>
      <w:bookmarkStart w:id="98" w:name="_Toc98288130"/>
      <w:bookmarkStart w:id="99" w:name="_Toc103111766"/>
      <w:bookmarkStart w:id="100" w:name="_Toc108467561"/>
      <w:proofErr w:type="spellStart"/>
      <w:r w:rsidRPr="00855C01">
        <w:rPr>
          <w:lang w:val="en-US"/>
        </w:rPr>
        <w:lastRenderedPageBreak/>
        <w:t>Ilustración</w:t>
      </w:r>
      <w:proofErr w:type="spellEnd"/>
      <w:r w:rsidRPr="00855C01">
        <w:rPr>
          <w:lang w:val="en-US"/>
        </w:rPr>
        <w:t xml:space="preserve"> </w:t>
      </w:r>
      <w:r w:rsidR="00156A04">
        <w:fldChar w:fldCharType="begin"/>
      </w:r>
      <w:r w:rsidR="00156A04" w:rsidRPr="00855C01">
        <w:rPr>
          <w:lang w:val="en-US"/>
        </w:rPr>
        <w:instrText xml:space="preserve"> SEQ Ilustración \* ARABIC </w:instrText>
      </w:r>
      <w:r w:rsidR="00156A04">
        <w:fldChar w:fldCharType="separate"/>
      </w:r>
      <w:r w:rsidR="00E9734B">
        <w:rPr>
          <w:noProof/>
          <w:lang w:val="en-US"/>
        </w:rPr>
        <w:t>23</w:t>
      </w:r>
      <w:r w:rsidR="00156A04">
        <w:rPr>
          <w:noProof/>
        </w:rPr>
        <w:fldChar w:fldCharType="end"/>
      </w:r>
      <w:r w:rsidRPr="00855C01">
        <w:rPr>
          <w:noProof/>
          <w:lang w:val="en-US"/>
        </w:rPr>
        <w:t>.</w:t>
      </w:r>
      <w:r w:rsidRPr="00855C01">
        <w:rPr>
          <w:lang w:val="en-US"/>
        </w:rPr>
        <w:t xml:space="preserve"> </w:t>
      </w:r>
      <w:r w:rsidRPr="0014352A">
        <w:t xml:space="preserve">ENERGÍA SOLAR DIARIA PROMEDIO MIRAFLORES </w:t>
      </w:r>
      <w:bookmarkEnd w:id="98"/>
      <w:r w:rsidRPr="0014352A">
        <w:t>BOYACÁ</w:t>
      </w:r>
      <w:bookmarkEnd w:id="99"/>
      <w:bookmarkEnd w:id="100"/>
    </w:p>
    <w:p w14:paraId="4EBA1F1A" w14:textId="77777777" w:rsidR="0014352A" w:rsidRDefault="0014352A" w:rsidP="00E72B94">
      <w:pPr>
        <w:pStyle w:val="Imagen"/>
      </w:pPr>
      <w:r>
        <w:rPr>
          <w:lang w:val="es-ES" w:eastAsia="es-ES"/>
        </w:rPr>
        <w:drawing>
          <wp:inline distT="0" distB="0" distL="0" distR="0" wp14:anchorId="2F2647D0" wp14:editId="7E880351">
            <wp:extent cx="6033135" cy="4248150"/>
            <wp:effectExtent l="0" t="0" r="5715"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6054999" cy="4263545"/>
                    </a:xfrm>
                    <a:prstGeom prst="rect">
                      <a:avLst/>
                    </a:prstGeom>
                  </pic:spPr>
                </pic:pic>
              </a:graphicData>
            </a:graphic>
          </wp:inline>
        </w:drawing>
      </w:r>
    </w:p>
    <w:p w14:paraId="1715941E" w14:textId="125E8DD6" w:rsidR="0014352A" w:rsidRPr="00855C01" w:rsidRDefault="0014352A" w:rsidP="00611061">
      <w:pPr>
        <w:pStyle w:val="Cita"/>
        <w:rPr>
          <w:lang w:val="en-US"/>
        </w:rPr>
      </w:pPr>
      <w:r w:rsidRPr="00855C01">
        <w:rPr>
          <w:lang w:val="en-US"/>
        </w:rPr>
        <w:t>Fuente:</w:t>
      </w:r>
      <w:r w:rsidR="00E71064" w:rsidRPr="00855C01">
        <w:rPr>
          <w:lang w:val="en-US"/>
        </w:rPr>
        <w:t xml:space="preserve"> </w:t>
      </w:r>
      <w:r w:rsidR="00E71064">
        <w:fldChar w:fldCharType="begin"/>
      </w:r>
      <w:r w:rsidR="00D076DB">
        <w:rPr>
          <w:lang w:val="en-US"/>
        </w:rPr>
        <w:instrText xml:space="preserve"> ADDIN ZOTERO_ITEM CSL_CITATION {"citationID":"w2KGVIb9","properties":{"formattedCitation":"(Weather Spark, 2021a)","plainCitation":"(Weather Spark, 2021a)","noteIndex":0},"citationItems":[{"id":"EVxgaamF/xaYhw4j2","uris":["http://zotero.org/users/7237821/items/SU3TWFMY"],"uri":["http://zotero.org/users/7237821/items/SU3TWFMY"],"itemData":{"id":1225,"type":"webpage","abstract":"En Miraflores, los veranos son calurosos y nublados y los inviernos son cortos, cómodos, mojados y mayormente nublados. Durante el transcurso del año, la temperatura generalmente varía de 13 °C a 26 °C y rara vez baja a menos de 9 °C o sube a más de 28 °C.","language":"es","title":"El clima en Miraflores, el tiempo por mes, temperatura promedio","URL":"https://es.weatherspark.com/y/24339/Clima-promedio-en-Miraflores-Colombia-durante-todo-el-a%C3%B1o","author":[{"family":"Weather Spark","given":""}],"accessed":{"date-parts":[["2022",6,9]]},"issued":{"date-parts":[["2021"]]}}}],"schema":"https://github.com/citation-style-language/schema/raw/master/csl-citation.json"} </w:instrText>
      </w:r>
      <w:r w:rsidR="00E71064">
        <w:fldChar w:fldCharType="separate"/>
      </w:r>
      <w:r w:rsidR="00E71064" w:rsidRPr="00855C01">
        <w:rPr>
          <w:lang w:val="en-US"/>
        </w:rPr>
        <w:t>(Weather Spark, 2021a)</w:t>
      </w:r>
      <w:r w:rsidR="00E71064">
        <w:fldChar w:fldCharType="end"/>
      </w:r>
    </w:p>
    <w:p w14:paraId="727D0B05" w14:textId="7F377D6A" w:rsidR="00822FBF" w:rsidRPr="00855C01" w:rsidRDefault="00822FBF" w:rsidP="00822FBF">
      <w:pPr>
        <w:rPr>
          <w:lang w:val="en-US"/>
        </w:rPr>
      </w:pPr>
    </w:p>
    <w:p w14:paraId="0ED341F9" w14:textId="23C17D7D" w:rsidR="00822FBF" w:rsidRPr="00855C01" w:rsidRDefault="00822FBF" w:rsidP="00822FBF">
      <w:pPr>
        <w:rPr>
          <w:lang w:val="en-US"/>
        </w:rPr>
      </w:pPr>
    </w:p>
    <w:p w14:paraId="50F7ED2A" w14:textId="35E79F81" w:rsidR="00822FBF" w:rsidRPr="00855C01" w:rsidRDefault="00822FBF" w:rsidP="00822FBF">
      <w:pPr>
        <w:rPr>
          <w:lang w:val="en-US"/>
        </w:rPr>
      </w:pPr>
    </w:p>
    <w:p w14:paraId="11DEE6B1" w14:textId="15DBE541" w:rsidR="00822FBF" w:rsidRPr="00855C01" w:rsidRDefault="00822FBF" w:rsidP="00822FBF">
      <w:pPr>
        <w:rPr>
          <w:lang w:val="en-US"/>
        </w:rPr>
      </w:pPr>
    </w:p>
    <w:p w14:paraId="2FF6B57F" w14:textId="6D195928" w:rsidR="00822FBF" w:rsidRPr="00855C01" w:rsidRDefault="00822FBF" w:rsidP="00822FBF">
      <w:pPr>
        <w:rPr>
          <w:lang w:val="en-US"/>
        </w:rPr>
      </w:pPr>
    </w:p>
    <w:p w14:paraId="007E3AF0" w14:textId="7E1C0CF0" w:rsidR="00822FBF" w:rsidRPr="00855C01" w:rsidRDefault="00822FBF" w:rsidP="00822FBF">
      <w:pPr>
        <w:rPr>
          <w:lang w:val="en-US"/>
        </w:rPr>
      </w:pPr>
    </w:p>
    <w:p w14:paraId="2F7BFB36" w14:textId="3561A5C7" w:rsidR="00822FBF" w:rsidRPr="00855C01" w:rsidRDefault="00822FBF" w:rsidP="00822FBF">
      <w:pPr>
        <w:rPr>
          <w:lang w:val="en-US"/>
        </w:rPr>
      </w:pPr>
    </w:p>
    <w:p w14:paraId="465B73B4" w14:textId="0A53B131" w:rsidR="00611061" w:rsidRPr="00611061" w:rsidRDefault="0079119F" w:rsidP="0079119F">
      <w:pPr>
        <w:pStyle w:val="Descripcin"/>
      </w:pPr>
      <w:bookmarkStart w:id="101" w:name="_Toc98288131"/>
      <w:bookmarkStart w:id="102" w:name="_Toc103111767"/>
      <w:bookmarkStart w:id="103" w:name="_Toc108467562"/>
      <w:proofErr w:type="spellStart"/>
      <w:r w:rsidRPr="00855C01">
        <w:rPr>
          <w:lang w:val="en-US"/>
        </w:rPr>
        <w:lastRenderedPageBreak/>
        <w:t>Ilustración</w:t>
      </w:r>
      <w:proofErr w:type="spellEnd"/>
      <w:r w:rsidRPr="00855C01">
        <w:rPr>
          <w:lang w:val="en-US"/>
        </w:rPr>
        <w:t xml:space="preserve"> </w:t>
      </w:r>
      <w:r w:rsidR="00156A04">
        <w:fldChar w:fldCharType="begin"/>
      </w:r>
      <w:r w:rsidR="00156A04" w:rsidRPr="00855C01">
        <w:rPr>
          <w:lang w:val="en-US"/>
        </w:rPr>
        <w:instrText xml:space="preserve"> SEQ Ilustración \* ARABIC </w:instrText>
      </w:r>
      <w:r w:rsidR="00156A04">
        <w:fldChar w:fldCharType="separate"/>
      </w:r>
      <w:r w:rsidR="00E9734B">
        <w:rPr>
          <w:noProof/>
          <w:lang w:val="en-US"/>
        </w:rPr>
        <w:t>24</w:t>
      </w:r>
      <w:r w:rsidR="00156A04">
        <w:rPr>
          <w:noProof/>
        </w:rPr>
        <w:fldChar w:fldCharType="end"/>
      </w:r>
      <w:r w:rsidRPr="00855C01">
        <w:rPr>
          <w:noProof/>
          <w:lang w:val="en-US"/>
        </w:rPr>
        <w:t>.</w:t>
      </w:r>
      <w:r w:rsidR="00611061" w:rsidRPr="00855C01">
        <w:rPr>
          <w:lang w:val="en-US"/>
        </w:rPr>
        <w:t xml:space="preserve"> </w:t>
      </w:r>
      <w:r w:rsidR="00611061" w:rsidRPr="0066668F">
        <w:t>construcción troncal solar</w:t>
      </w:r>
      <w:bookmarkEnd w:id="101"/>
      <w:bookmarkEnd w:id="102"/>
      <w:bookmarkEnd w:id="103"/>
    </w:p>
    <w:p w14:paraId="07FDB38F" w14:textId="77777777" w:rsidR="0066668F" w:rsidRPr="0066668F" w:rsidRDefault="0066668F" w:rsidP="00E72B94">
      <w:pPr>
        <w:pStyle w:val="Imagen"/>
      </w:pPr>
      <w:r w:rsidRPr="0066668F">
        <w:rPr>
          <w:lang w:val="es-ES" w:eastAsia="es-ES"/>
        </w:rPr>
        <w:drawing>
          <wp:inline distT="0" distB="0" distL="0" distR="0" wp14:anchorId="192E4C71" wp14:editId="73A17F5A">
            <wp:extent cx="4102003" cy="7229475"/>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151948" cy="7317499"/>
                    </a:xfrm>
                    <a:prstGeom prst="rect">
                      <a:avLst/>
                    </a:prstGeom>
                  </pic:spPr>
                </pic:pic>
              </a:graphicData>
            </a:graphic>
          </wp:inline>
        </w:drawing>
      </w:r>
    </w:p>
    <w:p w14:paraId="45D99171" w14:textId="079828F7" w:rsidR="00611061" w:rsidRDefault="0066668F" w:rsidP="00611061">
      <w:pPr>
        <w:pStyle w:val="Cita"/>
      </w:pPr>
      <w:r w:rsidRPr="0066668F">
        <w:t xml:space="preserve">Fuente: </w:t>
      </w:r>
      <w:bookmarkStart w:id="104" w:name="_Toc98288132"/>
      <w:r w:rsidR="00724010">
        <w:t xml:space="preserve">Elaboración propia </w:t>
      </w:r>
    </w:p>
    <w:p w14:paraId="41BAA0CE" w14:textId="69D49988" w:rsidR="00611061" w:rsidRPr="00611061" w:rsidRDefault="00611061" w:rsidP="00611061">
      <w:pPr>
        <w:pStyle w:val="Descripcin"/>
      </w:pPr>
      <w:bookmarkStart w:id="105" w:name="_Toc103111768"/>
      <w:bookmarkStart w:id="106" w:name="_Toc108467563"/>
      <w:r w:rsidRPr="00D47032">
        <w:lastRenderedPageBreak/>
        <w:t xml:space="preserve">Ilustración </w:t>
      </w:r>
      <w:fldSimple w:instr=" SEQ Ilustración \* ARABIC ">
        <w:r w:rsidR="00E9734B">
          <w:rPr>
            <w:noProof/>
          </w:rPr>
          <w:t>25</w:t>
        </w:r>
      </w:fldSimple>
      <w:r w:rsidRPr="00D47032">
        <w:t xml:space="preserve"> diseño estructura solar - entrega consumo para antena</w:t>
      </w:r>
      <w:r>
        <w:t>s</w:t>
      </w:r>
      <w:bookmarkEnd w:id="104"/>
      <w:bookmarkEnd w:id="105"/>
      <w:bookmarkEnd w:id="106"/>
    </w:p>
    <w:p w14:paraId="5EB6EA13" w14:textId="77777777" w:rsidR="00611061" w:rsidRDefault="004B387B" w:rsidP="001360F0">
      <w:pPr>
        <w:pStyle w:val="Imagen"/>
      </w:pPr>
      <w:r>
        <w:rPr>
          <w:lang w:val="es-ES" w:eastAsia="es-ES"/>
        </w:rPr>
        <w:drawing>
          <wp:inline distT="0" distB="0" distL="0" distR="0" wp14:anchorId="52560CFB" wp14:editId="1D1C3B4D">
            <wp:extent cx="5362575" cy="4993760"/>
            <wp:effectExtent l="0" t="0" r="0"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369954" cy="5000631"/>
                    </a:xfrm>
                    <a:prstGeom prst="rect">
                      <a:avLst/>
                    </a:prstGeom>
                  </pic:spPr>
                </pic:pic>
              </a:graphicData>
            </a:graphic>
          </wp:inline>
        </w:drawing>
      </w:r>
    </w:p>
    <w:p w14:paraId="54257771" w14:textId="65FB8DDA" w:rsidR="00D47032" w:rsidRPr="00D47032" w:rsidRDefault="00D47032" w:rsidP="00611061">
      <w:pPr>
        <w:pStyle w:val="Cita"/>
      </w:pPr>
      <w:r w:rsidRPr="00D47032">
        <w:t xml:space="preserve">Fuente: </w:t>
      </w:r>
      <w:r w:rsidR="00724010">
        <w:t>Elaboración propia</w:t>
      </w:r>
    </w:p>
    <w:p w14:paraId="0E6BE522" w14:textId="38AC0237" w:rsidR="00EF45CF" w:rsidRDefault="00EF45CF" w:rsidP="00D772B4"/>
    <w:p w14:paraId="0AF03496" w14:textId="75383DB1" w:rsidR="003A1636" w:rsidRDefault="003A1636" w:rsidP="00D772B4"/>
    <w:p w14:paraId="09A39A9A" w14:textId="1A289476" w:rsidR="00C25E48" w:rsidRDefault="00C25E48" w:rsidP="00D772B4"/>
    <w:p w14:paraId="21D43D33" w14:textId="0CEFDDEA" w:rsidR="00C25E48" w:rsidRDefault="00C25E48" w:rsidP="00D772B4"/>
    <w:p w14:paraId="54E83473" w14:textId="1AD64D69" w:rsidR="00EF452A" w:rsidRDefault="00EF452A" w:rsidP="00E12A6D">
      <w:pPr>
        <w:ind w:firstLine="0"/>
      </w:pPr>
    </w:p>
    <w:p w14:paraId="2A6462B4" w14:textId="77777777" w:rsidR="00F15E54" w:rsidRDefault="00F15E54" w:rsidP="00E12A6D">
      <w:pPr>
        <w:ind w:firstLine="0"/>
      </w:pPr>
    </w:p>
    <w:p w14:paraId="574FBD12" w14:textId="50EB5A33" w:rsidR="006D7A36" w:rsidRPr="00611061" w:rsidRDefault="00E71064" w:rsidP="00611061">
      <w:pPr>
        <w:pStyle w:val="Ttulo1"/>
      </w:pPr>
      <w:bookmarkStart w:id="107" w:name="_Toc108467488"/>
      <w:r>
        <w:lastRenderedPageBreak/>
        <w:t xml:space="preserve">13. </w:t>
      </w:r>
      <w:r w:rsidR="006D7A36" w:rsidRPr="00611061">
        <w:t>MEMORIA DE CALCULO TRONCALES SOLARES.</w:t>
      </w:r>
      <w:bookmarkEnd w:id="107"/>
    </w:p>
    <w:p w14:paraId="5E525B22" w14:textId="6DC4BB25" w:rsidR="006D7A36" w:rsidRPr="00611061" w:rsidRDefault="00E71064" w:rsidP="00611061">
      <w:pPr>
        <w:ind w:firstLine="0"/>
      </w:pPr>
      <w:r>
        <w:rPr>
          <w:b/>
        </w:rPr>
        <w:t xml:space="preserve">13.1 </w:t>
      </w:r>
      <w:r w:rsidR="00B729A5" w:rsidRPr="00611061">
        <w:rPr>
          <w:b/>
        </w:rPr>
        <w:t>Demanda</w:t>
      </w:r>
      <w:r w:rsidR="00B729A5" w:rsidRPr="00611061">
        <w:rPr>
          <w:b/>
          <w:spacing w:val="-4"/>
        </w:rPr>
        <w:t xml:space="preserve"> </w:t>
      </w:r>
      <w:r w:rsidR="00B729A5">
        <w:rPr>
          <w:b/>
        </w:rPr>
        <w:t>d</w:t>
      </w:r>
      <w:r w:rsidR="00B729A5" w:rsidRPr="00611061">
        <w:rPr>
          <w:b/>
        </w:rPr>
        <w:t>e</w:t>
      </w:r>
      <w:r w:rsidR="00B729A5" w:rsidRPr="00611061">
        <w:rPr>
          <w:b/>
          <w:spacing w:val="-1"/>
        </w:rPr>
        <w:t xml:space="preserve"> </w:t>
      </w:r>
      <w:r w:rsidR="00B729A5" w:rsidRPr="00611061">
        <w:rPr>
          <w:b/>
        </w:rPr>
        <w:t>Energía Máxima</w:t>
      </w:r>
      <m:oMath>
        <m:r>
          <m:rPr>
            <m:sty m:val="p"/>
          </m:rPr>
          <w:rPr>
            <w:rFonts w:ascii="Cambria Math" w:hAnsi="Cambria Math"/>
          </w:rPr>
          <w:br/>
        </m:r>
      </m:oMath>
      <m:oMathPara>
        <m:oMath>
          <m:r>
            <m:rPr>
              <m:sty m:val="bi"/>
            </m:rPr>
            <w:rPr>
              <w:rFonts w:ascii="Cambria Math" w:hAnsi="Cambria Math"/>
            </w:rPr>
            <m:t>Nivel</m:t>
          </m:r>
          <m:r>
            <m:rPr>
              <m:sty m:val="p"/>
            </m:rPr>
            <w:rPr>
              <w:rFonts w:ascii="Cambria Math" w:hAnsi="Cambria Math"/>
            </w:rPr>
            <m:t xml:space="preserve"> </m:t>
          </m:r>
          <m:r>
            <m:rPr>
              <m:sty m:val="bi"/>
            </m:rPr>
            <w:rPr>
              <w:rFonts w:ascii="Cambria Math" w:hAnsi="Cambria Math"/>
            </w:rPr>
            <m:t>de</m:t>
          </m:r>
          <m:r>
            <m:rPr>
              <m:sty m:val="p"/>
            </m:rPr>
            <w:rPr>
              <w:rFonts w:ascii="Cambria Math" w:hAnsi="Cambria Math"/>
            </w:rPr>
            <m:t xml:space="preserve"> </m:t>
          </m:r>
          <m:r>
            <m:rPr>
              <m:sty m:val="bi"/>
            </m:rPr>
            <w:rPr>
              <w:rFonts w:ascii="Cambria Math" w:hAnsi="Cambria Math"/>
            </w:rPr>
            <m:t>tensi</m:t>
          </m:r>
          <m:r>
            <m:rPr>
              <m:sty m:val="p"/>
            </m:rPr>
            <w:rPr>
              <w:rFonts w:ascii="Cambria Math" w:hAnsi="Cambria Math"/>
            </w:rPr>
            <m:t>ó</m:t>
          </m:r>
          <m:r>
            <m:rPr>
              <m:sty m:val="bi"/>
            </m:rPr>
            <w:rPr>
              <w:rFonts w:ascii="Cambria Math" w:hAnsi="Cambria Math"/>
            </w:rPr>
            <m:t>n</m:t>
          </m:r>
          <m:r>
            <m:rPr>
              <m:sty m:val="p"/>
            </m:rPr>
            <w:rPr>
              <w:rFonts w:ascii="Cambria Math" w:hAnsi="Cambria Math"/>
            </w:rPr>
            <m:t>:110</m:t>
          </m:r>
          <m:r>
            <w:rPr>
              <w:rFonts w:ascii="Cambria Math" w:hAnsi="Cambria Math"/>
            </w:rPr>
            <m:t>V</m:t>
          </m:r>
          <m:r>
            <m:rPr>
              <m:sty m:val="p"/>
            </m:rPr>
            <w:rPr>
              <w:rFonts w:ascii="Cambria Math" w:hAnsi="Cambria Math"/>
            </w:rPr>
            <w:br/>
          </m:r>
        </m:oMath>
        <m:oMath>
          <m:r>
            <m:rPr>
              <m:sty m:val="bi"/>
            </m:rPr>
            <w:rPr>
              <w:rFonts w:ascii="Cambria Math" w:hAnsi="Cambria Math"/>
            </w:rPr>
            <m:t>Carga</m:t>
          </m:r>
          <m:r>
            <m:rPr>
              <m:sty m:val="p"/>
            </m:rPr>
            <w:rPr>
              <w:rFonts w:ascii="Cambria Math" w:hAnsi="Cambria Math"/>
            </w:rPr>
            <m:t xml:space="preserve"> </m:t>
          </m:r>
          <m:r>
            <m:rPr>
              <m:sty m:val="bi"/>
            </m:rPr>
            <w:rPr>
              <w:rFonts w:ascii="Cambria Math" w:hAnsi="Cambria Math"/>
            </w:rPr>
            <m:t>instalada</m:t>
          </m:r>
          <m:r>
            <m:rPr>
              <m:sty m:val="p"/>
            </m:rPr>
            <w:rPr>
              <w:rFonts w:ascii="Cambria Math" w:hAnsi="Cambria Math"/>
            </w:rPr>
            <m:t>:900</m:t>
          </m:r>
          <m:r>
            <w:rPr>
              <w:rFonts w:ascii="Cambria Math" w:hAnsi="Cambria Math"/>
            </w:rPr>
            <m:t>W</m:t>
          </m:r>
          <m:r>
            <m:rPr>
              <m:sty m:val="p"/>
            </m:rPr>
            <w:rPr>
              <w:rFonts w:ascii="Cambria Math" w:hAnsi="Cambria Math"/>
            </w:rPr>
            <m:t xml:space="preserve"> 25</m:t>
          </m:r>
          <m:r>
            <w:rPr>
              <w:rFonts w:ascii="Cambria Math" w:hAnsi="Cambria Math"/>
            </w:rPr>
            <m:t>A</m:t>
          </m:r>
        </m:oMath>
      </m:oMathPara>
    </w:p>
    <w:p w14:paraId="187F1367" w14:textId="5FEA792B" w:rsidR="006D7A36" w:rsidRPr="00611061" w:rsidRDefault="00E71064" w:rsidP="00611061">
      <w:pPr>
        <w:ind w:firstLine="0"/>
        <w:rPr>
          <w:b/>
        </w:rPr>
      </w:pPr>
      <w:r>
        <w:rPr>
          <w:b/>
        </w:rPr>
        <w:t xml:space="preserve">13.2 </w:t>
      </w:r>
      <w:r w:rsidR="00B729A5" w:rsidRPr="00611061">
        <w:rPr>
          <w:b/>
        </w:rPr>
        <w:t>Análisis</w:t>
      </w:r>
      <w:r w:rsidR="00B729A5" w:rsidRPr="00611061">
        <w:rPr>
          <w:b/>
          <w:spacing w:val="-3"/>
        </w:rPr>
        <w:t xml:space="preserve"> </w:t>
      </w:r>
      <w:r w:rsidR="00B729A5" w:rsidRPr="00611061">
        <w:rPr>
          <w:b/>
        </w:rPr>
        <w:t>De</w:t>
      </w:r>
      <w:r w:rsidR="00B729A5" w:rsidRPr="00611061">
        <w:rPr>
          <w:b/>
          <w:spacing w:val="-1"/>
        </w:rPr>
        <w:t xml:space="preserve"> </w:t>
      </w:r>
      <w:r w:rsidR="00B729A5" w:rsidRPr="00611061">
        <w:rPr>
          <w:b/>
        </w:rPr>
        <w:t>Recurso</w:t>
      </w:r>
      <w:r w:rsidR="00B729A5" w:rsidRPr="00611061">
        <w:rPr>
          <w:b/>
          <w:spacing w:val="-4"/>
        </w:rPr>
        <w:t xml:space="preserve"> </w:t>
      </w:r>
      <w:r w:rsidR="00B729A5" w:rsidRPr="00611061">
        <w:rPr>
          <w:b/>
        </w:rPr>
        <w:t>Solar</w:t>
      </w:r>
      <w:r w:rsidR="00B729A5" w:rsidRPr="00611061">
        <w:rPr>
          <w:b/>
          <w:spacing w:val="-1"/>
        </w:rPr>
        <w:t xml:space="preserve"> </w:t>
      </w:r>
      <w:r w:rsidR="00B729A5" w:rsidRPr="00611061">
        <w:rPr>
          <w:b/>
        </w:rPr>
        <w:t>En</w:t>
      </w:r>
      <w:r w:rsidR="00B729A5" w:rsidRPr="00611061">
        <w:rPr>
          <w:b/>
          <w:spacing w:val="-2"/>
        </w:rPr>
        <w:t xml:space="preserve"> </w:t>
      </w:r>
      <w:r w:rsidR="00B729A5">
        <w:rPr>
          <w:b/>
        </w:rPr>
        <w:t>Colombia</w:t>
      </w:r>
    </w:p>
    <w:p w14:paraId="5E18070C" w14:textId="0F1B22F9" w:rsidR="006D7A36" w:rsidRPr="006D7A36" w:rsidRDefault="006D7A36" w:rsidP="00611061">
      <w:r w:rsidRPr="006D7A36">
        <w:t>Según el mapa de radiación s</w:t>
      </w:r>
      <w:r>
        <w:t>olar en Colombia,</w:t>
      </w:r>
      <w:r w:rsidRPr="006D7A36">
        <w:t xml:space="preserve"> se pueden considerar varios</w:t>
      </w:r>
      <w:r w:rsidRPr="006D7A36">
        <w:rPr>
          <w:spacing w:val="-47"/>
        </w:rPr>
        <w:t xml:space="preserve"> </w:t>
      </w:r>
      <w:r w:rsidR="00C25E48">
        <w:rPr>
          <w:spacing w:val="-47"/>
        </w:rPr>
        <w:t xml:space="preserve">  </w:t>
      </w:r>
      <w:r w:rsidRPr="006D7A36">
        <w:t>escenarios</w:t>
      </w:r>
      <w:r w:rsidRPr="006D7A36">
        <w:rPr>
          <w:spacing w:val="-1"/>
        </w:rPr>
        <w:t xml:space="preserve"> </w:t>
      </w:r>
      <w:r w:rsidRPr="006D7A36">
        <w:t>de</w:t>
      </w:r>
      <w:r w:rsidRPr="006D7A36">
        <w:rPr>
          <w:spacing w:val="-3"/>
        </w:rPr>
        <w:t xml:space="preserve"> </w:t>
      </w:r>
      <w:r w:rsidRPr="006D7A36">
        <w:t>energía producida</w:t>
      </w:r>
      <w:r w:rsidRPr="006D7A36">
        <w:rPr>
          <w:spacing w:val="1"/>
        </w:rPr>
        <w:t xml:space="preserve"> </w:t>
      </w:r>
      <w:r w:rsidRPr="006D7A36">
        <w:t>según</w:t>
      </w:r>
      <w:r w:rsidRPr="006D7A36">
        <w:rPr>
          <w:spacing w:val="-1"/>
        </w:rPr>
        <w:t xml:space="preserve"> </w:t>
      </w:r>
      <w:r w:rsidRPr="006D7A36">
        <w:t>la</w:t>
      </w:r>
      <w:r w:rsidRPr="006D7A36">
        <w:rPr>
          <w:spacing w:val="-1"/>
        </w:rPr>
        <w:t xml:space="preserve"> </w:t>
      </w:r>
      <w:r w:rsidRPr="006D7A36">
        <w:t>zona</w:t>
      </w:r>
      <w:r w:rsidRPr="006D7A36">
        <w:rPr>
          <w:spacing w:val="-3"/>
        </w:rPr>
        <w:t xml:space="preserve"> </w:t>
      </w:r>
      <w:r w:rsidRPr="006D7A36">
        <w:t>del país.</w:t>
      </w:r>
      <w:r w:rsidR="00534D75">
        <w:t xml:space="preserve"> Ilustración 24.</w:t>
      </w:r>
    </w:p>
    <w:p w14:paraId="5AD32CC7" w14:textId="77777777" w:rsidR="006D7A36" w:rsidRPr="006D7A36" w:rsidRDefault="006D7A36" w:rsidP="00611061">
      <w:r w:rsidRPr="006D7A36">
        <w:t>La energía que pueden producir los paneles solares es directamente proporcional a la radiación</w:t>
      </w:r>
      <w:r w:rsidRPr="006D7A36">
        <w:rPr>
          <w:spacing w:val="-47"/>
        </w:rPr>
        <w:t xml:space="preserve"> </w:t>
      </w:r>
      <w:r w:rsidRPr="006D7A36">
        <w:t>solar</w:t>
      </w:r>
      <w:r w:rsidRPr="006D7A36">
        <w:rPr>
          <w:spacing w:val="-2"/>
        </w:rPr>
        <w:t xml:space="preserve"> </w:t>
      </w:r>
      <w:r w:rsidRPr="006D7A36">
        <w:t>que</w:t>
      </w:r>
      <w:r w:rsidRPr="006D7A36">
        <w:rPr>
          <w:spacing w:val="1"/>
        </w:rPr>
        <w:t xml:space="preserve"> </w:t>
      </w:r>
      <w:r w:rsidRPr="006D7A36">
        <w:t>haya</w:t>
      </w:r>
      <w:r w:rsidRPr="006D7A36">
        <w:rPr>
          <w:spacing w:val="-2"/>
        </w:rPr>
        <w:t xml:space="preserve"> </w:t>
      </w:r>
      <w:r w:rsidRPr="006D7A36">
        <w:t>en un</w:t>
      </w:r>
      <w:r w:rsidRPr="006D7A36">
        <w:rPr>
          <w:spacing w:val="-2"/>
        </w:rPr>
        <w:t xml:space="preserve"> </w:t>
      </w:r>
      <w:r w:rsidRPr="006D7A36">
        <w:t>día.</w:t>
      </w:r>
    </w:p>
    <w:p w14:paraId="7269AAD4" w14:textId="73E1040E" w:rsidR="006D7A36" w:rsidRPr="006D7A36" w:rsidRDefault="006D7A36" w:rsidP="00611061">
      <w:r w:rsidRPr="006D7A36">
        <w:t>Colombia es un país rico en energía solar más que todo en la zona centro y zona norte del país, sin</w:t>
      </w:r>
      <w:r w:rsidRPr="006D7A36">
        <w:rPr>
          <w:spacing w:val="-47"/>
        </w:rPr>
        <w:t xml:space="preserve"> </w:t>
      </w:r>
      <w:r w:rsidR="00C25E48">
        <w:rPr>
          <w:spacing w:val="-47"/>
        </w:rPr>
        <w:t xml:space="preserve">  </w:t>
      </w:r>
      <w:r w:rsidRPr="006D7A36">
        <w:t xml:space="preserve">embargo, los cálculos se deben realizar considerando el peor escenario de radiación, para </w:t>
      </w:r>
      <w:proofErr w:type="gramStart"/>
      <w:r w:rsidRPr="006D7A36">
        <w:t>éste</w:t>
      </w:r>
      <w:proofErr w:type="gramEnd"/>
      <w:r w:rsidRPr="006D7A36">
        <w:rPr>
          <w:spacing w:val="1"/>
        </w:rPr>
        <w:t xml:space="preserve"> </w:t>
      </w:r>
      <w:r w:rsidRPr="006D7A36">
        <w:t>proyecto se</w:t>
      </w:r>
      <w:r w:rsidRPr="006D7A36">
        <w:rPr>
          <w:spacing w:val="-2"/>
        </w:rPr>
        <w:t xml:space="preserve"> </w:t>
      </w:r>
      <w:r w:rsidRPr="006D7A36">
        <w:t>consideraron</w:t>
      </w:r>
      <w:r w:rsidRPr="006D7A36">
        <w:rPr>
          <w:spacing w:val="-1"/>
        </w:rPr>
        <w:t xml:space="preserve"> </w:t>
      </w:r>
      <w:r w:rsidRPr="006D7A36">
        <w:t>4.5 Horas</w:t>
      </w:r>
      <w:r w:rsidRPr="006D7A36">
        <w:rPr>
          <w:spacing w:val="-3"/>
        </w:rPr>
        <w:t xml:space="preserve"> </w:t>
      </w:r>
      <w:r w:rsidRPr="006D7A36">
        <w:t>solares</w:t>
      </w:r>
      <w:r w:rsidRPr="006D7A36">
        <w:rPr>
          <w:spacing w:val="1"/>
        </w:rPr>
        <w:t xml:space="preserve"> </w:t>
      </w:r>
      <w:r w:rsidRPr="006D7A36">
        <w:t>pico en la zona norte del país.</w:t>
      </w:r>
    </w:p>
    <w:p w14:paraId="5ACB6D5E" w14:textId="2E9BEF4E" w:rsidR="006D7A36" w:rsidRPr="00611061" w:rsidRDefault="00E71064" w:rsidP="00611061">
      <w:pPr>
        <w:ind w:firstLine="0"/>
        <w:rPr>
          <w:b/>
        </w:rPr>
      </w:pPr>
      <w:r>
        <w:rPr>
          <w:b/>
        </w:rPr>
        <w:t xml:space="preserve">13.3 </w:t>
      </w:r>
      <w:r w:rsidR="00B729A5" w:rsidRPr="00611061">
        <w:rPr>
          <w:b/>
        </w:rPr>
        <w:t>Análisis</w:t>
      </w:r>
      <w:r w:rsidR="00B729A5" w:rsidRPr="00611061">
        <w:rPr>
          <w:b/>
          <w:spacing w:val="-2"/>
        </w:rPr>
        <w:t xml:space="preserve"> </w:t>
      </w:r>
      <w:r w:rsidR="00B729A5" w:rsidRPr="00611061">
        <w:rPr>
          <w:b/>
        </w:rPr>
        <w:t>De Energía Producida</w:t>
      </w:r>
      <w:r w:rsidR="00B729A5" w:rsidRPr="00611061">
        <w:rPr>
          <w:b/>
          <w:spacing w:val="-1"/>
        </w:rPr>
        <w:t xml:space="preserve"> </w:t>
      </w:r>
      <w:r w:rsidR="00B729A5">
        <w:rPr>
          <w:b/>
        </w:rPr>
        <w:t>Requerida</w:t>
      </w:r>
    </w:p>
    <w:p w14:paraId="339D4B0A" w14:textId="77777777" w:rsidR="00232AAC" w:rsidRDefault="006D7A36" w:rsidP="00232AAC">
      <w:r w:rsidRPr="006D7A36">
        <w:t>La potencia generada por los módulos fotovoltaicos depende de factores externos; principalmente</w:t>
      </w:r>
      <w:r w:rsidRPr="006D7A36">
        <w:rPr>
          <w:spacing w:val="-47"/>
        </w:rPr>
        <w:t xml:space="preserve"> </w:t>
      </w:r>
      <w:r w:rsidRPr="006D7A36">
        <w:t>de la radiación solar en el lugar de la instalación, de pérdidas ocasionadas por los diversos factores</w:t>
      </w:r>
      <w:r w:rsidRPr="006D7A36">
        <w:rPr>
          <w:spacing w:val="-47"/>
        </w:rPr>
        <w:t xml:space="preserve"> </w:t>
      </w:r>
      <w:r w:rsidRPr="006D7A36">
        <w:t>como el inversor, las baterías y las conexiones las cuales ya se tuvieron en cuenta en la energía a</w:t>
      </w:r>
      <w:r w:rsidRPr="006D7A36">
        <w:rPr>
          <w:spacing w:val="1"/>
        </w:rPr>
        <w:t xml:space="preserve"> </w:t>
      </w:r>
      <w:r w:rsidRPr="006D7A36">
        <w:t>suministrar por ello se utiliza un factor del 90%. Para realizar el cálculo de la potencia generada se</w:t>
      </w:r>
      <w:r w:rsidRPr="006D7A36">
        <w:rPr>
          <w:spacing w:val="1"/>
        </w:rPr>
        <w:t xml:space="preserve"> </w:t>
      </w:r>
      <w:r w:rsidRPr="006D7A36">
        <w:t>utiliza</w:t>
      </w:r>
      <w:r w:rsidRPr="006D7A36">
        <w:rPr>
          <w:spacing w:val="-1"/>
        </w:rPr>
        <w:t xml:space="preserve"> </w:t>
      </w:r>
      <w:r>
        <w:t xml:space="preserve">la </w:t>
      </w:r>
      <w:r w:rsidR="000428E8">
        <w:t>fórmula</w:t>
      </w:r>
      <w:r w:rsidR="00611061">
        <w:t>:</w:t>
      </w:r>
    </w:p>
    <w:p w14:paraId="1A7673C6" w14:textId="79F7D46D" w:rsidR="008D1004" w:rsidRPr="00232AAC" w:rsidRDefault="006D7A36" w:rsidP="00232AAC">
      <m:oMath>
        <m:r>
          <w:rPr>
            <w:rFonts w:ascii="Cambria Math" w:eastAsia="Cambria Math" w:hAnsi="Cambria Math"/>
          </w:rPr>
          <m:t>Energ</m:t>
        </m:r>
        <m:r>
          <m:rPr>
            <m:sty m:val="p"/>
          </m:rPr>
          <w:rPr>
            <w:rFonts w:ascii="Cambria Math" w:eastAsia="Cambria Math" w:hAnsi="Cambria Math"/>
          </w:rPr>
          <m:t>í</m:t>
        </m:r>
        <m:r>
          <w:rPr>
            <w:rFonts w:ascii="Cambria Math" w:eastAsia="Cambria Math" w:hAnsi="Cambria Math"/>
          </w:rPr>
          <m:t>a</m:t>
        </m:r>
        <m:r>
          <m:rPr>
            <m:sty m:val="p"/>
          </m:rPr>
          <w:rPr>
            <w:rFonts w:ascii="Cambria Math" w:eastAsia="Cambria Math" w:hAnsi="Cambria Math"/>
            <w:spacing w:val="1"/>
          </w:rPr>
          <m:t xml:space="preserve"> </m:t>
        </m:r>
        <m:r>
          <w:rPr>
            <w:rFonts w:ascii="Cambria Math" w:eastAsia="Cambria Math" w:hAnsi="Cambria Math"/>
          </w:rPr>
          <m:t>Diaria</m:t>
        </m:r>
        <m:r>
          <m:rPr>
            <m:sty m:val="p"/>
          </m:rPr>
          <w:rPr>
            <w:rFonts w:ascii="Cambria Math" w:eastAsia="Cambria Math" w:hAnsi="Cambria Math"/>
            <w:spacing w:val="20"/>
          </w:rPr>
          <m:t xml:space="preserve"> </m:t>
        </m:r>
        <m:r>
          <m:rPr>
            <m:sty m:val="p"/>
          </m:rPr>
          <w:rPr>
            <w:rFonts w:ascii="Cambria Math" w:eastAsia="Cambria Math" w:hAnsi="Cambria Math"/>
          </w:rPr>
          <m:t>=</m:t>
        </m:r>
        <m:r>
          <m:rPr>
            <m:sty m:val="p"/>
          </m:rPr>
          <w:rPr>
            <w:rFonts w:ascii="Cambria Math" w:eastAsia="Cambria Math" w:hAnsi="Cambria Math"/>
            <w:spacing w:val="61"/>
          </w:rPr>
          <m:t xml:space="preserve"> </m:t>
        </m:r>
        <m:r>
          <w:rPr>
            <w:rFonts w:ascii="Cambria Math" w:eastAsia="Cambria Math" w:hAnsi="Cambria Math"/>
          </w:rPr>
          <m:t>fp</m:t>
        </m:r>
        <m:r>
          <m:rPr>
            <m:sty m:val="p"/>
          </m:rPr>
          <w:rPr>
            <w:rFonts w:ascii="Cambria Math" w:eastAsia="Cambria Math" w:hAnsi="Cambria Math"/>
          </w:rPr>
          <m:t>%</m:t>
        </m:r>
        <m:r>
          <m:rPr>
            <m:sty m:val="p"/>
          </m:rPr>
          <w:rPr>
            <w:rFonts w:ascii="Cambria Math" w:eastAsia="Cambria Math" w:hAnsi="Cambria Math"/>
            <w:spacing w:val="-2"/>
          </w:rPr>
          <m:t xml:space="preserve"> </m:t>
        </m:r>
        <m:r>
          <m:rPr>
            <m:sty m:val="p"/>
          </m:rPr>
          <w:rPr>
            <w:rFonts w:ascii="Cambria Math" w:eastAsia="Cambria Math" w:hAnsi="Cambria Math"/>
          </w:rPr>
          <m:t>*</m:t>
        </m:r>
        <m:r>
          <w:rPr>
            <w:rFonts w:ascii="Cambria Math" w:eastAsia="Cambria Math" w:hAnsi="Cambria Math"/>
          </w:rPr>
          <m:t>Wpicopanel</m:t>
        </m:r>
        <m:r>
          <m:rPr>
            <m:sty m:val="p"/>
          </m:rPr>
          <w:rPr>
            <w:rFonts w:ascii="Cambria Math" w:eastAsia="Cambria Math" w:hAnsi="Cambria Math"/>
            <w:spacing w:val="6"/>
          </w:rPr>
          <m:t xml:space="preserve"> </m:t>
        </m:r>
        <m:r>
          <m:rPr>
            <m:sty m:val="p"/>
          </m:rPr>
          <w:rPr>
            <w:rFonts w:ascii="Cambria Math" w:eastAsia="Cambria Math" w:hAnsi="Cambria Math"/>
          </w:rPr>
          <m:t xml:space="preserve">*# </m:t>
        </m:r>
        <m:r>
          <w:rPr>
            <w:rFonts w:ascii="Cambria Math" w:eastAsia="Cambria Math" w:hAnsi="Cambria Math"/>
            <w:spacing w:val="1"/>
          </w:rPr>
          <m:t>paneles</m:t>
        </m:r>
        <m:r>
          <m:rPr>
            <m:sty m:val="p"/>
          </m:rPr>
          <w:rPr>
            <w:rFonts w:ascii="Cambria Math" w:eastAsia="Cambria Math" w:hAnsi="Cambria Math"/>
          </w:rPr>
          <m:t xml:space="preserve">* </m:t>
        </m:r>
        <m:r>
          <w:rPr>
            <w:rFonts w:ascii="Cambria Math" w:eastAsia="Cambria Math" w:hAnsi="Cambria Math"/>
          </w:rPr>
          <m:t>HPS</m:t>
        </m:r>
      </m:oMath>
      <w:r w:rsidR="008D1004">
        <w:rPr>
          <w:iCs/>
        </w:rPr>
        <w:t xml:space="preserve"> (1)</w:t>
      </w:r>
    </w:p>
    <w:p w14:paraId="79CE39AE" w14:textId="48926860" w:rsidR="00232AAC" w:rsidRPr="00232AAC" w:rsidRDefault="00232AAC" w:rsidP="00232AAC">
      <w:pPr>
        <w:ind w:firstLine="851"/>
        <w:rPr>
          <w:b/>
        </w:rPr>
      </w:pPr>
      <m:oMathPara>
        <m:oMathParaPr>
          <m:jc m:val="left"/>
        </m:oMathParaPr>
        <m:oMath>
          <m:r>
            <w:rPr>
              <w:rFonts w:ascii="Cambria Math" w:hAnsi="Cambria Math"/>
            </w:rPr>
            <m:t xml:space="preserve">             Energ</m:t>
          </m:r>
          <m:r>
            <m:rPr>
              <m:sty m:val="p"/>
            </m:rPr>
            <w:rPr>
              <w:rFonts w:ascii="Cambria Math" w:hAnsi="Cambria Math"/>
            </w:rPr>
            <m:t>í</m:t>
          </m:r>
          <m:r>
            <w:rPr>
              <w:rFonts w:ascii="Cambria Math" w:hAnsi="Cambria Math"/>
            </w:rPr>
            <m:t>a</m:t>
          </m:r>
          <m:r>
            <m:rPr>
              <m:sty m:val="p"/>
            </m:rPr>
            <w:rPr>
              <w:rFonts w:ascii="Cambria Math" w:hAnsi="Cambria Math"/>
              <w:spacing w:val="1"/>
            </w:rPr>
            <m:t xml:space="preserve"> </m:t>
          </m:r>
          <m:r>
            <w:rPr>
              <w:rFonts w:ascii="Cambria Math" w:hAnsi="Cambria Math"/>
            </w:rPr>
            <m:t>Diaria</m:t>
          </m:r>
          <m:r>
            <m:rPr>
              <m:sty m:val="p"/>
            </m:rPr>
            <w:rPr>
              <w:rFonts w:ascii="Cambria Math" w:hAnsi="Cambria Math"/>
              <w:spacing w:val="20"/>
            </w:rPr>
            <m:t xml:space="preserve"> </m:t>
          </m:r>
          <m:r>
            <m:rPr>
              <m:sty m:val="p"/>
            </m:rPr>
            <w:rPr>
              <w:rFonts w:ascii="Cambria Math" w:hAnsi="Cambria Math"/>
            </w:rPr>
            <m:t>=</m:t>
          </m:r>
          <m:r>
            <m:rPr>
              <m:sty m:val="p"/>
            </m:rPr>
            <w:rPr>
              <w:rFonts w:ascii="Cambria Math" w:hAnsi="Cambria Math"/>
              <w:spacing w:val="61"/>
            </w:rPr>
            <m:t xml:space="preserve"> </m:t>
          </m:r>
          <m:r>
            <m:rPr>
              <m:sty m:val="p"/>
            </m:rPr>
            <w:rPr>
              <w:rFonts w:ascii="Cambria Math" w:hAnsi="Cambria Math"/>
            </w:rPr>
            <m:t>0.9</m:t>
          </m:r>
          <m:r>
            <m:rPr>
              <m:sty m:val="p"/>
            </m:rPr>
            <w:rPr>
              <w:rFonts w:ascii="Cambria Math" w:hAnsi="Cambria Math"/>
              <w:spacing w:val="-2"/>
            </w:rPr>
            <m:t xml:space="preserve"> </m:t>
          </m:r>
          <m:r>
            <m:rPr>
              <m:sty m:val="p"/>
            </m:rPr>
            <w:rPr>
              <w:rFonts w:ascii="Cambria Math" w:hAnsi="Cambria Math"/>
            </w:rPr>
            <m:t>* 370</m:t>
          </m:r>
          <m:r>
            <w:rPr>
              <w:rFonts w:ascii="Cambria Math" w:hAnsi="Cambria Math"/>
            </w:rPr>
            <m:t>W</m:t>
          </m:r>
          <m:r>
            <m:rPr>
              <m:sty m:val="p"/>
            </m:rPr>
            <w:rPr>
              <w:rFonts w:ascii="Cambria Math" w:hAnsi="Cambria Math"/>
              <w:spacing w:val="6"/>
            </w:rPr>
            <m:t xml:space="preserve"> </m:t>
          </m:r>
          <m:r>
            <m:rPr>
              <m:sty m:val="p"/>
            </m:rPr>
            <w:rPr>
              <w:rFonts w:ascii="Cambria Math" w:hAnsi="Cambria Math"/>
            </w:rPr>
            <m:t>*</m:t>
          </m:r>
          <m:r>
            <m:rPr>
              <m:sty m:val="p"/>
            </m:rPr>
            <w:rPr>
              <w:rFonts w:ascii="Cambria Math" w:hAnsi="Cambria Math"/>
              <w:spacing w:val="1"/>
            </w:rPr>
            <m:t xml:space="preserve"> </m:t>
          </m:r>
          <m:r>
            <m:rPr>
              <m:sty m:val="p"/>
            </m:rPr>
            <w:rPr>
              <w:rFonts w:ascii="Cambria Math" w:hAnsi="Cambria Math"/>
            </w:rPr>
            <m:t>2</m:t>
          </m:r>
          <m:r>
            <m:rPr>
              <m:sty m:val="p"/>
            </m:rPr>
            <w:rPr>
              <w:rFonts w:ascii="Cambria Math" w:hAnsi="Cambria Math"/>
              <w:spacing w:val="1"/>
            </w:rPr>
            <m:t xml:space="preserve"> </m:t>
          </m:r>
          <m:r>
            <w:rPr>
              <w:rFonts w:ascii="Cambria Math" w:hAnsi="Cambria Math"/>
              <w:spacing w:val="1"/>
            </w:rPr>
            <m:t>paneles</m:t>
          </m:r>
          <m:r>
            <m:rPr>
              <m:sty m:val="p"/>
            </m:rPr>
            <w:rPr>
              <w:rFonts w:ascii="Cambria Math" w:hAnsi="Cambria Math"/>
            </w:rPr>
            <m:t>* 4.5</m:t>
          </m:r>
          <m:r>
            <w:rPr>
              <w:rFonts w:ascii="Cambria Math" w:hAnsi="Cambria Math"/>
            </w:rPr>
            <m:t>HPS</m:t>
          </m:r>
          <m:r>
            <m:rPr>
              <m:sty m:val="p"/>
            </m:rPr>
            <w:rPr>
              <w:rFonts w:ascii="Cambria Math" w:hAnsi="Cambria Math"/>
              <w:spacing w:val="13"/>
            </w:rPr>
            <m:t xml:space="preserve"> </m:t>
          </m:r>
          <m:r>
            <m:rPr>
              <m:sty m:val="p"/>
            </m:rPr>
            <w:rPr>
              <w:rFonts w:ascii="Cambria Math" w:hAnsi="Cambria Math"/>
            </w:rPr>
            <m:t>=</m:t>
          </m:r>
          <m:r>
            <m:rPr>
              <m:sty m:val="p"/>
            </m:rPr>
            <w:rPr>
              <w:rFonts w:ascii="Cambria Math" w:hAnsi="Cambria Math"/>
              <w:spacing w:val="13"/>
            </w:rPr>
            <m:t xml:space="preserve"> </m:t>
          </m:r>
          <m:r>
            <m:rPr>
              <m:sty m:val="b"/>
            </m:rPr>
            <w:rPr>
              <w:rFonts w:ascii="Cambria Math" w:hAnsi="Cambria Math"/>
            </w:rPr>
            <m:t>2,9</m:t>
          </m:r>
          <m:f>
            <m:fPr>
              <m:ctrlPr>
                <w:rPr>
                  <w:rFonts w:ascii="Cambria Math" w:hAnsi="Cambria Math"/>
                  <w:b/>
                </w:rPr>
              </m:ctrlPr>
            </m:fPr>
            <m:num>
              <m:r>
                <m:rPr>
                  <m:sty m:val="bi"/>
                </m:rPr>
                <w:rPr>
                  <w:rFonts w:ascii="Cambria Math" w:hAnsi="Cambria Math"/>
                </w:rPr>
                <m:t>kWh</m:t>
              </m:r>
            </m:num>
            <m:den>
              <m:r>
                <m:rPr>
                  <m:sty m:val="bi"/>
                </m:rPr>
                <w:rPr>
                  <w:rFonts w:ascii="Cambria Math" w:hAnsi="Cambria Math"/>
                </w:rPr>
                <m:t>dia</m:t>
              </m:r>
            </m:den>
          </m:f>
        </m:oMath>
      </m:oMathPara>
    </w:p>
    <w:p w14:paraId="3BD10213" w14:textId="41A88A4B" w:rsidR="006D7A36" w:rsidRPr="004B387B" w:rsidRDefault="004B387B" w:rsidP="00232AAC">
      <w:pPr>
        <w:rPr>
          <w:b/>
        </w:rPr>
      </w:pPr>
      <w:r>
        <w:t xml:space="preserve">Teniendo en cuenta las ilustraciones 22 y 23 y con ayuda del mapa de horas solares pico en Miraflores se determinan 4,5 </w:t>
      </w:r>
      <w:proofErr w:type="spellStart"/>
      <w:r>
        <w:t>hps</w:t>
      </w:r>
      <w:proofErr w:type="spellEnd"/>
      <w:r>
        <w:t xml:space="preserve">. Ya que el diseño se hace sobre dimensionado para poder </w:t>
      </w:r>
      <w:r>
        <w:lastRenderedPageBreak/>
        <w:t xml:space="preserve">tener un respaldo adecuado en el banco de baterías en el momento que la radiación solar disminuya. </w:t>
      </w:r>
    </w:p>
    <w:p w14:paraId="0872FFF9" w14:textId="5E16EA01" w:rsidR="006D7A36" w:rsidRPr="00611061" w:rsidRDefault="00E71064" w:rsidP="00232AAC">
      <w:pPr>
        <w:ind w:firstLine="0"/>
      </w:pPr>
      <w:r>
        <w:rPr>
          <w:b/>
        </w:rPr>
        <w:t xml:space="preserve">13.4 </w:t>
      </w:r>
      <w:r w:rsidR="00571D44" w:rsidRPr="00571D44">
        <w:rPr>
          <w:b/>
        </w:rPr>
        <w:t>Producción</w:t>
      </w:r>
      <w:r w:rsidR="00571D44" w:rsidRPr="00571D44">
        <w:rPr>
          <w:b/>
          <w:spacing w:val="-2"/>
        </w:rPr>
        <w:t xml:space="preserve"> </w:t>
      </w:r>
      <w:r w:rsidR="00571D44">
        <w:rPr>
          <w:b/>
        </w:rPr>
        <w:t>d</w:t>
      </w:r>
      <w:r w:rsidR="00571D44" w:rsidRPr="00571D44">
        <w:rPr>
          <w:b/>
        </w:rPr>
        <w:t>e</w:t>
      </w:r>
      <w:r w:rsidR="00571D44" w:rsidRPr="00571D44">
        <w:rPr>
          <w:b/>
          <w:spacing w:val="-4"/>
        </w:rPr>
        <w:t xml:space="preserve"> </w:t>
      </w:r>
      <w:r w:rsidR="00571D44" w:rsidRPr="00571D44">
        <w:rPr>
          <w:b/>
        </w:rPr>
        <w:t>Energía</w:t>
      </w:r>
      <w:r w:rsidR="00571D44" w:rsidRPr="00571D44">
        <w:rPr>
          <w:b/>
          <w:spacing w:val="-3"/>
        </w:rPr>
        <w:t xml:space="preserve"> </w:t>
      </w:r>
      <w:r w:rsidR="00571D44" w:rsidRPr="00571D44">
        <w:rPr>
          <w:b/>
        </w:rPr>
        <w:t>Media Mensual</w:t>
      </w:r>
      <w:r w:rsidR="00611061">
        <w:t>.</w:t>
      </w:r>
    </w:p>
    <w:p w14:paraId="3ED2B65E" w14:textId="5415D066" w:rsidR="006D7A36" w:rsidRPr="00192A6A" w:rsidRDefault="006D7A36" w:rsidP="0079119F">
      <m:oMathPara>
        <m:oMath>
          <m:r>
            <w:rPr>
              <w:rFonts w:ascii="Cambria Math" w:hAnsi="Cambria Math"/>
            </w:rPr>
            <m:t>Energía</m:t>
          </m:r>
          <m:r>
            <w:rPr>
              <w:rFonts w:ascii="Cambria Math" w:hAnsi="Cambria Math"/>
              <w:spacing w:val="1"/>
            </w:rPr>
            <m:t xml:space="preserve"> </m:t>
          </m:r>
          <m:r>
            <w:rPr>
              <w:rFonts w:ascii="Cambria Math" w:hAnsi="Cambria Math"/>
            </w:rPr>
            <m:t>Mensual=</m:t>
          </m:r>
          <m:r>
            <w:rPr>
              <w:rFonts w:ascii="Cambria Math" w:hAnsi="Cambria Math"/>
              <w:spacing w:val="61"/>
            </w:rPr>
            <m:t xml:space="preserve"> </m:t>
          </m:r>
          <m:r>
            <w:rPr>
              <w:rFonts w:ascii="Cambria Math" w:hAnsi="Cambria Math"/>
            </w:rPr>
            <m:t>0.9</m:t>
          </m:r>
          <m:r>
            <w:rPr>
              <w:rFonts w:ascii="Cambria Math" w:hAnsi="Cambria Math"/>
              <w:spacing w:val="-2"/>
            </w:rPr>
            <m:t xml:space="preserve"> </m:t>
          </m:r>
          <m:r>
            <w:rPr>
              <w:rFonts w:ascii="Cambria Math" w:hAnsi="Cambria Math"/>
            </w:rPr>
            <m:t>* 370W</m:t>
          </m:r>
          <m:r>
            <w:rPr>
              <w:rFonts w:ascii="Cambria Math" w:hAnsi="Cambria Math"/>
              <w:spacing w:val="6"/>
            </w:rPr>
            <m:t xml:space="preserve"> </m:t>
          </m:r>
          <m:r>
            <w:rPr>
              <w:rFonts w:ascii="Cambria Math" w:hAnsi="Cambria Math"/>
            </w:rPr>
            <m:t>*</m:t>
          </m:r>
          <m:r>
            <w:rPr>
              <w:rFonts w:ascii="Cambria Math" w:hAnsi="Cambria Math"/>
              <w:spacing w:val="1"/>
            </w:rPr>
            <m:t xml:space="preserve"> 2</m:t>
          </m:r>
          <m:r>
            <w:rPr>
              <w:rFonts w:ascii="Cambria Math" w:hAnsi="Cambria Math"/>
            </w:rPr>
            <m:t>* 4.5HPS*30Días</m:t>
          </m:r>
          <m:r>
            <w:rPr>
              <w:rFonts w:ascii="Cambria Math" w:hAnsi="Cambria Math"/>
              <w:spacing w:val="13"/>
            </w:rPr>
            <m:t xml:space="preserve"> </m:t>
          </m:r>
          <m:r>
            <w:rPr>
              <w:rFonts w:ascii="Cambria Math" w:hAnsi="Cambria Math"/>
            </w:rPr>
            <m:t>=</m:t>
          </m:r>
          <m:r>
            <w:rPr>
              <w:rFonts w:ascii="Cambria Math" w:hAnsi="Cambria Math"/>
              <w:spacing w:val="13"/>
            </w:rPr>
            <m:t xml:space="preserve"> 89,91</m:t>
          </m:r>
          <m:r>
            <m:rPr>
              <m:sty m:val="bi"/>
            </m:rPr>
            <w:rPr>
              <w:rFonts w:ascii="Cambria Math" w:hAnsi="Cambria Math"/>
            </w:rPr>
            <m:t>kWh/mes</m:t>
          </m:r>
          <m:r>
            <m:rPr>
              <m:sty m:val="p"/>
            </m:rPr>
            <w:rPr>
              <w:rFonts w:ascii="Cambria Math" w:hAnsi="Cambria Math"/>
            </w:rPr>
            <w:br/>
          </m:r>
        </m:oMath>
      </m:oMathPara>
      <w:r w:rsidR="0079119F">
        <w:t>L</w:t>
      </w:r>
      <w:r w:rsidR="00192A6A">
        <w:t>as horas de radiació</w:t>
      </w:r>
      <w:r w:rsidR="00B83001">
        <w:t xml:space="preserve">n solar pico se verifican con el </w:t>
      </w:r>
      <w:r w:rsidR="00192A6A">
        <w:t>mapa de radiación solar en los municipios de Colombia, teniendo en cuenta la inestabilidad del clima en Miraflores se hace un estimado para las HPS, teniendo en cuenta que después de instalar las troncales se realizaron diferentes visitas para verificar el estado del clima y la factibilidad de carga del banco de baterías con los cálculos establecidos, se realizaban 3 visitas por semana durante 5 meses.</w:t>
      </w:r>
    </w:p>
    <w:p w14:paraId="22724701" w14:textId="6E14962D" w:rsidR="006D7A36" w:rsidRPr="006D7A36" w:rsidRDefault="006D7A36" w:rsidP="0079119F">
      <w:pPr>
        <w:pStyle w:val="Prrafodelista"/>
        <w:numPr>
          <w:ilvl w:val="0"/>
          <w:numId w:val="8"/>
        </w:numPr>
      </w:pPr>
      <w:r w:rsidRPr="00232AAC">
        <w:rPr>
          <w:spacing w:val="-1"/>
        </w:rPr>
        <w:t>La</w:t>
      </w:r>
      <w:r w:rsidRPr="00232AAC">
        <w:rPr>
          <w:spacing w:val="-12"/>
        </w:rPr>
        <w:t xml:space="preserve"> </w:t>
      </w:r>
      <w:r w:rsidRPr="00232AAC">
        <w:rPr>
          <w:spacing w:val="-1"/>
        </w:rPr>
        <w:t>potencia</w:t>
      </w:r>
      <w:r w:rsidRPr="00232AAC">
        <w:rPr>
          <w:spacing w:val="-14"/>
        </w:rPr>
        <w:t xml:space="preserve"> </w:t>
      </w:r>
      <w:r w:rsidRPr="00232AAC">
        <w:rPr>
          <w:spacing w:val="-1"/>
        </w:rPr>
        <w:t>solar</w:t>
      </w:r>
      <w:r w:rsidRPr="00232AAC">
        <w:rPr>
          <w:spacing w:val="-14"/>
        </w:rPr>
        <w:t xml:space="preserve"> </w:t>
      </w:r>
      <w:r w:rsidRPr="006D7A36">
        <w:t>fotovoltaica</w:t>
      </w:r>
      <w:r w:rsidRPr="00232AAC">
        <w:rPr>
          <w:spacing w:val="-12"/>
        </w:rPr>
        <w:t xml:space="preserve"> </w:t>
      </w:r>
      <w:r w:rsidRPr="006D7A36">
        <w:t>instalada</w:t>
      </w:r>
      <w:r w:rsidRPr="00232AAC">
        <w:rPr>
          <w:spacing w:val="-14"/>
        </w:rPr>
        <w:t xml:space="preserve"> </w:t>
      </w:r>
      <w:r w:rsidRPr="006D7A36">
        <w:t>está</w:t>
      </w:r>
      <w:r w:rsidRPr="00232AAC">
        <w:rPr>
          <w:spacing w:val="-14"/>
        </w:rPr>
        <w:t xml:space="preserve"> </w:t>
      </w:r>
      <w:r w:rsidRPr="006D7A36">
        <w:t>dada</w:t>
      </w:r>
      <w:r w:rsidRPr="00232AAC">
        <w:rPr>
          <w:spacing w:val="-11"/>
        </w:rPr>
        <w:t xml:space="preserve"> </w:t>
      </w:r>
      <w:r w:rsidRPr="006D7A36">
        <w:t>por</w:t>
      </w:r>
      <w:r w:rsidRPr="00232AAC">
        <w:rPr>
          <w:spacing w:val="-14"/>
        </w:rPr>
        <w:t xml:space="preserve"> </w:t>
      </w:r>
      <w:r w:rsidRPr="006D7A36">
        <w:t>el</w:t>
      </w:r>
      <w:r w:rsidRPr="00232AAC">
        <w:rPr>
          <w:spacing w:val="-12"/>
        </w:rPr>
        <w:t xml:space="preserve"> </w:t>
      </w:r>
      <w:r w:rsidRPr="006D7A36">
        <w:t>número</w:t>
      </w:r>
      <w:r w:rsidRPr="00232AAC">
        <w:rPr>
          <w:spacing w:val="-11"/>
        </w:rPr>
        <w:t xml:space="preserve"> </w:t>
      </w:r>
      <w:r w:rsidRPr="006D7A36">
        <w:t>de</w:t>
      </w:r>
      <w:r w:rsidRPr="00232AAC">
        <w:rPr>
          <w:spacing w:val="-14"/>
        </w:rPr>
        <w:t xml:space="preserve"> </w:t>
      </w:r>
      <w:r w:rsidRPr="006D7A36">
        <w:t>paneles</w:t>
      </w:r>
      <w:r w:rsidRPr="00232AAC">
        <w:rPr>
          <w:spacing w:val="-13"/>
        </w:rPr>
        <w:t xml:space="preserve"> </w:t>
      </w:r>
      <w:r w:rsidRPr="006D7A36">
        <w:t>y</w:t>
      </w:r>
      <w:r w:rsidRPr="00232AAC">
        <w:rPr>
          <w:spacing w:val="-12"/>
        </w:rPr>
        <w:t xml:space="preserve"> </w:t>
      </w:r>
      <w:r w:rsidRPr="006D7A36">
        <w:t>la</w:t>
      </w:r>
      <w:r w:rsidRPr="00232AAC">
        <w:rPr>
          <w:spacing w:val="-12"/>
        </w:rPr>
        <w:t xml:space="preserve"> </w:t>
      </w:r>
      <w:r w:rsidRPr="006D7A36">
        <w:t>potencia</w:t>
      </w:r>
      <w:r w:rsidRPr="00232AAC">
        <w:rPr>
          <w:spacing w:val="-47"/>
        </w:rPr>
        <w:t xml:space="preserve"> </w:t>
      </w:r>
      <w:r w:rsidRPr="006D7A36">
        <w:t>nominal</w:t>
      </w:r>
      <w:r w:rsidRPr="00232AAC">
        <w:rPr>
          <w:spacing w:val="-1"/>
        </w:rPr>
        <w:t xml:space="preserve"> </w:t>
      </w:r>
      <w:r w:rsidRPr="006D7A36">
        <w:t>de</w:t>
      </w:r>
      <w:r w:rsidRPr="00232AAC">
        <w:rPr>
          <w:spacing w:val="1"/>
        </w:rPr>
        <w:t xml:space="preserve"> </w:t>
      </w:r>
      <w:r w:rsidRPr="006D7A36">
        <w:t>cada uno.</w:t>
      </w:r>
    </w:p>
    <w:p w14:paraId="3E460ED5" w14:textId="284A23C8" w:rsidR="006D7A36" w:rsidRDefault="006D7A36" w:rsidP="0079119F">
      <w:pPr>
        <w:pStyle w:val="Textoindependiente"/>
        <w:spacing w:line="480" w:lineRule="auto"/>
        <w:rPr>
          <w:rFonts w:ascii="Times New Roman" w:hAnsi="Times New Roman" w:cs="Times New Roman"/>
        </w:rPr>
      </w:pPr>
      <w:r w:rsidRPr="006D7A36">
        <w:rPr>
          <w:rFonts w:ascii="Cambria Math" w:hAnsi="Cambria Math" w:cs="Cambria Math"/>
        </w:rPr>
        <w:t>𝑃𝑜𝑡𝑒𝑛𝑐𝑖𝑎</w:t>
      </w:r>
      <w:r w:rsidRPr="006D7A36">
        <w:rPr>
          <w:rFonts w:ascii="Times New Roman" w:hAnsi="Times New Roman" w:cs="Times New Roman"/>
          <w:spacing w:val="3"/>
        </w:rPr>
        <w:t xml:space="preserve"> </w:t>
      </w:r>
      <w:r w:rsidRPr="006D7A36">
        <w:rPr>
          <w:rFonts w:ascii="Cambria Math" w:hAnsi="Cambria Math" w:cs="Cambria Math"/>
        </w:rPr>
        <w:t>𝑓𝑜𝑡𝑜𝑣𝑜𝑙𝑡𝑎𝑖𝑐𝑎</w:t>
      </w:r>
      <w:r w:rsidRPr="006D7A36">
        <w:rPr>
          <w:rFonts w:ascii="Times New Roman" w:hAnsi="Times New Roman" w:cs="Times New Roman"/>
          <w:spacing w:val="3"/>
        </w:rPr>
        <w:t xml:space="preserve"> </w:t>
      </w:r>
      <w:r w:rsidRPr="006D7A36">
        <w:rPr>
          <w:rFonts w:ascii="Cambria Math" w:hAnsi="Cambria Math" w:cs="Cambria Math"/>
        </w:rPr>
        <w:t>𝑖𝑛𝑠𝑡𝑎𝑙𝑎𝑑𝑎</w:t>
      </w:r>
      <w:r w:rsidRPr="006D7A36">
        <w:rPr>
          <w:rFonts w:ascii="Times New Roman" w:hAnsi="Times New Roman" w:cs="Times New Roman"/>
          <w:spacing w:val="19"/>
        </w:rPr>
        <w:t xml:space="preserve"> </w:t>
      </w:r>
      <w:r w:rsidRPr="006D7A36">
        <w:rPr>
          <w:rFonts w:ascii="Times New Roman" w:hAnsi="Times New Roman" w:cs="Times New Roman"/>
        </w:rPr>
        <w:t>=</w:t>
      </w:r>
      <w:r w:rsidRPr="006D7A36">
        <w:rPr>
          <w:rFonts w:ascii="Times New Roman" w:hAnsi="Times New Roman" w:cs="Times New Roman"/>
          <w:spacing w:val="60"/>
        </w:rPr>
        <w:t xml:space="preserve"> </w:t>
      </w:r>
      <w:r w:rsidR="000428E8">
        <w:rPr>
          <w:rFonts w:ascii="Times New Roman" w:hAnsi="Times New Roman" w:cs="Times New Roman"/>
        </w:rPr>
        <w:t>370</w:t>
      </w:r>
      <w:r w:rsidRPr="006D7A36">
        <w:rPr>
          <w:rFonts w:ascii="Cambria Math" w:hAnsi="Cambria Math" w:cs="Cambria Math"/>
        </w:rPr>
        <w:t>𝑊</w:t>
      </w:r>
      <w:r w:rsidRPr="006D7A36">
        <w:rPr>
          <w:rFonts w:ascii="Times New Roman" w:hAnsi="Times New Roman" w:cs="Times New Roman"/>
          <w:spacing w:val="5"/>
        </w:rPr>
        <w:t xml:space="preserve"> </w:t>
      </w:r>
      <w:r w:rsidRPr="006D7A36">
        <w:rPr>
          <w:rFonts w:ascii="Cambria Math" w:hAnsi="Cambria Math" w:cs="Cambria Math"/>
        </w:rPr>
        <w:t>∗</w:t>
      </w:r>
      <w:r w:rsidR="000428E8">
        <w:rPr>
          <w:rFonts w:ascii="Times New Roman" w:hAnsi="Times New Roman" w:cs="Times New Roman"/>
          <w:spacing w:val="-1"/>
        </w:rPr>
        <w:t xml:space="preserve"> 2</w:t>
      </w:r>
      <w:r w:rsidRPr="006D7A36">
        <w:rPr>
          <w:rFonts w:ascii="Times New Roman" w:hAnsi="Times New Roman" w:cs="Times New Roman"/>
          <w:spacing w:val="60"/>
        </w:rPr>
        <w:t xml:space="preserve"> </w:t>
      </w:r>
      <w:r w:rsidRPr="006D7A36">
        <w:rPr>
          <w:rFonts w:ascii="Times New Roman" w:hAnsi="Times New Roman" w:cs="Times New Roman"/>
        </w:rPr>
        <w:t>=</w:t>
      </w:r>
      <w:r w:rsidRPr="006D7A36">
        <w:rPr>
          <w:rFonts w:ascii="Times New Roman" w:hAnsi="Times New Roman" w:cs="Times New Roman"/>
          <w:spacing w:val="62"/>
        </w:rPr>
        <w:t xml:space="preserve"> </w:t>
      </w:r>
      <w:r w:rsidR="000428E8">
        <w:rPr>
          <w:rFonts w:ascii="Times New Roman" w:hAnsi="Times New Roman" w:cs="Times New Roman"/>
          <w:spacing w:val="62"/>
        </w:rPr>
        <w:t>740</w:t>
      </w:r>
      <w:r w:rsidRPr="006D7A36">
        <w:rPr>
          <w:rFonts w:ascii="Cambria Math" w:hAnsi="Cambria Math" w:cs="Cambria Math"/>
        </w:rPr>
        <w:t>𝑊</w:t>
      </w:r>
      <w:r w:rsidR="0079119F">
        <w:rPr>
          <w:rFonts w:ascii="Times New Roman" w:hAnsi="Times New Roman" w:cs="Times New Roman"/>
        </w:rPr>
        <w:t>p</w:t>
      </w:r>
    </w:p>
    <w:p w14:paraId="3F4B780A" w14:textId="2318A155" w:rsidR="00822FBF" w:rsidRDefault="00822FBF" w:rsidP="0079119F">
      <w:pPr>
        <w:pStyle w:val="Textoindependiente"/>
        <w:spacing w:line="480" w:lineRule="auto"/>
        <w:rPr>
          <w:rFonts w:ascii="Times New Roman" w:hAnsi="Times New Roman" w:cs="Times New Roman"/>
        </w:rPr>
      </w:pPr>
    </w:p>
    <w:p w14:paraId="02F1FCF2" w14:textId="4CB354F0" w:rsidR="00822FBF" w:rsidRDefault="00822FBF" w:rsidP="0079119F">
      <w:pPr>
        <w:pStyle w:val="Textoindependiente"/>
        <w:spacing w:line="480" w:lineRule="auto"/>
        <w:rPr>
          <w:rFonts w:ascii="Times New Roman" w:hAnsi="Times New Roman" w:cs="Times New Roman"/>
        </w:rPr>
      </w:pPr>
    </w:p>
    <w:p w14:paraId="16CE654A" w14:textId="7CFA9A46" w:rsidR="00822FBF" w:rsidRDefault="00822FBF" w:rsidP="0079119F">
      <w:pPr>
        <w:pStyle w:val="Textoindependiente"/>
        <w:spacing w:line="480" w:lineRule="auto"/>
        <w:rPr>
          <w:rFonts w:ascii="Times New Roman" w:hAnsi="Times New Roman" w:cs="Times New Roman"/>
        </w:rPr>
      </w:pPr>
    </w:p>
    <w:p w14:paraId="34FD7241" w14:textId="2D8C4779" w:rsidR="00822FBF" w:rsidRDefault="00822FBF" w:rsidP="0079119F">
      <w:pPr>
        <w:pStyle w:val="Textoindependiente"/>
        <w:spacing w:line="480" w:lineRule="auto"/>
        <w:rPr>
          <w:rFonts w:ascii="Times New Roman" w:hAnsi="Times New Roman" w:cs="Times New Roman"/>
        </w:rPr>
      </w:pPr>
    </w:p>
    <w:p w14:paraId="799EB808" w14:textId="0CAF6002" w:rsidR="00822FBF" w:rsidRDefault="00822FBF" w:rsidP="0079119F">
      <w:pPr>
        <w:pStyle w:val="Textoindependiente"/>
        <w:spacing w:line="480" w:lineRule="auto"/>
        <w:rPr>
          <w:rFonts w:ascii="Times New Roman" w:hAnsi="Times New Roman" w:cs="Times New Roman"/>
        </w:rPr>
      </w:pPr>
    </w:p>
    <w:p w14:paraId="3F02DAE2" w14:textId="124556DF" w:rsidR="00822FBF" w:rsidRDefault="00822FBF" w:rsidP="0079119F">
      <w:pPr>
        <w:pStyle w:val="Textoindependiente"/>
        <w:spacing w:line="480" w:lineRule="auto"/>
        <w:rPr>
          <w:rFonts w:ascii="Times New Roman" w:hAnsi="Times New Roman" w:cs="Times New Roman"/>
        </w:rPr>
      </w:pPr>
    </w:p>
    <w:p w14:paraId="09226F60" w14:textId="5B404F19" w:rsidR="00822FBF" w:rsidRDefault="00822FBF" w:rsidP="0079119F">
      <w:pPr>
        <w:pStyle w:val="Textoindependiente"/>
        <w:spacing w:line="480" w:lineRule="auto"/>
        <w:rPr>
          <w:rFonts w:ascii="Times New Roman" w:hAnsi="Times New Roman" w:cs="Times New Roman"/>
        </w:rPr>
      </w:pPr>
    </w:p>
    <w:p w14:paraId="4D274FBE" w14:textId="7DBE9C96" w:rsidR="00822FBF" w:rsidRDefault="00822FBF" w:rsidP="0079119F">
      <w:pPr>
        <w:pStyle w:val="Textoindependiente"/>
        <w:spacing w:line="480" w:lineRule="auto"/>
        <w:rPr>
          <w:rFonts w:ascii="Times New Roman" w:hAnsi="Times New Roman" w:cs="Times New Roman"/>
        </w:rPr>
      </w:pPr>
    </w:p>
    <w:p w14:paraId="148A1D55" w14:textId="29B9CC59" w:rsidR="00822FBF" w:rsidRDefault="00822FBF" w:rsidP="0079119F">
      <w:pPr>
        <w:pStyle w:val="Textoindependiente"/>
        <w:spacing w:line="480" w:lineRule="auto"/>
        <w:rPr>
          <w:rFonts w:ascii="Times New Roman" w:hAnsi="Times New Roman" w:cs="Times New Roman"/>
        </w:rPr>
      </w:pPr>
    </w:p>
    <w:p w14:paraId="57E133E5" w14:textId="6E443FCE" w:rsidR="00E12A6D" w:rsidRDefault="00E12A6D" w:rsidP="0079119F">
      <w:pPr>
        <w:pStyle w:val="Textoindependiente"/>
        <w:spacing w:line="480" w:lineRule="auto"/>
        <w:rPr>
          <w:rFonts w:ascii="Times New Roman" w:hAnsi="Times New Roman" w:cs="Times New Roman"/>
        </w:rPr>
      </w:pPr>
    </w:p>
    <w:p w14:paraId="4B50ADE2" w14:textId="77777777" w:rsidR="00E12A6D" w:rsidRDefault="00E12A6D" w:rsidP="0079119F">
      <w:pPr>
        <w:pStyle w:val="Textoindependiente"/>
        <w:spacing w:line="480" w:lineRule="auto"/>
        <w:rPr>
          <w:rFonts w:ascii="Times New Roman" w:hAnsi="Times New Roman" w:cs="Times New Roman"/>
        </w:rPr>
      </w:pPr>
    </w:p>
    <w:p w14:paraId="22D946DC" w14:textId="77777777" w:rsidR="00822FBF" w:rsidRPr="0079119F" w:rsidRDefault="00822FBF" w:rsidP="0079119F">
      <w:pPr>
        <w:pStyle w:val="Textoindependiente"/>
        <w:spacing w:line="480" w:lineRule="auto"/>
        <w:rPr>
          <w:rFonts w:ascii="Times New Roman" w:hAnsi="Times New Roman" w:cs="Times New Roman"/>
        </w:rPr>
      </w:pPr>
    </w:p>
    <w:p w14:paraId="1DFF085E" w14:textId="2C07A2EF" w:rsidR="0079119F" w:rsidRDefault="0079119F" w:rsidP="0079119F">
      <w:pPr>
        <w:pStyle w:val="Descripcin"/>
      </w:pPr>
      <w:bookmarkStart w:id="108" w:name="_Toc98288133"/>
      <w:bookmarkStart w:id="109" w:name="_Toc103111769"/>
      <w:bookmarkStart w:id="110" w:name="_Toc108467564"/>
      <w:r>
        <w:lastRenderedPageBreak/>
        <w:t xml:space="preserve">Ilustración </w:t>
      </w:r>
      <w:fldSimple w:instr=" SEQ Ilustración \* ARABIC ">
        <w:r w:rsidR="00E9734B">
          <w:rPr>
            <w:noProof/>
          </w:rPr>
          <w:t>26</w:t>
        </w:r>
      </w:fldSimple>
      <w:r>
        <w:t xml:space="preserve">. </w:t>
      </w:r>
      <w:r w:rsidR="00B729A5" w:rsidRPr="00534D75">
        <w:t>radiación solar en Colombia</w:t>
      </w:r>
      <w:bookmarkEnd w:id="108"/>
      <w:bookmarkEnd w:id="109"/>
      <w:bookmarkEnd w:id="110"/>
    </w:p>
    <w:p w14:paraId="7269CD8D" w14:textId="14D3D780" w:rsidR="00534D75" w:rsidRDefault="006D7A36" w:rsidP="001360F0">
      <w:pPr>
        <w:pStyle w:val="Imagen"/>
      </w:pPr>
      <w:r w:rsidRPr="006D7A36">
        <w:rPr>
          <w:lang w:val="es-ES" w:eastAsia="es-ES"/>
        </w:rPr>
        <w:drawing>
          <wp:inline distT="0" distB="0" distL="0" distR="0" wp14:anchorId="3ED53D2A" wp14:editId="74228AF0">
            <wp:extent cx="5541645" cy="6762750"/>
            <wp:effectExtent l="0" t="0" r="1905" b="0"/>
            <wp:docPr id="22"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36" cstate="print"/>
                    <a:stretch>
                      <a:fillRect/>
                    </a:stretch>
                  </pic:blipFill>
                  <pic:spPr>
                    <a:xfrm>
                      <a:off x="0" y="0"/>
                      <a:ext cx="5605507" cy="6840684"/>
                    </a:xfrm>
                    <a:prstGeom prst="rect">
                      <a:avLst/>
                    </a:prstGeom>
                  </pic:spPr>
                </pic:pic>
              </a:graphicData>
            </a:graphic>
          </wp:inline>
        </w:drawing>
      </w:r>
    </w:p>
    <w:p w14:paraId="1A782EEE" w14:textId="58ED635E" w:rsidR="00534D75" w:rsidRDefault="00534D75" w:rsidP="0079119F">
      <w:pPr>
        <w:pStyle w:val="Cita"/>
      </w:pPr>
      <w:r w:rsidRPr="00534D75">
        <w:t>Fuente:</w:t>
      </w:r>
      <w:r w:rsidR="007F08C7">
        <w:fldChar w:fldCharType="begin"/>
      </w:r>
      <w:r w:rsidR="00D076DB">
        <w:instrText xml:space="preserve"> ADDIN ZOTERO_ITEM CSL_CITATION {"citationID":"TmVamOMr","properties":{"formattedCitation":"(IDEAM, 2022)","plainCitation":"(IDEAM, 2022)","noteIndex":0},"citationItems":[{"id":"EVxgaamF/Dsvp8URA","uris":["http://zotero.org/users/7237821/items/NBGXFXNI"],"uri":["http://zotero.org/users/7237821/items/NBGXFXNI"],"itemData":{"id":1227,"type":"webpage","title":"Radiación solar en Colombia","URL":"http://atlas.ideam.gov.co/visorAtlasRadiacion.html","author":[{"family":"IDEAM","given":""}],"accessed":{"date-parts":[["2022",6,9]]},"issued":{"date-parts":[["2022"]]}}}],"schema":"https://github.com/citation-style-language/schema/raw/master/csl-citation.json"} </w:instrText>
      </w:r>
      <w:r w:rsidR="007F08C7">
        <w:fldChar w:fldCharType="separate"/>
      </w:r>
      <w:r w:rsidR="007F08C7" w:rsidRPr="007F08C7">
        <w:t>(IDEAM, 2022)</w:t>
      </w:r>
      <w:r w:rsidR="007F08C7">
        <w:fldChar w:fldCharType="end"/>
      </w:r>
    </w:p>
    <w:p w14:paraId="080620D1" w14:textId="77777777" w:rsidR="00822FBF" w:rsidRPr="00822FBF" w:rsidRDefault="00822FBF" w:rsidP="00822FBF"/>
    <w:p w14:paraId="3934172F" w14:textId="66D93B80" w:rsidR="00534D75" w:rsidRPr="0079119F" w:rsidRDefault="00E71064" w:rsidP="0079119F">
      <w:pPr>
        <w:ind w:firstLine="0"/>
        <w:rPr>
          <w:b/>
        </w:rPr>
      </w:pPr>
      <w:r>
        <w:rPr>
          <w:b/>
        </w:rPr>
        <w:lastRenderedPageBreak/>
        <w:t xml:space="preserve">13.5 </w:t>
      </w:r>
      <w:r w:rsidR="0079119F" w:rsidRPr="0079119F">
        <w:rPr>
          <w:b/>
        </w:rPr>
        <w:t>Selección</w:t>
      </w:r>
      <w:r w:rsidR="0079119F" w:rsidRPr="0079119F">
        <w:rPr>
          <w:b/>
          <w:spacing w:val="-7"/>
        </w:rPr>
        <w:t xml:space="preserve"> </w:t>
      </w:r>
      <w:r w:rsidR="0079119F" w:rsidRPr="0079119F">
        <w:rPr>
          <w:b/>
        </w:rPr>
        <w:t>Del</w:t>
      </w:r>
      <w:r w:rsidR="0079119F" w:rsidRPr="0079119F">
        <w:rPr>
          <w:b/>
          <w:spacing w:val="-3"/>
        </w:rPr>
        <w:t xml:space="preserve"> </w:t>
      </w:r>
      <w:r w:rsidR="0079119F" w:rsidRPr="0079119F">
        <w:rPr>
          <w:b/>
        </w:rPr>
        <w:t>Inversor.</w:t>
      </w:r>
    </w:p>
    <w:p w14:paraId="4C48F7F0" w14:textId="6EC290A6" w:rsidR="00534D75" w:rsidRDefault="006D7A36" w:rsidP="0079119F">
      <w:r w:rsidRPr="006D7A36">
        <w:t>La</w:t>
      </w:r>
      <w:r w:rsidRPr="006D7A36">
        <w:rPr>
          <w:spacing w:val="-1"/>
        </w:rPr>
        <w:t xml:space="preserve"> </w:t>
      </w:r>
      <w:r w:rsidRPr="006D7A36">
        <w:t>selección</w:t>
      </w:r>
      <w:r w:rsidRPr="006D7A36">
        <w:rPr>
          <w:spacing w:val="-2"/>
        </w:rPr>
        <w:t xml:space="preserve"> </w:t>
      </w:r>
      <w:r w:rsidRPr="006D7A36">
        <w:t>del</w:t>
      </w:r>
      <w:r w:rsidRPr="006D7A36">
        <w:rPr>
          <w:spacing w:val="-1"/>
        </w:rPr>
        <w:t xml:space="preserve"> </w:t>
      </w:r>
      <w:r w:rsidRPr="006D7A36">
        <w:t>inversor</w:t>
      </w:r>
      <w:r w:rsidRPr="006D7A36">
        <w:rPr>
          <w:spacing w:val="-3"/>
        </w:rPr>
        <w:t xml:space="preserve"> </w:t>
      </w:r>
      <w:r w:rsidRPr="006D7A36">
        <w:t>se realiza a</w:t>
      </w:r>
      <w:r w:rsidRPr="006D7A36">
        <w:rPr>
          <w:spacing w:val="-4"/>
        </w:rPr>
        <w:t xml:space="preserve"> </w:t>
      </w:r>
      <w:r w:rsidRPr="006D7A36">
        <w:t>partir</w:t>
      </w:r>
      <w:r w:rsidRPr="006D7A36">
        <w:rPr>
          <w:spacing w:val="-2"/>
        </w:rPr>
        <w:t xml:space="preserve"> </w:t>
      </w:r>
      <w:r w:rsidR="00534D75">
        <w:t>de:</w:t>
      </w:r>
    </w:p>
    <w:p w14:paraId="3B2451DD" w14:textId="2B5A8FBC" w:rsidR="006D7A36" w:rsidRPr="006D7A36" w:rsidRDefault="000428E8" w:rsidP="0079119F">
      <w:r>
        <w:t>Alimentación de equipos a 110</w:t>
      </w:r>
      <w:r w:rsidR="006D7A36" w:rsidRPr="006D7A36">
        <w:t xml:space="preserve">v. </w:t>
      </w:r>
    </w:p>
    <w:p w14:paraId="79AF07C5" w14:textId="0B937E3C" w:rsidR="006D7A36" w:rsidRPr="00534D75" w:rsidRDefault="006D7A36" w:rsidP="0079119F">
      <w:r w:rsidRPr="00534D75">
        <w:t>Inversor</w:t>
      </w:r>
      <w:r w:rsidRPr="00534D75">
        <w:rPr>
          <w:spacing w:val="-2"/>
        </w:rPr>
        <w:t xml:space="preserve"> </w:t>
      </w:r>
      <w:r w:rsidRPr="00534D75">
        <w:t>que</w:t>
      </w:r>
      <w:r w:rsidRPr="00534D75">
        <w:rPr>
          <w:spacing w:val="-1"/>
        </w:rPr>
        <w:t xml:space="preserve"> </w:t>
      </w:r>
      <w:r w:rsidRPr="00534D75">
        <w:t>se</w:t>
      </w:r>
      <w:r w:rsidRPr="00534D75">
        <w:rPr>
          <w:spacing w:val="-1"/>
        </w:rPr>
        <w:t xml:space="preserve"> </w:t>
      </w:r>
      <w:r w:rsidRPr="00534D75">
        <w:t>ajuste</w:t>
      </w:r>
      <w:r w:rsidRPr="00534D75">
        <w:rPr>
          <w:spacing w:val="-1"/>
        </w:rPr>
        <w:t xml:space="preserve"> </w:t>
      </w:r>
      <w:r w:rsidRPr="00534D75">
        <w:t>a</w:t>
      </w:r>
      <w:r w:rsidRPr="00534D75">
        <w:rPr>
          <w:spacing w:val="-1"/>
        </w:rPr>
        <w:t xml:space="preserve"> </w:t>
      </w:r>
      <w:r w:rsidRPr="00534D75">
        <w:t>la</w:t>
      </w:r>
      <w:r w:rsidRPr="00534D75">
        <w:rPr>
          <w:spacing w:val="-4"/>
        </w:rPr>
        <w:t xml:space="preserve"> </w:t>
      </w:r>
      <w:r w:rsidRPr="00534D75">
        <w:t>potencia</w:t>
      </w:r>
      <w:r w:rsidRPr="00534D75">
        <w:rPr>
          <w:spacing w:val="-3"/>
        </w:rPr>
        <w:t xml:space="preserve"> </w:t>
      </w:r>
      <w:r w:rsidRPr="00534D75">
        <w:t>fotovoltaica instalada:</w:t>
      </w:r>
    </w:p>
    <w:p w14:paraId="45D25D3A" w14:textId="27637DD6" w:rsidR="006D7A36" w:rsidRDefault="006D7A36" w:rsidP="0079119F">
      <w:r w:rsidRPr="000428E8">
        <w:rPr>
          <w:spacing w:val="-1"/>
        </w:rPr>
        <w:t>La</w:t>
      </w:r>
      <w:r w:rsidRPr="000428E8">
        <w:rPr>
          <w:spacing w:val="-12"/>
        </w:rPr>
        <w:t xml:space="preserve"> </w:t>
      </w:r>
      <w:r w:rsidRPr="000428E8">
        <w:rPr>
          <w:spacing w:val="-1"/>
        </w:rPr>
        <w:t>potencia</w:t>
      </w:r>
      <w:r w:rsidRPr="000428E8">
        <w:rPr>
          <w:spacing w:val="-14"/>
        </w:rPr>
        <w:t xml:space="preserve"> </w:t>
      </w:r>
      <w:r w:rsidRPr="000428E8">
        <w:rPr>
          <w:spacing w:val="-1"/>
        </w:rPr>
        <w:t>solar</w:t>
      </w:r>
      <w:r w:rsidRPr="000428E8">
        <w:rPr>
          <w:spacing w:val="-14"/>
        </w:rPr>
        <w:t xml:space="preserve"> </w:t>
      </w:r>
      <w:r w:rsidRPr="000428E8">
        <w:t>fotovoltaica</w:t>
      </w:r>
      <w:r w:rsidRPr="000428E8">
        <w:rPr>
          <w:spacing w:val="-12"/>
        </w:rPr>
        <w:t xml:space="preserve"> </w:t>
      </w:r>
      <w:r w:rsidRPr="000428E8">
        <w:t>instalada</w:t>
      </w:r>
      <w:r w:rsidRPr="000428E8">
        <w:rPr>
          <w:spacing w:val="-14"/>
        </w:rPr>
        <w:t xml:space="preserve"> </w:t>
      </w:r>
      <w:r w:rsidRPr="000428E8">
        <w:t>está</w:t>
      </w:r>
      <w:r w:rsidRPr="000428E8">
        <w:rPr>
          <w:spacing w:val="-14"/>
        </w:rPr>
        <w:t xml:space="preserve"> </w:t>
      </w:r>
      <w:r w:rsidRPr="000428E8">
        <w:t>dada</w:t>
      </w:r>
      <w:r w:rsidRPr="000428E8">
        <w:rPr>
          <w:spacing w:val="-11"/>
        </w:rPr>
        <w:t xml:space="preserve"> </w:t>
      </w:r>
      <w:r w:rsidRPr="000428E8">
        <w:t>por</w:t>
      </w:r>
      <w:r w:rsidRPr="000428E8">
        <w:rPr>
          <w:spacing w:val="-14"/>
        </w:rPr>
        <w:t xml:space="preserve"> </w:t>
      </w:r>
      <w:r w:rsidRPr="000428E8">
        <w:t>el</w:t>
      </w:r>
      <w:r w:rsidRPr="000428E8">
        <w:rPr>
          <w:spacing w:val="-12"/>
        </w:rPr>
        <w:t xml:space="preserve"> </w:t>
      </w:r>
      <w:r w:rsidRPr="000428E8">
        <w:t>número</w:t>
      </w:r>
      <w:r w:rsidRPr="000428E8">
        <w:rPr>
          <w:spacing w:val="-11"/>
        </w:rPr>
        <w:t xml:space="preserve"> </w:t>
      </w:r>
      <w:r w:rsidRPr="000428E8">
        <w:t>de</w:t>
      </w:r>
      <w:r w:rsidRPr="000428E8">
        <w:rPr>
          <w:spacing w:val="-14"/>
        </w:rPr>
        <w:t xml:space="preserve"> </w:t>
      </w:r>
      <w:r w:rsidRPr="000428E8">
        <w:t>paneles</w:t>
      </w:r>
      <w:r w:rsidRPr="000428E8">
        <w:rPr>
          <w:spacing w:val="-13"/>
        </w:rPr>
        <w:t xml:space="preserve"> </w:t>
      </w:r>
      <w:r w:rsidRPr="000428E8">
        <w:t>y</w:t>
      </w:r>
      <w:r w:rsidRPr="000428E8">
        <w:rPr>
          <w:spacing w:val="-12"/>
        </w:rPr>
        <w:t xml:space="preserve"> </w:t>
      </w:r>
      <w:r w:rsidRPr="000428E8">
        <w:t>la</w:t>
      </w:r>
      <w:r w:rsidRPr="000428E8">
        <w:rPr>
          <w:spacing w:val="-12"/>
        </w:rPr>
        <w:t xml:space="preserve"> </w:t>
      </w:r>
      <w:r w:rsidRPr="000428E8">
        <w:t>potencia</w:t>
      </w:r>
      <w:r w:rsidRPr="000428E8">
        <w:rPr>
          <w:spacing w:val="-47"/>
        </w:rPr>
        <w:t xml:space="preserve"> </w:t>
      </w:r>
      <w:r w:rsidRPr="000428E8">
        <w:t>nominal</w:t>
      </w:r>
      <w:r w:rsidRPr="000428E8">
        <w:rPr>
          <w:spacing w:val="-1"/>
        </w:rPr>
        <w:t xml:space="preserve"> </w:t>
      </w:r>
      <w:r w:rsidRPr="000428E8">
        <w:t>de</w:t>
      </w:r>
      <w:r w:rsidRPr="000428E8">
        <w:rPr>
          <w:spacing w:val="1"/>
        </w:rPr>
        <w:t xml:space="preserve"> </w:t>
      </w:r>
      <w:r w:rsidRPr="000428E8">
        <w:t>cada uno.</w:t>
      </w:r>
    </w:p>
    <w:p w14:paraId="2EDF3AE2" w14:textId="6453798B" w:rsidR="00E559BD" w:rsidRPr="000428E8" w:rsidRDefault="00E559BD" w:rsidP="0079119F">
      <w:r>
        <w:t>Potencia del inversor = Numero de paneles x potencia del panel seleccionado.</w:t>
      </w:r>
    </w:p>
    <w:p w14:paraId="324F4BE5" w14:textId="2986C434" w:rsidR="006D7A36" w:rsidRPr="006D7A36" w:rsidRDefault="006D7A36" w:rsidP="0079119F">
      <w:r w:rsidRPr="006D7A36">
        <w:rPr>
          <w:rFonts w:ascii="Cambria Math" w:hAnsi="Cambria Math" w:cs="Cambria Math"/>
        </w:rPr>
        <w:t>𝑃𝑜𝑡𝑒𝑛𝑐𝑖𝑎</w:t>
      </w:r>
      <w:r w:rsidRPr="006D7A36">
        <w:rPr>
          <w:spacing w:val="3"/>
        </w:rPr>
        <w:t xml:space="preserve"> </w:t>
      </w:r>
      <w:r w:rsidRPr="006D7A36">
        <w:rPr>
          <w:rFonts w:ascii="Cambria Math" w:hAnsi="Cambria Math" w:cs="Cambria Math"/>
        </w:rPr>
        <w:t>𝑓𝑜𝑡𝑜𝑣𝑜𝑙𝑡𝑎𝑖𝑐𝑎</w:t>
      </w:r>
      <w:r w:rsidRPr="006D7A36">
        <w:rPr>
          <w:spacing w:val="3"/>
        </w:rPr>
        <w:t xml:space="preserve"> </w:t>
      </w:r>
      <w:r w:rsidRPr="006D7A36">
        <w:rPr>
          <w:rFonts w:ascii="Cambria Math" w:hAnsi="Cambria Math" w:cs="Cambria Math"/>
        </w:rPr>
        <w:t>𝑖𝑛𝑠𝑡𝑎𝑙𝑎𝑑𝑎</w:t>
      </w:r>
      <w:r w:rsidRPr="006D7A36">
        <w:rPr>
          <w:spacing w:val="19"/>
        </w:rPr>
        <w:t xml:space="preserve"> </w:t>
      </w:r>
      <w:r w:rsidRPr="006D7A36">
        <w:t>=</w:t>
      </w:r>
      <w:r w:rsidRPr="006D7A36">
        <w:rPr>
          <w:spacing w:val="60"/>
        </w:rPr>
        <w:t xml:space="preserve"> </w:t>
      </w:r>
      <w:r w:rsidR="000428E8">
        <w:t>370</w:t>
      </w:r>
      <w:r w:rsidRPr="006D7A36">
        <w:rPr>
          <w:rFonts w:ascii="Cambria Math" w:hAnsi="Cambria Math" w:cs="Cambria Math"/>
        </w:rPr>
        <w:t>𝑊</w:t>
      </w:r>
      <w:r w:rsidRPr="006D7A36">
        <w:rPr>
          <w:spacing w:val="5"/>
        </w:rPr>
        <w:t xml:space="preserve"> </w:t>
      </w:r>
      <w:r w:rsidRPr="006D7A36">
        <w:rPr>
          <w:rFonts w:ascii="Cambria Math" w:hAnsi="Cambria Math" w:cs="Cambria Math"/>
        </w:rPr>
        <w:t>∗</w:t>
      </w:r>
      <w:r w:rsidRPr="006D7A36">
        <w:rPr>
          <w:spacing w:val="-1"/>
        </w:rPr>
        <w:t xml:space="preserve"> </w:t>
      </w:r>
      <w:r w:rsidR="000428E8">
        <w:rPr>
          <w:spacing w:val="-1"/>
        </w:rPr>
        <w:t>2</w:t>
      </w:r>
      <w:r w:rsidRPr="006D7A36">
        <w:rPr>
          <w:spacing w:val="60"/>
        </w:rPr>
        <w:t xml:space="preserve"> </w:t>
      </w:r>
      <w:r w:rsidRPr="006D7A36">
        <w:t>=</w:t>
      </w:r>
      <w:r w:rsidRPr="006D7A36">
        <w:rPr>
          <w:spacing w:val="62"/>
        </w:rPr>
        <w:t xml:space="preserve"> </w:t>
      </w:r>
      <w:r w:rsidR="000428E8">
        <w:rPr>
          <w:spacing w:val="62"/>
        </w:rPr>
        <w:t>740</w:t>
      </w:r>
      <w:r w:rsidRPr="006D7A36">
        <w:rPr>
          <w:rFonts w:ascii="Cambria Math" w:hAnsi="Cambria Math" w:cs="Cambria Math"/>
        </w:rPr>
        <w:t>𝑊</w:t>
      </w:r>
      <w:r w:rsidRPr="006D7A36">
        <w:t>p</w:t>
      </w:r>
    </w:p>
    <w:p w14:paraId="09D7EB44" w14:textId="77777777" w:rsidR="00192A6A" w:rsidRDefault="006D7A36" w:rsidP="0079119F">
      <w:r w:rsidRPr="006D7A36">
        <w:t xml:space="preserve">Se selecciona inversor </w:t>
      </w:r>
      <w:r w:rsidR="000428E8">
        <w:t>3k</w:t>
      </w:r>
      <w:r w:rsidR="00192A6A">
        <w:t>W</w:t>
      </w:r>
      <w:r w:rsidR="000428E8">
        <w:t xml:space="preserve"> 110</w:t>
      </w:r>
      <w:r w:rsidRPr="006D7A36">
        <w:t>V</w:t>
      </w:r>
    </w:p>
    <w:p w14:paraId="271F5128" w14:textId="63CF988E" w:rsidR="006D7A36" w:rsidRDefault="00192A6A" w:rsidP="0079119F">
      <w:r>
        <w:t xml:space="preserve">Teniendo en cuenta que se utilizó un inversor 3kWde 24V/12V de baja frecuencia, este inversor tiene un pico de arranque de 700kw teniendo en cuenta que es un sistema aislado. </w:t>
      </w:r>
      <w:r w:rsidR="006D7A36" w:rsidRPr="006D7A36">
        <w:br/>
        <w:t xml:space="preserve">La máxima potencia que se puede generar en horas solares pico (11AM A 2PM) será de </w:t>
      </w:r>
      <w:r w:rsidR="000428E8">
        <w:t>2.9</w:t>
      </w:r>
      <w:r w:rsidR="006D7A36" w:rsidRPr="006D7A36">
        <w:t>kWp</w:t>
      </w:r>
    </w:p>
    <w:p w14:paraId="2E1C69C3" w14:textId="6B899E52" w:rsidR="00E559BD" w:rsidRDefault="00E559BD" w:rsidP="0079119F">
      <w:pPr>
        <w:rPr>
          <w:b/>
        </w:rPr>
      </w:pPr>
      <w:r w:rsidRPr="00E559BD">
        <w:rPr>
          <w:b/>
        </w:rPr>
        <w:t>Rendimiento de la instalación.</w:t>
      </w:r>
    </w:p>
    <w:p w14:paraId="198B9AB7" w14:textId="29B08A9A" w:rsidR="00E559BD" w:rsidRPr="00400776" w:rsidRDefault="00E559BD" w:rsidP="0079119F">
      <w:pPr>
        <w:rPr>
          <w:lang w:val="pt-BR"/>
        </w:rPr>
      </w:pPr>
      <w:r w:rsidRPr="00400776">
        <w:rPr>
          <w:lang w:val="pt-BR"/>
        </w:rPr>
        <w:t>R=1((1</w:t>
      </w:r>
      <w:proofErr w:type="gramStart"/>
      <w:r w:rsidRPr="00400776">
        <w:rPr>
          <w:lang w:val="pt-BR"/>
        </w:rPr>
        <w:t>bcv)*</w:t>
      </w:r>
      <w:proofErr w:type="gramEnd"/>
      <w:r w:rsidRPr="00400776">
        <w:rPr>
          <w:lang w:val="pt-BR"/>
        </w:rPr>
        <w:t>a*(N/</w:t>
      </w:r>
      <w:proofErr w:type="spellStart"/>
      <w:r w:rsidRPr="00400776">
        <w:rPr>
          <w:lang w:val="pt-BR"/>
        </w:rPr>
        <w:t>pd</w:t>
      </w:r>
      <w:proofErr w:type="spellEnd"/>
      <w:r w:rsidRPr="00400776">
        <w:rPr>
          <w:lang w:val="pt-BR"/>
        </w:rPr>
        <w:t>))-b-c-v</w:t>
      </w:r>
    </w:p>
    <w:p w14:paraId="74C20DFC" w14:textId="19F9ED80" w:rsidR="00E559BD" w:rsidRDefault="00E559BD" w:rsidP="0079119F">
      <w:r>
        <w:t>b</w:t>
      </w:r>
      <w:r w:rsidR="00470FB5">
        <w:t>: C</w:t>
      </w:r>
      <w:r>
        <w:t>oeficiente de pérdidas por rendimiento en las baterías 0,05 o 0,1</w:t>
      </w:r>
    </w:p>
    <w:p w14:paraId="7E2ACB10" w14:textId="0863E1F7" w:rsidR="00E559BD" w:rsidRDefault="00E559BD" w:rsidP="0079119F">
      <w:r>
        <w:t>c:</w:t>
      </w:r>
      <w:r w:rsidR="00470FB5">
        <w:t xml:space="preserve"> C</w:t>
      </w:r>
      <w:r>
        <w:t xml:space="preserve">oeficiente de </w:t>
      </w:r>
      <w:r w:rsidR="00470FB5">
        <w:t>pérdidas</w:t>
      </w:r>
      <w:r>
        <w:t xml:space="preserve"> en el </w:t>
      </w:r>
      <w:r w:rsidR="00470FB5">
        <w:t>inversor 0</w:t>
      </w:r>
      <w:r>
        <w:t>,2</w:t>
      </w:r>
    </w:p>
    <w:p w14:paraId="1128BD6D" w14:textId="20ED0527" w:rsidR="00E559BD" w:rsidRDefault="00E559BD" w:rsidP="0079119F">
      <w:r>
        <w:t>v:</w:t>
      </w:r>
      <w:r w:rsidR="00470FB5">
        <w:t xml:space="preserve"> C</w:t>
      </w:r>
      <w:r>
        <w:t xml:space="preserve">oeficiente de </w:t>
      </w:r>
      <w:r w:rsidR="00470FB5">
        <w:t>pérdidas</w:t>
      </w:r>
      <w:r>
        <w:t xml:space="preserve"> por otros factores 0,1 o 0,15</w:t>
      </w:r>
    </w:p>
    <w:p w14:paraId="6603D849" w14:textId="2CD10C45" w:rsidR="00470FB5" w:rsidRDefault="00E559BD" w:rsidP="0079119F">
      <w:r>
        <w:t>a:</w:t>
      </w:r>
      <w:r w:rsidR="00470FB5">
        <w:t xml:space="preserve"> C</w:t>
      </w:r>
      <w:r>
        <w:t xml:space="preserve">oeficiente de descarga de la batería </w:t>
      </w:r>
      <w:r w:rsidR="00470FB5">
        <w:t>0.005 es decir el 0,5%</w:t>
      </w:r>
    </w:p>
    <w:p w14:paraId="592E85EE" w14:textId="3A1A3A4F" w:rsidR="00470FB5" w:rsidRDefault="00470FB5" w:rsidP="0079119F">
      <w:r>
        <w:t>N: Días de autonomía</w:t>
      </w:r>
    </w:p>
    <w:p w14:paraId="690199D3" w14:textId="0D1EE888" w:rsidR="00E559BD" w:rsidRDefault="00470FB5" w:rsidP="0079119F">
      <w:r>
        <w:t>Pd: Profundidad de descarga 0,7 a 0,70</w:t>
      </w:r>
      <w:r w:rsidR="00E559BD">
        <w:t xml:space="preserve"> </w:t>
      </w:r>
    </w:p>
    <w:p w14:paraId="75CB5769" w14:textId="49367D77" w:rsidR="00316C7D" w:rsidRDefault="00316C7D" w:rsidP="0079119F"/>
    <w:p w14:paraId="4A781778" w14:textId="44505570" w:rsidR="00316C7D" w:rsidRDefault="00316C7D" w:rsidP="0079119F"/>
    <w:p w14:paraId="58EA8D44" w14:textId="77777777" w:rsidR="00E71064" w:rsidRDefault="00E71064" w:rsidP="0079119F"/>
    <w:p w14:paraId="5687F57B" w14:textId="4E850F46" w:rsidR="00E71064" w:rsidRPr="00E71064" w:rsidRDefault="00E71064" w:rsidP="00E71064">
      <w:pPr>
        <w:ind w:firstLine="0"/>
        <w:rPr>
          <w:b/>
          <w:spacing w:val="-47"/>
        </w:rPr>
      </w:pPr>
      <w:r w:rsidRPr="00E71064">
        <w:rPr>
          <w:b/>
        </w:rPr>
        <w:lastRenderedPageBreak/>
        <w:t xml:space="preserve">13.6 </w:t>
      </w:r>
      <w:r>
        <w:rPr>
          <w:b/>
        </w:rPr>
        <w:t>S</w:t>
      </w:r>
      <w:r w:rsidRPr="00E71064">
        <w:rPr>
          <w:b/>
        </w:rPr>
        <w:t xml:space="preserve">elección de baterías </w:t>
      </w:r>
    </w:p>
    <w:p w14:paraId="7F6D6174" w14:textId="2EFA61D5" w:rsidR="006D7A36" w:rsidRPr="006D7A36" w:rsidRDefault="000428E8" w:rsidP="0079119F">
      <w:proofErr w:type="spellStart"/>
      <w:r>
        <w:t>Tekcom</w:t>
      </w:r>
      <w:proofErr w:type="spellEnd"/>
      <w:r>
        <w:t xml:space="preserve"> comunicaciones</w:t>
      </w:r>
      <w:r w:rsidR="006D7A36" w:rsidRPr="006D7A36">
        <w:t xml:space="preserve"> de Colombia diseña los bancos de almacenamiento en baterías para que tengan</w:t>
      </w:r>
      <w:r w:rsidR="006D7A36" w:rsidRPr="006D7A36">
        <w:rPr>
          <w:spacing w:val="1"/>
        </w:rPr>
        <w:t xml:space="preserve"> </w:t>
      </w:r>
      <w:r w:rsidR="006D7A36" w:rsidRPr="006D7A36">
        <w:t>la</w:t>
      </w:r>
      <w:r w:rsidR="006D7A36" w:rsidRPr="006D7A36">
        <w:rPr>
          <w:spacing w:val="-1"/>
        </w:rPr>
        <w:t xml:space="preserve"> </w:t>
      </w:r>
      <w:r w:rsidR="006D7A36" w:rsidRPr="006D7A36">
        <w:t>capacidad</w:t>
      </w:r>
      <w:r w:rsidR="006D7A36" w:rsidRPr="006D7A36">
        <w:rPr>
          <w:spacing w:val="-1"/>
        </w:rPr>
        <w:t xml:space="preserve"> </w:t>
      </w:r>
      <w:r w:rsidR="006D7A36" w:rsidRPr="006D7A36">
        <w:t>de acumular</w:t>
      </w:r>
      <w:r w:rsidR="006D7A36" w:rsidRPr="006D7A36">
        <w:rPr>
          <w:spacing w:val="-3"/>
        </w:rPr>
        <w:t xml:space="preserve"> </w:t>
      </w:r>
      <w:r w:rsidR="006D7A36" w:rsidRPr="006D7A36">
        <w:t>el 50% de</w:t>
      </w:r>
      <w:r w:rsidR="006D7A36" w:rsidRPr="006D7A36">
        <w:rPr>
          <w:spacing w:val="-2"/>
        </w:rPr>
        <w:t xml:space="preserve"> </w:t>
      </w:r>
      <w:r w:rsidR="006D7A36" w:rsidRPr="006D7A36">
        <w:t>energía producida</w:t>
      </w:r>
      <w:r w:rsidR="006D7A36" w:rsidRPr="006D7A36">
        <w:rPr>
          <w:spacing w:val="-2"/>
        </w:rPr>
        <w:t xml:space="preserve"> </w:t>
      </w:r>
      <w:r w:rsidR="006D7A36" w:rsidRPr="006D7A36">
        <w:t>por los</w:t>
      </w:r>
      <w:r w:rsidR="006D7A36" w:rsidRPr="006D7A36">
        <w:rPr>
          <w:spacing w:val="-3"/>
        </w:rPr>
        <w:t xml:space="preserve"> </w:t>
      </w:r>
      <w:r w:rsidR="006D7A36" w:rsidRPr="006D7A36">
        <w:t>módulos fotovoltaicos.</w:t>
      </w:r>
    </w:p>
    <w:p w14:paraId="3B8BFB07" w14:textId="51BD2569" w:rsidR="000428E8" w:rsidRDefault="006D7A36" w:rsidP="0079119F">
      <w:pPr>
        <w:rPr>
          <w:spacing w:val="-1"/>
        </w:rPr>
      </w:pPr>
      <w:r w:rsidRPr="006D7A36">
        <w:t>La capacidad de almacenamiento de un banco de baterías es proporcional al número de baterías</w:t>
      </w:r>
      <w:r w:rsidRPr="006D7A36">
        <w:rPr>
          <w:spacing w:val="1"/>
        </w:rPr>
        <w:t xml:space="preserve"> </w:t>
      </w:r>
      <w:r w:rsidRPr="006D7A36">
        <w:t>conectadas</w:t>
      </w:r>
      <w:r w:rsidRPr="006D7A36">
        <w:rPr>
          <w:spacing w:val="-4"/>
        </w:rPr>
        <w:t xml:space="preserve"> </w:t>
      </w:r>
      <w:r w:rsidRPr="006D7A36">
        <w:t>en</w:t>
      </w:r>
      <w:r w:rsidRPr="006D7A36">
        <w:rPr>
          <w:spacing w:val="-2"/>
        </w:rPr>
        <w:t xml:space="preserve"> </w:t>
      </w:r>
      <w:r w:rsidRPr="006D7A36">
        <w:t>serie,</w:t>
      </w:r>
      <w:r w:rsidRPr="006D7A36">
        <w:rPr>
          <w:spacing w:val="-3"/>
        </w:rPr>
        <w:t xml:space="preserve"> </w:t>
      </w:r>
      <w:r w:rsidRPr="006D7A36">
        <w:t>la</w:t>
      </w:r>
      <w:r w:rsidRPr="006D7A36">
        <w:rPr>
          <w:spacing w:val="-5"/>
        </w:rPr>
        <w:t xml:space="preserve"> </w:t>
      </w:r>
      <w:r w:rsidRPr="006D7A36">
        <w:t>tensión</w:t>
      </w:r>
      <w:r w:rsidRPr="006D7A36">
        <w:rPr>
          <w:spacing w:val="-4"/>
        </w:rPr>
        <w:t xml:space="preserve"> </w:t>
      </w:r>
      <w:r w:rsidRPr="006D7A36">
        <w:t>de</w:t>
      </w:r>
      <w:r w:rsidRPr="006D7A36">
        <w:rPr>
          <w:spacing w:val="-2"/>
        </w:rPr>
        <w:t xml:space="preserve"> </w:t>
      </w:r>
      <w:r w:rsidRPr="006D7A36">
        <w:t>trabajo,</w:t>
      </w:r>
      <w:r w:rsidRPr="006D7A36">
        <w:rPr>
          <w:spacing w:val="-3"/>
        </w:rPr>
        <w:t xml:space="preserve"> </w:t>
      </w:r>
      <w:r w:rsidRPr="006D7A36">
        <w:t>la</w:t>
      </w:r>
      <w:r w:rsidRPr="006D7A36">
        <w:rPr>
          <w:spacing w:val="-5"/>
        </w:rPr>
        <w:t xml:space="preserve"> </w:t>
      </w:r>
      <w:r w:rsidRPr="006D7A36">
        <w:t>capacidad</w:t>
      </w:r>
      <w:r w:rsidRPr="006D7A36">
        <w:rPr>
          <w:spacing w:val="-4"/>
        </w:rPr>
        <w:t xml:space="preserve"> </w:t>
      </w:r>
      <w:r w:rsidRPr="006D7A36">
        <w:t>de</w:t>
      </w:r>
      <w:r w:rsidRPr="006D7A36">
        <w:rPr>
          <w:spacing w:val="-2"/>
        </w:rPr>
        <w:t xml:space="preserve"> </w:t>
      </w:r>
      <w:r w:rsidRPr="006D7A36">
        <w:t>descarga</w:t>
      </w:r>
      <w:r w:rsidRPr="006D7A36">
        <w:rPr>
          <w:spacing w:val="-3"/>
        </w:rPr>
        <w:t xml:space="preserve"> </w:t>
      </w:r>
      <w:r w:rsidRPr="006D7A36">
        <w:t>para</w:t>
      </w:r>
      <w:r w:rsidRPr="006D7A36">
        <w:rPr>
          <w:spacing w:val="-3"/>
        </w:rPr>
        <w:t xml:space="preserve"> </w:t>
      </w:r>
      <w:r w:rsidRPr="006D7A36">
        <w:t>garantizar</w:t>
      </w:r>
      <w:r w:rsidRPr="006D7A36">
        <w:rPr>
          <w:spacing w:val="-4"/>
        </w:rPr>
        <w:t xml:space="preserve"> </w:t>
      </w:r>
      <w:r w:rsidRPr="006D7A36">
        <w:t>la</w:t>
      </w:r>
      <w:r w:rsidRPr="006D7A36">
        <w:rPr>
          <w:spacing w:val="-3"/>
        </w:rPr>
        <w:t xml:space="preserve"> </w:t>
      </w:r>
      <w:r w:rsidRPr="006D7A36">
        <w:t>vida</w:t>
      </w:r>
      <w:r w:rsidRPr="006D7A36">
        <w:rPr>
          <w:spacing w:val="-3"/>
        </w:rPr>
        <w:t xml:space="preserve"> </w:t>
      </w:r>
      <w:r w:rsidRPr="006D7A36">
        <w:t>útil,</w:t>
      </w:r>
      <w:r w:rsidRPr="006D7A36">
        <w:rPr>
          <w:spacing w:val="-5"/>
        </w:rPr>
        <w:t xml:space="preserve"> </w:t>
      </w:r>
      <w:r w:rsidRPr="006D7A36">
        <w:t>y</w:t>
      </w:r>
      <w:r w:rsidRPr="006D7A36">
        <w:rPr>
          <w:spacing w:val="-3"/>
        </w:rPr>
        <w:t xml:space="preserve"> </w:t>
      </w:r>
      <w:r w:rsidRPr="006D7A36">
        <w:t>su</w:t>
      </w:r>
      <w:r w:rsidRPr="006D7A36">
        <w:rPr>
          <w:spacing w:val="-47"/>
        </w:rPr>
        <w:t xml:space="preserve"> </w:t>
      </w:r>
      <w:r w:rsidRPr="006D7A36">
        <w:t>capacidad</w:t>
      </w:r>
      <w:r w:rsidRPr="006D7A36">
        <w:rPr>
          <w:spacing w:val="-2"/>
        </w:rPr>
        <w:t xml:space="preserve"> </w:t>
      </w:r>
      <w:r w:rsidRPr="006D7A36">
        <w:t>de corriente</w:t>
      </w:r>
      <w:r w:rsidRPr="006D7A36">
        <w:rPr>
          <w:spacing w:val="1"/>
        </w:rPr>
        <w:t xml:space="preserve"> </w:t>
      </w:r>
      <w:r w:rsidRPr="006D7A36">
        <w:t>como</w:t>
      </w:r>
      <w:r w:rsidRPr="006D7A36">
        <w:rPr>
          <w:spacing w:val="-2"/>
        </w:rPr>
        <w:t xml:space="preserve"> </w:t>
      </w:r>
      <w:r w:rsidRPr="006D7A36">
        <w:t>se</w:t>
      </w:r>
      <w:r w:rsidRPr="006D7A36">
        <w:rPr>
          <w:spacing w:val="-2"/>
        </w:rPr>
        <w:t xml:space="preserve"> </w:t>
      </w:r>
      <w:r w:rsidRPr="006D7A36">
        <w:t>observa</w:t>
      </w:r>
      <w:r w:rsidRPr="006D7A36">
        <w:rPr>
          <w:spacing w:val="-3"/>
        </w:rPr>
        <w:t xml:space="preserve"> </w:t>
      </w:r>
      <w:r w:rsidRPr="006D7A36">
        <w:t>en</w:t>
      </w:r>
      <w:r w:rsidRPr="006D7A36">
        <w:rPr>
          <w:spacing w:val="-1"/>
        </w:rPr>
        <w:t xml:space="preserve"> </w:t>
      </w:r>
      <w:r w:rsidRPr="006D7A36">
        <w:t>la</w:t>
      </w:r>
      <w:r w:rsidRPr="006D7A36">
        <w:rPr>
          <w:spacing w:val="-2"/>
        </w:rPr>
        <w:t xml:space="preserve"> </w:t>
      </w:r>
      <w:r w:rsidRPr="006D7A36">
        <w:t>ecuación</w:t>
      </w:r>
      <w:r w:rsidR="00F302D3">
        <w:rPr>
          <w:spacing w:val="-1"/>
        </w:rPr>
        <w:t>.</w:t>
      </w:r>
    </w:p>
    <w:p w14:paraId="605112AC" w14:textId="58E4C716" w:rsidR="00CA0606" w:rsidRDefault="00B235A6" w:rsidP="0079119F">
      <w:pPr>
        <w:rPr>
          <w:spacing w:val="-1"/>
        </w:rPr>
      </w:pPr>
      <w:r>
        <w:rPr>
          <w:spacing w:val="-1"/>
        </w:rPr>
        <w:t>Número y capacidad moderada</w:t>
      </w:r>
      <w:r w:rsidR="00CA0606">
        <w:rPr>
          <w:spacing w:val="-1"/>
        </w:rPr>
        <w:t xml:space="preserve"> de baterías</w:t>
      </w:r>
    </w:p>
    <w:p w14:paraId="3C688039" w14:textId="5E8D11C7" w:rsidR="00CA0606" w:rsidRPr="00E559BD" w:rsidRDefault="00CA0606" w:rsidP="00CA0606">
      <m:oMathPara>
        <m:oMath>
          <m:r>
            <w:rPr>
              <w:rFonts w:ascii="Cambria Math" w:hAnsi="Cambria Math"/>
            </w:rPr>
            <m:t>NBT=</m:t>
          </m:r>
          <m:f>
            <m:fPr>
              <m:ctrlPr>
                <w:rPr>
                  <w:rFonts w:ascii="Cambria Math" w:hAnsi="Cambria Math"/>
                  <w:i/>
                </w:rPr>
              </m:ctrlPr>
            </m:fPr>
            <m:num>
              <m:r>
                <w:rPr>
                  <w:rFonts w:ascii="Cambria Math" w:hAnsi="Cambria Math"/>
                </w:rPr>
                <m:t>Vnom*Cno</m:t>
              </m:r>
              <m:sSub>
                <m:sSubPr>
                  <m:ctrlPr>
                    <w:rPr>
                      <w:rFonts w:ascii="Cambria Math" w:hAnsi="Cambria Math"/>
                      <w:i/>
                    </w:rPr>
                  </m:ctrlPr>
                </m:sSubPr>
                <m:e>
                  <m:r>
                    <w:rPr>
                      <w:rFonts w:ascii="Cambria Math" w:hAnsi="Cambria Math"/>
                    </w:rPr>
                    <m:t>m</m:t>
                  </m:r>
                </m:e>
                <m:sub>
                  <m:r>
                    <w:rPr>
                      <w:rFonts w:ascii="Cambria Math" w:hAnsi="Cambria Math"/>
                    </w:rPr>
                    <m:t>banco</m:t>
                  </m:r>
                </m:sub>
              </m:sSub>
            </m:num>
            <m:den>
              <m:r>
                <w:rPr>
                  <w:rFonts w:ascii="Cambria Math" w:hAnsi="Cambria Math"/>
                </w:rPr>
                <m:t>Vno</m:t>
              </m:r>
              <m:sSub>
                <m:sSubPr>
                  <m:ctrlPr>
                    <w:rPr>
                      <w:rFonts w:ascii="Cambria Math" w:hAnsi="Cambria Math"/>
                      <w:i/>
                    </w:rPr>
                  </m:ctrlPr>
                </m:sSubPr>
                <m:e>
                  <m:r>
                    <w:rPr>
                      <w:rFonts w:ascii="Cambria Math" w:hAnsi="Cambria Math"/>
                    </w:rPr>
                    <m:t>m</m:t>
                  </m:r>
                </m:e>
                <m:sub>
                  <m:r>
                    <w:rPr>
                      <w:rFonts w:ascii="Cambria Math" w:hAnsi="Cambria Math"/>
                    </w:rPr>
                    <m:t>bat</m:t>
                  </m:r>
                </m:sub>
              </m:sSub>
              <m:r>
                <w:rPr>
                  <w:rFonts w:ascii="Cambria Math" w:hAnsi="Cambria Math"/>
                </w:rPr>
                <m:t>*Cnom_bateria</m:t>
              </m:r>
            </m:den>
          </m:f>
        </m:oMath>
      </m:oMathPara>
    </w:p>
    <w:p w14:paraId="64EFE2B9" w14:textId="4580EEA8" w:rsidR="00E559BD" w:rsidRDefault="00E559BD" w:rsidP="00CA0606">
      <w:proofErr w:type="spellStart"/>
      <w:r>
        <w:t>Vnom</w:t>
      </w:r>
      <w:proofErr w:type="spellEnd"/>
      <w:r>
        <w:t xml:space="preserve">: </w:t>
      </w:r>
      <w:r w:rsidR="00316C7D">
        <w:t>Tensión</w:t>
      </w:r>
      <w:r>
        <w:t xml:space="preserve"> nominal en el que va a trabajar el banco de baterías: 12V</w:t>
      </w:r>
    </w:p>
    <w:p w14:paraId="5329B4A1" w14:textId="639E1B58" w:rsidR="00E559BD" w:rsidRDefault="00153039" w:rsidP="00CA0606">
      <w:proofErr w:type="spellStart"/>
      <w:r>
        <w:t>Cnom_banco</w:t>
      </w:r>
      <w:proofErr w:type="spellEnd"/>
      <w:r>
        <w:t>: Amperaje moderado</w:t>
      </w:r>
      <w:r w:rsidR="00E559BD">
        <w:t xml:space="preserve"> del banco de baterías: 150Ah.</w:t>
      </w:r>
    </w:p>
    <w:p w14:paraId="297FAF37" w14:textId="546E0539" w:rsidR="00E559BD" w:rsidRDefault="00E559BD" w:rsidP="00CA0606">
      <w:proofErr w:type="spellStart"/>
      <w:r>
        <w:t>Vnom_bat</w:t>
      </w:r>
      <w:proofErr w:type="spellEnd"/>
      <w:r>
        <w:t xml:space="preserve">: </w:t>
      </w:r>
      <w:r w:rsidR="00153039">
        <w:t>Voltaje moderado</w:t>
      </w:r>
      <w:r>
        <w:t>: 12v</w:t>
      </w:r>
    </w:p>
    <w:p w14:paraId="1DE022C4" w14:textId="45914F75" w:rsidR="00E559BD" w:rsidRPr="00CA0606" w:rsidRDefault="00153039" w:rsidP="00CA0606">
      <w:proofErr w:type="spellStart"/>
      <w:r>
        <w:t>Cnom_bateria</w:t>
      </w:r>
      <w:proofErr w:type="spellEnd"/>
      <w:r>
        <w:t>: amperaje moderado</w:t>
      </w:r>
      <w:r w:rsidR="00E559BD">
        <w:t xml:space="preserve"> de la batería: 150Ah</w:t>
      </w:r>
    </w:p>
    <w:p w14:paraId="78979F7A" w14:textId="2083928A" w:rsidR="00CA0606" w:rsidRPr="006D7A36" w:rsidRDefault="00CA0606" w:rsidP="00E559BD">
      <w:pPr>
        <w:ind w:firstLine="0"/>
      </w:pPr>
    </w:p>
    <w:p w14:paraId="4A69833C" w14:textId="77777777" w:rsidR="006D7A36" w:rsidRPr="006D7A36" w:rsidRDefault="006D7A36" w:rsidP="0079119F">
      <w:pPr>
        <w:rPr>
          <w:rFonts w:ascii="Cambria Math" w:hAnsi="Cambria Math"/>
          <w:oMath/>
        </w:rPr>
      </w:pPr>
      <m:oMathPara>
        <m:oMath>
          <m:r>
            <w:rPr>
              <w:rFonts w:ascii="Cambria Math" w:hAnsi="Cambria Math"/>
            </w:rPr>
            <m:t>Capacidad</m:t>
          </m:r>
          <m:r>
            <m:rPr>
              <m:sty m:val="p"/>
            </m:rPr>
            <w:rPr>
              <w:rFonts w:ascii="Cambria Math" w:hAnsi="Cambria Math"/>
              <w:spacing w:val="7"/>
            </w:rPr>
            <m:t xml:space="preserve"> </m:t>
          </m:r>
          <m:r>
            <w:rPr>
              <w:rFonts w:ascii="Cambria Math" w:hAnsi="Cambria Math"/>
            </w:rPr>
            <m:t>de</m:t>
          </m:r>
          <m:r>
            <m:rPr>
              <m:sty m:val="p"/>
            </m:rPr>
            <w:rPr>
              <w:rFonts w:ascii="Cambria Math" w:hAnsi="Cambria Math"/>
              <w:spacing w:val="5"/>
            </w:rPr>
            <m:t xml:space="preserve"> </m:t>
          </m:r>
          <m:r>
            <w:rPr>
              <w:rFonts w:ascii="Cambria Math" w:hAnsi="Cambria Math"/>
            </w:rPr>
            <m:t>almacenamiento</m:t>
          </m:r>
          <m:r>
            <m:rPr>
              <m:sty m:val="p"/>
            </m:rPr>
            <w:rPr>
              <w:rFonts w:ascii="Cambria Math" w:hAnsi="Cambria Math"/>
              <w:spacing w:val="16"/>
            </w:rPr>
            <m:t xml:space="preserve"> </m:t>
          </m:r>
          <m:r>
            <m:rPr>
              <m:sty m:val="p"/>
            </m:rPr>
            <w:rPr>
              <w:rFonts w:ascii="Cambria Math" w:hAnsi="Cambria Math"/>
            </w:rPr>
            <m:t>=</m:t>
          </m:r>
          <m:r>
            <m:rPr>
              <m:sty m:val="p"/>
            </m:rPr>
            <w:rPr>
              <w:rFonts w:ascii="Cambria Math" w:hAnsi="Cambria Math"/>
              <w:spacing w:val="11"/>
            </w:rPr>
            <m:t xml:space="preserve"> </m:t>
          </m:r>
          <m:r>
            <m:rPr>
              <m:sty m:val="p"/>
            </m:rPr>
            <w:rPr>
              <w:rFonts w:ascii="Cambria Math" w:hAnsi="Cambria Math"/>
            </w:rPr>
            <m:t>#</m:t>
          </m:r>
          <m:r>
            <w:rPr>
              <w:rFonts w:ascii="Cambria Math" w:hAnsi="Cambria Math"/>
            </w:rPr>
            <m:t>baterias</m:t>
          </m:r>
          <m:r>
            <m:rPr>
              <m:sty m:val="p"/>
            </m:rPr>
            <w:rPr>
              <w:rFonts w:ascii="Cambria Math" w:hAnsi="Cambria Math"/>
              <w:spacing w:val="2"/>
            </w:rPr>
            <m:t xml:space="preserve"> </m:t>
          </m:r>
          <m:r>
            <m:rPr>
              <m:sty m:val="p"/>
            </m:rPr>
            <w:rPr>
              <w:rFonts w:ascii="Cambria Math" w:hAnsi="Cambria Math"/>
            </w:rPr>
            <m:t>*</m:t>
          </m:r>
          <m:r>
            <m:rPr>
              <m:sty m:val="p"/>
            </m:rPr>
            <w:rPr>
              <w:rFonts w:ascii="Cambria Math" w:hAnsi="Cambria Math"/>
              <w:spacing w:val="-3"/>
            </w:rPr>
            <m:t xml:space="preserve"> </m:t>
          </m:r>
          <m:r>
            <w:rPr>
              <w:rFonts w:ascii="Cambria Math" w:hAnsi="Cambria Math"/>
            </w:rPr>
            <m:t>Vdc</m:t>
          </m:r>
          <m:r>
            <m:rPr>
              <m:sty m:val="p"/>
            </m:rPr>
            <w:rPr>
              <w:rFonts w:ascii="Cambria Math" w:hAnsi="Cambria Math"/>
              <w:spacing w:val="6"/>
            </w:rPr>
            <m:t xml:space="preserve"> </m:t>
          </m:r>
          <m:r>
            <m:rPr>
              <m:sty m:val="p"/>
            </m:rPr>
            <w:rPr>
              <w:rFonts w:ascii="Cambria Math" w:hAnsi="Cambria Math"/>
            </w:rPr>
            <m:t>*</m:t>
          </m:r>
          <m:r>
            <m:rPr>
              <m:sty m:val="p"/>
            </m:rPr>
            <w:rPr>
              <w:rFonts w:ascii="Cambria Math" w:hAnsi="Cambria Math"/>
              <w:spacing w:val="-1"/>
            </w:rPr>
            <m:t xml:space="preserve"> </m:t>
          </m:r>
          <m:r>
            <m:rPr>
              <m:sty m:val="p"/>
            </m:rPr>
            <w:rPr>
              <w:rFonts w:ascii="Cambria Math" w:hAnsi="Cambria Math"/>
            </w:rPr>
            <m:t>50%</m:t>
          </m:r>
          <m:r>
            <m:rPr>
              <m:sty m:val="p"/>
            </m:rPr>
            <w:rPr>
              <w:rFonts w:ascii="Cambria Math" w:hAnsi="Cambria Math"/>
              <w:spacing w:val="-3"/>
            </w:rPr>
            <m:t xml:space="preserve"> </m:t>
          </m:r>
          <m:r>
            <m:rPr>
              <m:sty m:val="p"/>
            </m:rPr>
            <w:rPr>
              <w:rFonts w:ascii="Cambria Math" w:hAnsi="Cambria Math"/>
            </w:rPr>
            <m:t>*</m:t>
          </m:r>
          <m:r>
            <m:rPr>
              <m:sty m:val="p"/>
            </m:rPr>
            <w:rPr>
              <w:rFonts w:ascii="Cambria Math" w:hAnsi="Cambria Math"/>
              <w:spacing w:val="-1"/>
            </w:rPr>
            <m:t xml:space="preserve"> </m:t>
          </m:r>
          <m:r>
            <w:rPr>
              <w:rFonts w:ascii="Cambria Math" w:hAnsi="Cambria Math"/>
            </w:rPr>
            <m:t>Ah</m:t>
          </m:r>
        </m:oMath>
      </m:oMathPara>
    </w:p>
    <w:p w14:paraId="747DCD46" w14:textId="55A03DAE" w:rsidR="00E9734B" w:rsidRPr="00E9734B" w:rsidRDefault="006D7A36" w:rsidP="00E9734B">
      <w:pPr>
        <w:rPr>
          <w:b/>
        </w:rPr>
      </w:pPr>
      <m:oMathPara>
        <m:oMath>
          <m:r>
            <w:rPr>
              <w:rFonts w:ascii="Cambria Math" w:hAnsi="Cambria Math"/>
            </w:rPr>
            <m:t>Capacidad</m:t>
          </m:r>
          <m:r>
            <m:rPr>
              <m:sty m:val="p"/>
            </m:rPr>
            <w:rPr>
              <w:rFonts w:ascii="Cambria Math" w:hAnsi="Cambria Math"/>
              <w:spacing w:val="6"/>
            </w:rPr>
            <m:t xml:space="preserve"> </m:t>
          </m:r>
          <m:r>
            <w:rPr>
              <w:rFonts w:ascii="Cambria Math" w:hAnsi="Cambria Math"/>
            </w:rPr>
            <m:t>de</m:t>
          </m:r>
          <m:r>
            <m:rPr>
              <m:sty m:val="p"/>
            </m:rPr>
            <w:rPr>
              <w:rFonts w:ascii="Cambria Math" w:hAnsi="Cambria Math"/>
              <w:spacing w:val="6"/>
            </w:rPr>
            <m:t xml:space="preserve"> </m:t>
          </m:r>
          <m:r>
            <w:rPr>
              <w:rFonts w:ascii="Cambria Math" w:hAnsi="Cambria Math"/>
            </w:rPr>
            <m:t>almacenamiento</m:t>
          </m:r>
          <m:r>
            <m:rPr>
              <m:sty m:val="p"/>
            </m:rPr>
            <w:rPr>
              <w:rFonts w:ascii="Cambria Math" w:hAnsi="Cambria Math"/>
              <w:spacing w:val="15"/>
            </w:rPr>
            <m:t xml:space="preserve"> </m:t>
          </m:r>
          <m:r>
            <m:rPr>
              <m:sty m:val="p"/>
            </m:rPr>
            <w:rPr>
              <w:rFonts w:ascii="Cambria Math" w:hAnsi="Cambria Math"/>
            </w:rPr>
            <m:t>=</m:t>
          </m:r>
          <m:r>
            <m:rPr>
              <m:sty m:val="p"/>
            </m:rPr>
            <w:rPr>
              <w:rFonts w:ascii="Cambria Math" w:hAnsi="Cambria Math"/>
              <w:spacing w:val="59"/>
            </w:rPr>
            <m:t xml:space="preserve"> </m:t>
          </m:r>
          <m:r>
            <m:rPr>
              <m:sty m:val="p"/>
            </m:rPr>
            <w:rPr>
              <w:rFonts w:ascii="Cambria Math" w:hAnsi="Cambria Math"/>
            </w:rPr>
            <m:t>4*</m:t>
          </m:r>
          <m:r>
            <m:rPr>
              <m:sty m:val="p"/>
            </m:rPr>
            <w:rPr>
              <w:rFonts w:ascii="Cambria Math" w:hAnsi="Cambria Math"/>
              <w:spacing w:val="-1"/>
            </w:rPr>
            <m:t xml:space="preserve"> </m:t>
          </m:r>
          <m:r>
            <m:rPr>
              <m:sty m:val="p"/>
            </m:rPr>
            <w:rPr>
              <w:rFonts w:ascii="Cambria Math" w:hAnsi="Cambria Math"/>
            </w:rPr>
            <m:t>12</m:t>
          </m:r>
          <m:r>
            <w:rPr>
              <w:rFonts w:ascii="Cambria Math" w:hAnsi="Cambria Math"/>
            </w:rPr>
            <m:t>Vdc</m:t>
          </m:r>
          <m:r>
            <m:rPr>
              <m:sty m:val="p"/>
            </m:rPr>
            <w:rPr>
              <w:rFonts w:ascii="Cambria Math" w:hAnsi="Cambria Math"/>
              <w:spacing w:val="5"/>
            </w:rPr>
            <m:t xml:space="preserve"> </m:t>
          </m:r>
          <m:r>
            <m:rPr>
              <m:sty m:val="p"/>
            </m:rPr>
            <w:rPr>
              <w:rFonts w:ascii="Cambria Math" w:hAnsi="Cambria Math"/>
            </w:rPr>
            <m:t>* 50%</m:t>
          </m:r>
          <m:r>
            <m:rPr>
              <m:sty m:val="p"/>
            </m:rPr>
            <w:rPr>
              <w:rFonts w:ascii="Cambria Math" w:hAnsi="Cambria Math"/>
              <w:spacing w:val="-3"/>
            </w:rPr>
            <m:t xml:space="preserve"> </m:t>
          </m:r>
          <m:r>
            <m:rPr>
              <m:sty m:val="p"/>
            </m:rPr>
            <w:rPr>
              <w:rFonts w:ascii="Cambria Math" w:hAnsi="Cambria Math"/>
            </w:rPr>
            <m:t>*</m:t>
          </m:r>
          <m:r>
            <m:rPr>
              <m:sty m:val="p"/>
            </m:rPr>
            <w:rPr>
              <w:rFonts w:ascii="Cambria Math" w:hAnsi="Cambria Math"/>
              <w:spacing w:val="-1"/>
            </w:rPr>
            <m:t xml:space="preserve"> 150</m:t>
          </m:r>
          <m:r>
            <w:rPr>
              <w:rFonts w:ascii="Cambria Math" w:hAnsi="Cambria Math"/>
            </w:rPr>
            <m:t>Ah</m:t>
          </m:r>
          <m:r>
            <m:rPr>
              <m:sty m:val="p"/>
            </m:rPr>
            <w:rPr>
              <w:rFonts w:ascii="Cambria Math" w:hAnsi="Cambria Math"/>
              <w:spacing w:val="13"/>
            </w:rPr>
            <m:t xml:space="preserve"> </m:t>
          </m:r>
          <m:r>
            <m:rPr>
              <m:sty m:val="p"/>
            </m:rPr>
            <w:rPr>
              <w:rFonts w:ascii="Cambria Math" w:hAnsi="Cambria Math"/>
            </w:rPr>
            <m:t>=</m:t>
          </m:r>
          <m:r>
            <m:rPr>
              <m:sty m:val="b"/>
            </m:rPr>
            <w:rPr>
              <w:rFonts w:ascii="Cambria Math" w:hAnsi="Cambria Math"/>
            </w:rPr>
            <m:t>3600</m:t>
          </m:r>
          <m:r>
            <m:rPr>
              <m:sty m:val="bi"/>
            </m:rPr>
            <w:rPr>
              <w:rFonts w:ascii="Cambria Math" w:hAnsi="Cambria Math"/>
            </w:rPr>
            <m:t>Wh</m:t>
          </m:r>
        </m:oMath>
      </m:oMathPara>
    </w:p>
    <w:p w14:paraId="6442F9CF" w14:textId="51DDC65A" w:rsidR="00822FBF" w:rsidRDefault="00E9734B" w:rsidP="00E9734B">
      <w:pPr>
        <w:pStyle w:val="Descripcin"/>
        <w:jc w:val="center"/>
      </w:pPr>
      <w:bookmarkStart w:id="111" w:name="_Toc108467565"/>
      <w:r>
        <w:t xml:space="preserve">Ilustración </w:t>
      </w:r>
      <w:fldSimple w:instr=" SEQ Ilustración \* ARABIC ">
        <w:r>
          <w:rPr>
            <w:noProof/>
          </w:rPr>
          <w:t>27</w:t>
        </w:r>
      </w:fldSimple>
      <w:r>
        <w:t xml:space="preserve"> MEMORIA DE CALCULO TRONCAL SOLAR</w:t>
      </w:r>
      <w:r>
        <w:rPr>
          <w:noProof/>
          <w:lang w:eastAsia="es-ES"/>
        </w:rPr>
        <w:drawing>
          <wp:inline distT="0" distB="0" distL="0" distR="0" wp14:anchorId="343BB454" wp14:editId="49EDA973">
            <wp:extent cx="5944870" cy="1362075"/>
            <wp:effectExtent l="0" t="0" r="0" b="9525"/>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944870" cy="1362075"/>
                    </a:xfrm>
                    <a:prstGeom prst="rect">
                      <a:avLst/>
                    </a:prstGeom>
                  </pic:spPr>
                </pic:pic>
              </a:graphicData>
            </a:graphic>
          </wp:inline>
        </w:drawing>
      </w:r>
      <w:bookmarkEnd w:id="111"/>
    </w:p>
    <w:p w14:paraId="5DE7A3D8" w14:textId="417CE423" w:rsidR="00E9734B" w:rsidRPr="00E9734B" w:rsidRDefault="00E9734B" w:rsidP="00E9734B">
      <w:pPr>
        <w:pStyle w:val="Cita"/>
      </w:pPr>
      <w:r w:rsidRPr="0066668F">
        <w:t xml:space="preserve">Fuente: </w:t>
      </w:r>
      <w:r>
        <w:t>Elaboración propia</w:t>
      </w:r>
    </w:p>
    <w:p w14:paraId="264D7892" w14:textId="3B2657B4" w:rsidR="0079119F" w:rsidRPr="0066668F" w:rsidRDefault="0079119F" w:rsidP="0079119F">
      <w:pPr>
        <w:pStyle w:val="Descripcin"/>
      </w:pPr>
      <w:bookmarkStart w:id="112" w:name="_Toc98288134"/>
      <w:bookmarkStart w:id="113" w:name="_Toc103111770"/>
      <w:bookmarkStart w:id="114" w:name="_Toc108467566"/>
      <w:r>
        <w:lastRenderedPageBreak/>
        <w:t xml:space="preserve">Ilustración </w:t>
      </w:r>
      <w:fldSimple w:instr=" SEQ Ilustración \* ARABIC ">
        <w:r w:rsidR="00E9734B">
          <w:rPr>
            <w:noProof/>
          </w:rPr>
          <w:t>28</w:t>
        </w:r>
      </w:fldSimple>
      <w:r>
        <w:t>.</w:t>
      </w:r>
      <w:r w:rsidRPr="0066668F">
        <w:t xml:space="preserve"> implementación de equipos</w:t>
      </w:r>
      <w:bookmarkEnd w:id="112"/>
      <w:bookmarkEnd w:id="113"/>
      <w:bookmarkEnd w:id="114"/>
    </w:p>
    <w:p w14:paraId="4ED7D7DE" w14:textId="77777777" w:rsidR="0066668F" w:rsidRPr="0066668F" w:rsidRDefault="0066668F" w:rsidP="001360F0">
      <w:pPr>
        <w:pStyle w:val="Imagen"/>
      </w:pPr>
      <w:r w:rsidRPr="0066668F">
        <w:rPr>
          <w:lang w:val="es-ES" w:eastAsia="es-ES"/>
        </w:rPr>
        <w:drawing>
          <wp:inline distT="0" distB="0" distL="0" distR="0" wp14:anchorId="0482FA68" wp14:editId="2EF5CB13">
            <wp:extent cx="3799371" cy="3543300"/>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841842" cy="3582908"/>
                    </a:xfrm>
                    <a:prstGeom prst="rect">
                      <a:avLst/>
                    </a:prstGeom>
                  </pic:spPr>
                </pic:pic>
              </a:graphicData>
            </a:graphic>
          </wp:inline>
        </w:drawing>
      </w:r>
    </w:p>
    <w:p w14:paraId="2C996EA7" w14:textId="7DDBF6DB" w:rsidR="00822FBF" w:rsidRPr="00822FBF" w:rsidRDefault="0066668F" w:rsidP="00822FBF">
      <w:pPr>
        <w:pStyle w:val="Cita"/>
      </w:pPr>
      <w:r w:rsidRPr="0066668F">
        <w:t xml:space="preserve">Fuente: </w:t>
      </w:r>
      <w:r w:rsidR="007F08C7">
        <w:t>Elaboración propia</w:t>
      </w:r>
    </w:p>
    <w:p w14:paraId="04DA0428" w14:textId="23431E57" w:rsidR="0079119F" w:rsidRPr="0003194E" w:rsidRDefault="0079119F" w:rsidP="0079119F">
      <w:pPr>
        <w:pStyle w:val="Descripcin"/>
      </w:pPr>
      <w:bookmarkStart w:id="115" w:name="_Toc98288135"/>
      <w:bookmarkStart w:id="116" w:name="_Toc103111771"/>
      <w:bookmarkStart w:id="117" w:name="_Toc108467567"/>
      <w:r w:rsidRPr="0003194E">
        <w:t xml:space="preserve">Ilustración </w:t>
      </w:r>
      <w:fldSimple w:instr=" SEQ Ilustración \* ARABIC ">
        <w:r w:rsidR="00E9734B">
          <w:rPr>
            <w:noProof/>
          </w:rPr>
          <w:t>29</w:t>
        </w:r>
      </w:fldSimple>
      <w:r w:rsidRPr="0003194E">
        <w:t xml:space="preserve"> ubicación de equipos</w:t>
      </w:r>
      <w:bookmarkEnd w:id="115"/>
      <w:bookmarkEnd w:id="116"/>
      <w:bookmarkEnd w:id="117"/>
    </w:p>
    <w:p w14:paraId="3273393A" w14:textId="77777777" w:rsidR="0079119F" w:rsidRDefault="0066668F" w:rsidP="001360F0">
      <w:pPr>
        <w:pStyle w:val="Imagen"/>
      </w:pPr>
      <w:r w:rsidRPr="0003194E">
        <w:rPr>
          <w:lang w:val="es-ES" w:eastAsia="es-ES"/>
        </w:rPr>
        <w:drawing>
          <wp:inline distT="0" distB="0" distL="0" distR="0" wp14:anchorId="696AD25B" wp14:editId="39742A81">
            <wp:extent cx="4025043" cy="2762250"/>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061151" cy="2787029"/>
                    </a:xfrm>
                    <a:prstGeom prst="rect">
                      <a:avLst/>
                    </a:prstGeom>
                  </pic:spPr>
                </pic:pic>
              </a:graphicData>
            </a:graphic>
          </wp:inline>
        </w:drawing>
      </w:r>
    </w:p>
    <w:p w14:paraId="58EAEABC" w14:textId="34276A73" w:rsidR="0003194E" w:rsidRPr="0079119F" w:rsidRDefault="0003194E" w:rsidP="0079119F">
      <w:pPr>
        <w:pStyle w:val="Cita"/>
      </w:pPr>
      <w:r w:rsidRPr="0079119F">
        <w:t xml:space="preserve">Fuente: </w:t>
      </w:r>
      <w:r w:rsidR="007F08C7">
        <w:t>Elaboración propia</w:t>
      </w:r>
    </w:p>
    <w:p w14:paraId="473C238F" w14:textId="1F0C1E38" w:rsidR="0003194E" w:rsidRPr="0079119F" w:rsidRDefault="00A7051B" w:rsidP="0079119F">
      <w:pPr>
        <w:ind w:firstLine="0"/>
        <w:rPr>
          <w:b/>
        </w:rPr>
      </w:pPr>
      <w:r>
        <w:rPr>
          <w:b/>
        </w:rPr>
        <w:lastRenderedPageBreak/>
        <w:t xml:space="preserve">13.7 </w:t>
      </w:r>
      <w:r w:rsidR="0079119F" w:rsidRPr="0079119F">
        <w:rPr>
          <w:b/>
        </w:rPr>
        <w:t>Actividad 3</w:t>
      </w:r>
    </w:p>
    <w:p w14:paraId="692D090D" w14:textId="326285AD" w:rsidR="0003194E" w:rsidRDefault="0003194E" w:rsidP="00D772B4">
      <w:r w:rsidRPr="0079119F">
        <w:t>Para la implementación de esta actividad debemos a ver concluido la actividad 2, luego damos paso a la instalación y pruebas finales de la troncal terminando este paso nos dirigimos a las viviendas seleccionadas para brindar el servicio de internet. En la ilustración 22 tenemos nuestra troncal terminada</w:t>
      </w:r>
      <w:r>
        <w:t>.</w:t>
      </w:r>
    </w:p>
    <w:p w14:paraId="08AF0226" w14:textId="16461DA2" w:rsidR="0079119F" w:rsidRDefault="0079119F" w:rsidP="0079119F">
      <w:pPr>
        <w:pStyle w:val="Descripcin"/>
      </w:pPr>
      <w:bookmarkStart w:id="118" w:name="_Toc98288136"/>
      <w:bookmarkStart w:id="119" w:name="_Toc103111772"/>
      <w:bookmarkStart w:id="120" w:name="_Toc108467568"/>
      <w:r w:rsidRPr="0003194E">
        <w:t xml:space="preserve">Ilustración </w:t>
      </w:r>
      <w:fldSimple w:instr=" SEQ Ilustración \* ARABIC ">
        <w:r w:rsidR="00E9734B">
          <w:rPr>
            <w:noProof/>
          </w:rPr>
          <w:t>30</w:t>
        </w:r>
      </w:fldSimple>
      <w:r>
        <w:rPr>
          <w:noProof/>
        </w:rPr>
        <w:t>.</w:t>
      </w:r>
      <w:r w:rsidRPr="0003194E">
        <w:t xml:space="preserve"> troncal nº1</w:t>
      </w:r>
      <w:bookmarkEnd w:id="118"/>
      <w:bookmarkEnd w:id="119"/>
      <w:bookmarkEnd w:id="120"/>
    </w:p>
    <w:p w14:paraId="7FC12B55" w14:textId="77777777" w:rsidR="0003194E" w:rsidRPr="0003194E" w:rsidRDefault="0003194E" w:rsidP="001360F0">
      <w:pPr>
        <w:pStyle w:val="Imagen"/>
      </w:pPr>
      <w:r w:rsidRPr="0003194E">
        <w:rPr>
          <w:lang w:val="es-ES" w:eastAsia="es-ES"/>
        </w:rPr>
        <w:drawing>
          <wp:inline distT="0" distB="0" distL="0" distR="0" wp14:anchorId="34471E66" wp14:editId="37C3B58C">
            <wp:extent cx="3879520" cy="4810125"/>
            <wp:effectExtent l="0" t="0" r="6985"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3906571" cy="4843665"/>
                    </a:xfrm>
                    <a:prstGeom prst="rect">
                      <a:avLst/>
                    </a:prstGeom>
                  </pic:spPr>
                </pic:pic>
              </a:graphicData>
            </a:graphic>
          </wp:inline>
        </w:drawing>
      </w:r>
    </w:p>
    <w:p w14:paraId="4770F179" w14:textId="4A9F063D" w:rsidR="0003194E" w:rsidRDefault="0003194E" w:rsidP="0079119F">
      <w:pPr>
        <w:pStyle w:val="Cita"/>
      </w:pPr>
      <w:r w:rsidRPr="0003194E">
        <w:t xml:space="preserve">Fuente: </w:t>
      </w:r>
      <w:r w:rsidR="007F08C7">
        <w:t xml:space="preserve">Elaboración propia </w:t>
      </w:r>
    </w:p>
    <w:p w14:paraId="627DCF92" w14:textId="33B8EF0D" w:rsidR="00822FBF" w:rsidRDefault="00822FBF" w:rsidP="00822FBF"/>
    <w:p w14:paraId="58B7A089" w14:textId="77777777" w:rsidR="00822FBF" w:rsidRPr="00822FBF" w:rsidRDefault="00822FBF" w:rsidP="00822FBF"/>
    <w:p w14:paraId="56DEA4D8" w14:textId="0EF49CD5" w:rsidR="0079119F" w:rsidRPr="0079119F" w:rsidRDefault="0079119F" w:rsidP="0079119F">
      <w:pPr>
        <w:pStyle w:val="Descripcin"/>
      </w:pPr>
      <w:bookmarkStart w:id="121" w:name="_Toc98288137"/>
      <w:bookmarkStart w:id="122" w:name="_Toc103111773"/>
      <w:bookmarkStart w:id="123" w:name="_Toc108467569"/>
      <w:r w:rsidRPr="00883567">
        <w:lastRenderedPageBreak/>
        <w:t xml:space="preserve">Ilustración </w:t>
      </w:r>
      <w:fldSimple w:instr=" SEQ Ilustración \* ARABIC ">
        <w:r w:rsidR="00E9734B">
          <w:rPr>
            <w:noProof/>
          </w:rPr>
          <w:t>31</w:t>
        </w:r>
      </w:fldSimple>
      <w:r w:rsidRPr="00883567">
        <w:t xml:space="preserve"> equipos a instalar en las viviendas</w:t>
      </w:r>
      <w:bookmarkEnd w:id="121"/>
      <w:bookmarkEnd w:id="122"/>
      <w:bookmarkEnd w:id="123"/>
    </w:p>
    <w:p w14:paraId="52EC98E8" w14:textId="77777777" w:rsidR="00883567" w:rsidRPr="00883567" w:rsidRDefault="00883567" w:rsidP="001360F0">
      <w:pPr>
        <w:pStyle w:val="Imagen"/>
      </w:pPr>
      <w:r w:rsidRPr="00883567">
        <w:rPr>
          <w:lang w:val="es-ES" w:eastAsia="es-ES"/>
        </w:rPr>
        <w:drawing>
          <wp:inline distT="0" distB="0" distL="0" distR="0" wp14:anchorId="0CC6F507" wp14:editId="2D7A7516">
            <wp:extent cx="4610620" cy="2581275"/>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615151" cy="2583811"/>
                    </a:xfrm>
                    <a:prstGeom prst="rect">
                      <a:avLst/>
                    </a:prstGeom>
                  </pic:spPr>
                </pic:pic>
              </a:graphicData>
            </a:graphic>
          </wp:inline>
        </w:drawing>
      </w:r>
    </w:p>
    <w:p w14:paraId="3BE17F8A" w14:textId="10A96283" w:rsidR="00883567" w:rsidRDefault="00883567" w:rsidP="0030246F">
      <w:pPr>
        <w:pStyle w:val="Cita"/>
      </w:pPr>
      <w:r w:rsidRPr="00883567">
        <w:t xml:space="preserve">Fuente: </w:t>
      </w:r>
      <w:r w:rsidR="0030246F">
        <w:t>Elaboración propia</w:t>
      </w:r>
    </w:p>
    <w:p w14:paraId="30E99297" w14:textId="12218925" w:rsidR="0079119F" w:rsidRPr="0079119F" w:rsidRDefault="0079119F" w:rsidP="0079119F">
      <w:pPr>
        <w:pStyle w:val="Descripcin"/>
      </w:pPr>
      <w:bookmarkStart w:id="124" w:name="_Toc98288138"/>
      <w:bookmarkStart w:id="125" w:name="_Toc103111774"/>
      <w:bookmarkStart w:id="126" w:name="_Toc108467570"/>
      <w:r w:rsidRPr="00C743A6">
        <w:t xml:space="preserve">Ilustración </w:t>
      </w:r>
      <w:fldSimple w:instr=" SEQ Ilustración \* ARABIC ">
        <w:r w:rsidR="00E9734B">
          <w:rPr>
            <w:noProof/>
          </w:rPr>
          <w:t>32</w:t>
        </w:r>
      </w:fldSimple>
      <w:r w:rsidRPr="00C743A6">
        <w:t xml:space="preserve"> instalación equipos en vivienda</w:t>
      </w:r>
      <w:bookmarkEnd w:id="124"/>
      <w:bookmarkEnd w:id="125"/>
      <w:bookmarkEnd w:id="126"/>
    </w:p>
    <w:p w14:paraId="54E6A32E" w14:textId="77777777" w:rsidR="00C743A6" w:rsidRPr="00C743A6" w:rsidRDefault="00C743A6" w:rsidP="001360F0">
      <w:pPr>
        <w:pStyle w:val="Imagen"/>
      </w:pPr>
      <w:r w:rsidRPr="00C743A6">
        <w:rPr>
          <w:lang w:val="es-ES" w:eastAsia="es-ES"/>
        </w:rPr>
        <w:drawing>
          <wp:inline distT="0" distB="0" distL="0" distR="0" wp14:anchorId="2FAF2DF9" wp14:editId="0431CD50">
            <wp:extent cx="3857625" cy="3799832"/>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3884207" cy="3826015"/>
                    </a:xfrm>
                    <a:prstGeom prst="rect">
                      <a:avLst/>
                    </a:prstGeom>
                  </pic:spPr>
                </pic:pic>
              </a:graphicData>
            </a:graphic>
          </wp:inline>
        </w:drawing>
      </w:r>
    </w:p>
    <w:p w14:paraId="72BC9A3F" w14:textId="62CBC7CF" w:rsidR="0079119F" w:rsidRPr="0079119F" w:rsidRDefault="00C743A6" w:rsidP="0030246F">
      <w:pPr>
        <w:pStyle w:val="Cita"/>
      </w:pPr>
      <w:r w:rsidRPr="00C743A6">
        <w:t xml:space="preserve">Fuente: </w:t>
      </w:r>
      <w:r w:rsidR="0030246F">
        <w:t>Elaboración propia</w:t>
      </w:r>
    </w:p>
    <w:p w14:paraId="035279FD" w14:textId="03D378AD" w:rsidR="00316C6E" w:rsidRPr="0079119F" w:rsidRDefault="00006463" w:rsidP="0079119F">
      <w:pPr>
        <w:pStyle w:val="Ttulo1"/>
      </w:pPr>
      <w:bookmarkStart w:id="127" w:name="_Toc108467489"/>
      <w:r>
        <w:lastRenderedPageBreak/>
        <w:t xml:space="preserve">14. </w:t>
      </w:r>
      <w:r w:rsidR="00F34829" w:rsidRPr="0079119F">
        <w:t>PASANTÍA</w:t>
      </w:r>
      <w:r w:rsidR="00AE2DC8" w:rsidRPr="0079119F">
        <w:t xml:space="preserve"> EN LA EMPRESA TEKCOM </w:t>
      </w:r>
      <w:r w:rsidR="00F34829" w:rsidRPr="0079119F">
        <w:t>COMUNICACIONES</w:t>
      </w:r>
      <w:r w:rsidR="00AE2DC8" w:rsidRPr="0079119F">
        <w:t xml:space="preserve"> DE MIRAFLORE</w:t>
      </w:r>
      <w:r w:rsidR="00316C6E" w:rsidRPr="0079119F">
        <w:t>S</w:t>
      </w:r>
      <w:bookmarkEnd w:id="127"/>
    </w:p>
    <w:p w14:paraId="41B8949C" w14:textId="22942E23" w:rsidR="00AE2DC8" w:rsidRPr="00316C6E" w:rsidRDefault="00316C6E" w:rsidP="0079119F">
      <w:bookmarkStart w:id="128" w:name="_Toc97832951"/>
      <w:bookmarkStart w:id="129" w:name="_Toc98288072"/>
      <w:r w:rsidRPr="00316C6E">
        <w:t>El trabajo de la pasantía</w:t>
      </w:r>
      <w:r w:rsidR="00AE2DC8" w:rsidRPr="00316C6E">
        <w:t xml:space="preserve"> se desarrolló en el municipio de Miraflores en la sede principal y veredas del municipio, la empresa se divide en diferentes gerencias, la pasantía fue realizada en la gerencia </w:t>
      </w:r>
      <w:r w:rsidR="00CA0606">
        <w:t>de ingeniería</w:t>
      </w:r>
      <w:r w:rsidR="00AE2DC8" w:rsidRPr="00316C6E">
        <w:t xml:space="preserve"> e </w:t>
      </w:r>
      <w:r w:rsidR="00955C0C" w:rsidRPr="00316C6E">
        <w:t>instalación</w:t>
      </w:r>
      <w:r w:rsidR="00AE2DC8" w:rsidRPr="00316C6E">
        <w:t xml:space="preserve"> de proyectos en </w:t>
      </w:r>
      <w:r w:rsidR="00955C0C" w:rsidRPr="00316C6E">
        <w:t>redes</w:t>
      </w:r>
      <w:r w:rsidR="00AE2DC8" w:rsidRPr="00316C6E">
        <w:t xml:space="preserve"> de comunicación, a cargo del ingeniero </w:t>
      </w:r>
      <w:r w:rsidR="00955C0C" w:rsidRPr="00316C6E">
        <w:t>Andrés</w:t>
      </w:r>
      <w:r w:rsidR="00AE2DC8" w:rsidRPr="00316C6E">
        <w:t xml:space="preserve"> </w:t>
      </w:r>
      <w:r w:rsidR="00955C0C" w:rsidRPr="00316C6E">
        <w:t>Chávez (tutor), el horario para dar cumplimiento de esta pasantía fue de lunes a viernes de 7:30 am a 1:00 pm y de 2:00 pm a 5:30 pm y los sábados de 7:30 am a 12:30 pm, durante estos horarios de trabajo se realizaron tareas</w:t>
      </w:r>
      <w:r w:rsidR="00CA0606">
        <w:t xml:space="preserve"> propias del puesto de pasante ingeniero</w:t>
      </w:r>
      <w:r w:rsidR="00955C0C" w:rsidRPr="00316C6E">
        <w:t xml:space="preserve"> de redes de comunicaciones en radio enlace y fibra óptica, y también se dio cumplimiento al proyecto de ingeniería asignado por el ingeniero Andrés Chávez.</w:t>
      </w:r>
      <w:bookmarkEnd w:id="128"/>
      <w:bookmarkEnd w:id="129"/>
      <w:r w:rsidR="00955C0C" w:rsidRPr="00316C6E">
        <w:t xml:space="preserve"> </w:t>
      </w:r>
    </w:p>
    <w:p w14:paraId="6129EB54" w14:textId="643E76FB" w:rsidR="00955C0C" w:rsidRDefault="002916B4" w:rsidP="0079119F">
      <w:r>
        <w:t>Para iniciar con el progreso</w:t>
      </w:r>
      <w:r w:rsidR="00955C0C">
        <w:t xml:space="preserve"> de la pasantía </w:t>
      </w:r>
      <w:r w:rsidR="00AB4B17">
        <w:t>en la dependencia</w:t>
      </w:r>
      <w:r w:rsidR="00CA0606">
        <w:t xml:space="preserve"> de ingeniería</w:t>
      </w:r>
      <w:r w:rsidR="00955C0C">
        <w:t xml:space="preserve"> e instalación se realizó u</w:t>
      </w:r>
      <w:r w:rsidR="00CA0606">
        <w:t>na inducción dada por un ingeniero</w:t>
      </w:r>
      <w:r w:rsidR="00955C0C">
        <w:t xml:space="preserve"> instalador de redes de la empresa, tenien</w:t>
      </w:r>
      <w:r w:rsidR="00736CD5">
        <w:t>do en cuenta que para la configuración de los equipos utilizados se aplicó su manual interno.</w:t>
      </w:r>
      <w:r w:rsidR="00955C0C">
        <w:t xml:space="preserve"> </w:t>
      </w:r>
    </w:p>
    <w:p w14:paraId="2035DA5F" w14:textId="77777777" w:rsidR="00736CD5" w:rsidRDefault="00736CD5" w:rsidP="00D772B4"/>
    <w:p w14:paraId="4D0734B8" w14:textId="77777777" w:rsidR="00736CD5" w:rsidRDefault="00736CD5" w:rsidP="00D772B4"/>
    <w:p w14:paraId="287E5841" w14:textId="77777777" w:rsidR="00736CD5" w:rsidRDefault="00736CD5" w:rsidP="00D772B4"/>
    <w:p w14:paraId="120C6E30" w14:textId="77777777" w:rsidR="00736CD5" w:rsidRDefault="00736CD5" w:rsidP="00D772B4"/>
    <w:p w14:paraId="01EBE03D" w14:textId="77777777" w:rsidR="00736CD5" w:rsidRDefault="00736CD5" w:rsidP="00D772B4"/>
    <w:p w14:paraId="51062B7F" w14:textId="77777777" w:rsidR="00736CD5" w:rsidRDefault="00736CD5" w:rsidP="00D772B4"/>
    <w:p w14:paraId="74BF8ED6" w14:textId="1ECFFF39" w:rsidR="00736CD5" w:rsidRDefault="00736CD5" w:rsidP="00D772B4"/>
    <w:p w14:paraId="2C7EE6BB" w14:textId="77777777" w:rsidR="0079119F" w:rsidRDefault="0079119F" w:rsidP="00D772B4"/>
    <w:p w14:paraId="73D7A791" w14:textId="77777777" w:rsidR="00736CD5" w:rsidRDefault="00736CD5" w:rsidP="00D772B4"/>
    <w:p w14:paraId="33446162" w14:textId="548F68B3" w:rsidR="00736CD5" w:rsidRPr="0079119F" w:rsidRDefault="00006463" w:rsidP="0079119F">
      <w:pPr>
        <w:pStyle w:val="Ttulo1"/>
      </w:pPr>
      <w:bookmarkStart w:id="130" w:name="_Toc108467490"/>
      <w:r>
        <w:lastRenderedPageBreak/>
        <w:t xml:space="preserve">15. </w:t>
      </w:r>
      <w:r w:rsidR="00736CD5" w:rsidRPr="0079119F">
        <w:t xml:space="preserve">TAREAS </w:t>
      </w:r>
      <w:r w:rsidR="00F34829" w:rsidRPr="0079119F">
        <w:t>BÁSICAS</w:t>
      </w:r>
      <w:r w:rsidR="00736CD5" w:rsidRPr="0079119F">
        <w:t xml:space="preserve"> DE LA </w:t>
      </w:r>
      <w:r w:rsidR="00F34829" w:rsidRPr="0079119F">
        <w:t>PASANTÍA</w:t>
      </w:r>
      <w:bookmarkEnd w:id="130"/>
    </w:p>
    <w:p w14:paraId="6158C23E" w14:textId="77777777" w:rsidR="00D26215" w:rsidRDefault="00D26215" w:rsidP="0079119F">
      <w:r>
        <w:t>Para realizar las tareas básicas de la pasantía se debe llevar un control de las ordenes de trabajo estas órdenes se realizan de inicio a fin de cada orden, dicho control se lleva desde el momento de la emisión de la orden se debe realizar la verificación del estado de la ejecución, estas órdenes de trabajo pueden ser de tipo preventivo o correctivo, teniendo en cuenta las tareas a realizar lo primordial es ordenar los estudios y solicitudes del jefe encargado del proyecto.</w:t>
      </w:r>
    </w:p>
    <w:p w14:paraId="2520B5F8" w14:textId="1937EAFA" w:rsidR="00E51F32" w:rsidRDefault="00CA0606" w:rsidP="0079119F">
      <w:r>
        <w:t>El área de ingeniería</w:t>
      </w:r>
      <w:r w:rsidR="00D26215">
        <w:t xml:space="preserve"> cuenta con un cronograma para cumplir el mantenimiento de cada uno de las herramientas y elementos utilizados por la empresa, dichas ordenes se generan al cumplir una labor o día laboral, de esta manera que esta orden establezca una prevención al momento de manipular cada elemento o herr</w:t>
      </w:r>
      <w:r>
        <w:t>amienta utilizada por el</w:t>
      </w:r>
      <w:r w:rsidR="00D26215">
        <w:t xml:space="preserve"> ingeniero o en este caso pasante. </w:t>
      </w:r>
      <w:r w:rsidR="00E51F32">
        <w:t xml:space="preserve"> </w:t>
      </w:r>
      <w:r w:rsidR="001D463B">
        <w:t>Cuando exista un daño en cualquier elem</w:t>
      </w:r>
      <w:r>
        <w:t>ento de la empresa, los ingenieros</w:t>
      </w:r>
      <w:r w:rsidR="001D463B">
        <w:t xml:space="preserve"> o personal de la empresa tienen que solicit</w:t>
      </w:r>
      <w:r w:rsidR="00E51F32">
        <w:t>ar una orden de tipo correctivo.</w:t>
      </w:r>
    </w:p>
    <w:p w14:paraId="3AA8B6B6" w14:textId="20264410" w:rsidR="006110AF" w:rsidRDefault="00E51F32" w:rsidP="0079119F">
      <w:r>
        <w:t>Cuando se tenga que hacer un trabajo en alturas deberá ser acompañado por el ingeniero encargado para poder implementar todos los protocolos de seguridad, de igual manera el mismo da la orden, en ella nos dice la fecha y la hora en la que debemos cu</w:t>
      </w:r>
      <w:r w:rsidR="0079119F">
        <w:t>mplir con el trabajo a realizar.</w:t>
      </w:r>
    </w:p>
    <w:p w14:paraId="3A62D874" w14:textId="5D3B3071" w:rsidR="00E51F32" w:rsidRPr="0070672B" w:rsidRDefault="00006463" w:rsidP="0079119F">
      <w:pPr>
        <w:pStyle w:val="Ttulo2"/>
      </w:pPr>
      <w:bookmarkStart w:id="131" w:name="_Toc108467491"/>
      <w:r>
        <w:t xml:space="preserve">15.1 </w:t>
      </w:r>
      <w:r w:rsidR="0079119F" w:rsidRPr="0070672B">
        <w:t>Visitas Técnicas</w:t>
      </w:r>
      <w:bookmarkEnd w:id="131"/>
    </w:p>
    <w:p w14:paraId="7D16AB49" w14:textId="2DF4B410" w:rsidR="00E51F32" w:rsidRDefault="00E51F32" w:rsidP="0079119F">
      <w:r>
        <w:t xml:space="preserve">Teniendo en cuenta que la pasantía tiene un horario, en este horario laboral se realizaron diferentes visitas técnicas a las antenas principales que reciben y emiten señal, en la </w:t>
      </w:r>
      <w:r w:rsidR="008D3FA7">
        <w:t>primera visita</w:t>
      </w:r>
      <w:r w:rsidR="00CA0606">
        <w:t xml:space="preserve"> el </w:t>
      </w:r>
      <w:r w:rsidR="002400B1">
        <w:t>ingeniero</w:t>
      </w:r>
      <w:r>
        <w:t xml:space="preserve"> fue el encargado de realizar el conocimiento y brindar dicha información de todos los equipos utilizados en la troncal principal, en esta troncal les brindan servicio de internet banda ancha con tres canales cada canal de 400 megas, los </w:t>
      </w:r>
      <w:r w:rsidR="008D3FA7">
        <w:t>proveedores</w:t>
      </w:r>
      <w:r>
        <w:t xml:space="preserve"> son AZTECA, TIGO, COLOMBIA MAS TV.</w:t>
      </w:r>
    </w:p>
    <w:p w14:paraId="69B604DB" w14:textId="77777777" w:rsidR="00E51F32" w:rsidRDefault="00E51F32" w:rsidP="0079119F">
      <w:r>
        <w:lastRenderedPageBreak/>
        <w:t xml:space="preserve">En la segunda visita se </w:t>
      </w:r>
      <w:r w:rsidR="008D3FA7">
        <w:t>realizó</w:t>
      </w:r>
      <w:r>
        <w:t xml:space="preserve"> el estudio de la cantidad de usuarios a quienes les brindamos el servicio de internet por medio de sistemas por radio en lace, se </w:t>
      </w:r>
      <w:r w:rsidR="008D3FA7">
        <w:t>realizaron</w:t>
      </w:r>
      <w:r>
        <w:t xml:space="preserve"> diferentes recorridos por las veredas en las cuales el ingeniero jefe realizo un bosquejo y con este poder iniciar el estudio de las ubicaciones de </w:t>
      </w:r>
      <w:proofErr w:type="gramStart"/>
      <w:r>
        <w:t>las troncales solares</w:t>
      </w:r>
      <w:proofErr w:type="gramEnd"/>
      <w:r>
        <w:t xml:space="preserve"> instaladas.</w:t>
      </w:r>
      <w:r w:rsidR="008D3FA7">
        <w:t xml:space="preserve"> </w:t>
      </w:r>
    </w:p>
    <w:p w14:paraId="06E530C9" w14:textId="77777777" w:rsidR="008D3FA7" w:rsidRDefault="008D3FA7" w:rsidP="0079119F">
      <w:r>
        <w:t>En la tercer visitas se realizó un recorrido y estudio en los puntos estratégicos donde se instalaron las troncales solares con el bosquejo determinamos la cantidad de troncales instaladas.</w:t>
      </w:r>
    </w:p>
    <w:p w14:paraId="218D3FBA" w14:textId="77777777" w:rsidR="008D3FA7" w:rsidRPr="00E51F32" w:rsidRDefault="008D3FA7" w:rsidP="0079119F">
      <w:r>
        <w:t>Por último, se realizó la visita en la cual instalamos las troncales solares dando funcionamiento de servicio de internet, de igual manera realizamos las instalaciones de los equipos en las viviendas de los usuarios seleccionados se dio la entrega de servicio de internet con radio enlace.</w:t>
      </w:r>
    </w:p>
    <w:p w14:paraId="42D27898" w14:textId="77777777" w:rsidR="00E51F32" w:rsidRDefault="00E51F32" w:rsidP="00D772B4"/>
    <w:p w14:paraId="1F6937A3" w14:textId="135CD6DF" w:rsidR="00E51F32" w:rsidRDefault="00E51F32" w:rsidP="00D772B4"/>
    <w:p w14:paraId="6BABDD02" w14:textId="5167D407" w:rsidR="0079119F" w:rsidRDefault="0079119F" w:rsidP="00D772B4"/>
    <w:p w14:paraId="173DEFC8" w14:textId="62079324" w:rsidR="0079119F" w:rsidRDefault="0079119F" w:rsidP="00D772B4"/>
    <w:p w14:paraId="57A4B739" w14:textId="1920AA3E" w:rsidR="0079119F" w:rsidRDefault="0079119F" w:rsidP="00D772B4"/>
    <w:p w14:paraId="152FBC55" w14:textId="77777777" w:rsidR="0079119F" w:rsidRDefault="0079119F" w:rsidP="00D772B4"/>
    <w:p w14:paraId="4FB40071" w14:textId="3A0A579E" w:rsidR="00736CD5" w:rsidRDefault="00736CD5" w:rsidP="00D772B4"/>
    <w:p w14:paraId="39D017F9" w14:textId="3AE81A1C" w:rsidR="0079119F" w:rsidRDefault="0079119F" w:rsidP="00D772B4"/>
    <w:p w14:paraId="753E8979" w14:textId="26E32DAB" w:rsidR="0079119F" w:rsidRDefault="0079119F" w:rsidP="00D772B4"/>
    <w:p w14:paraId="745BB5F6" w14:textId="2762A8EE" w:rsidR="0079119F" w:rsidRDefault="0079119F" w:rsidP="00D772B4"/>
    <w:p w14:paraId="0FC518D7" w14:textId="2C5C9992" w:rsidR="0079119F" w:rsidRDefault="0079119F" w:rsidP="00D772B4"/>
    <w:p w14:paraId="777C3653" w14:textId="77777777" w:rsidR="0079119F" w:rsidRDefault="0079119F" w:rsidP="00D772B4"/>
    <w:p w14:paraId="24885AA5" w14:textId="77777777" w:rsidR="006110AF" w:rsidRPr="006110AF" w:rsidRDefault="006110AF" w:rsidP="00D772B4"/>
    <w:p w14:paraId="4781BFC0" w14:textId="443D5A06" w:rsidR="00AE2DC8" w:rsidRDefault="00006463" w:rsidP="0079119F">
      <w:pPr>
        <w:pStyle w:val="Ttulo1"/>
      </w:pPr>
      <w:bookmarkStart w:id="132" w:name="_Toc108467492"/>
      <w:r>
        <w:lastRenderedPageBreak/>
        <w:t xml:space="preserve">16. </w:t>
      </w:r>
      <w:r w:rsidR="008D3FA7" w:rsidRPr="008D3FA7">
        <w:t>CONCLUSIONES</w:t>
      </w:r>
      <w:bookmarkEnd w:id="132"/>
    </w:p>
    <w:p w14:paraId="4B768FCF" w14:textId="77777777" w:rsidR="00E12A6D" w:rsidRPr="00E12A6D" w:rsidRDefault="00E12A6D" w:rsidP="00E12A6D"/>
    <w:p w14:paraId="1499253B" w14:textId="77777777" w:rsidR="00A94FE9" w:rsidRPr="0079119F" w:rsidRDefault="00A94FE9" w:rsidP="00F1206D">
      <w:pPr>
        <w:pStyle w:val="Prrafodelista"/>
        <w:numPr>
          <w:ilvl w:val="0"/>
          <w:numId w:val="21"/>
        </w:numPr>
        <w:ind w:left="567" w:hanging="283"/>
        <w:rPr>
          <w:b/>
        </w:rPr>
      </w:pPr>
      <w:r w:rsidRPr="0079119F">
        <w:t xml:space="preserve">Existen diferentes empresas que cada </w:t>
      </w:r>
      <w:r w:rsidR="0083566F" w:rsidRPr="0079119F">
        <w:t>día</w:t>
      </w:r>
      <w:r w:rsidRPr="0079119F">
        <w:t xml:space="preserve"> presentan propuestas de diferentes tipos de servicio de redes de internet, proyectos relacionados con energía solar, equipos con sistema de radio enlace, etc. De esta manera la empresa como tal debe tener un sistema para poder seleccionar el sistema que se ajusta a la necesidad que tenga el usuario. </w:t>
      </w:r>
      <w:r w:rsidR="0083566F" w:rsidRPr="0079119F">
        <w:t>De esta manera se pudo realizar el estado del arte en el desarrollo del proyecto en el cual se seleccionaron los elementos que más se ajustaban a los requerimientos del proyecto solicitado, y así se conocieron sus características, funcionabilidad, etc.</w:t>
      </w:r>
    </w:p>
    <w:p w14:paraId="52360F51" w14:textId="77777777" w:rsidR="0083566F" w:rsidRPr="0079119F" w:rsidRDefault="0083566F" w:rsidP="00F1206D">
      <w:pPr>
        <w:pStyle w:val="Prrafodelista"/>
        <w:numPr>
          <w:ilvl w:val="0"/>
          <w:numId w:val="21"/>
        </w:numPr>
        <w:ind w:left="567" w:hanging="283"/>
        <w:rPr>
          <w:b/>
        </w:rPr>
      </w:pPr>
      <w:r w:rsidRPr="0079119F">
        <w:t>El Software TP-</w:t>
      </w:r>
      <w:proofErr w:type="gramStart"/>
      <w:r w:rsidRPr="0079119F">
        <w:t>LINK</w:t>
      </w:r>
      <w:proofErr w:type="gramEnd"/>
      <w:r w:rsidRPr="0079119F">
        <w:t xml:space="preserve">, permitió realizar la configuración de las antenas y equipos, en las cuales se determinó una cuenta para el usuario, ya que cuenta con herramientas accesibles directamente relacionadas con procesos móviles, facilitando así la configuración de usuario. </w:t>
      </w:r>
    </w:p>
    <w:p w14:paraId="12C8588E" w14:textId="0D363070" w:rsidR="008F3BD3" w:rsidRPr="00F94E3B" w:rsidRDefault="006766B0" w:rsidP="00F94E3B">
      <w:pPr>
        <w:pStyle w:val="Prrafodelista"/>
        <w:numPr>
          <w:ilvl w:val="0"/>
          <w:numId w:val="21"/>
        </w:numPr>
        <w:ind w:left="567" w:hanging="283"/>
        <w:rPr>
          <w:b/>
        </w:rPr>
      </w:pPr>
      <w:r w:rsidRPr="0079119F">
        <w:t>Siendo las troncales solares uno de los elementos más importantes dentro de la infraestructura del proyecto en las veredas de Miraflores, se garantiza que cada una de las fases involucradas en el proceso de redes facilite el serv</w:t>
      </w:r>
      <w:r w:rsidR="00F94E3B">
        <w:t xml:space="preserve">icio de internet en las veredas. </w:t>
      </w:r>
    </w:p>
    <w:p w14:paraId="6B3236F3" w14:textId="59B9D3CF" w:rsidR="00EF452A" w:rsidRPr="00CD667C" w:rsidRDefault="00EF452A" w:rsidP="00F1206D">
      <w:pPr>
        <w:pStyle w:val="Prrafodelista"/>
        <w:numPr>
          <w:ilvl w:val="0"/>
          <w:numId w:val="21"/>
        </w:numPr>
        <w:ind w:left="567" w:hanging="283"/>
        <w:rPr>
          <w:b/>
        </w:rPr>
      </w:pPr>
      <w:r w:rsidRPr="0079119F">
        <w:t>Se cumplen con todas las normas que nos exige la resolución 181 de 2019 de la agencia nacional del espectro por medio de la cual se simplifica el marco normativo relacionado con la planeación y atribución del espectro radio eléctrico.</w:t>
      </w:r>
    </w:p>
    <w:p w14:paraId="55C21235" w14:textId="2D8241C8" w:rsidR="00CD667C" w:rsidRPr="002400B1" w:rsidRDefault="00CD667C" w:rsidP="00CD667C">
      <w:pPr>
        <w:pStyle w:val="Prrafodelista"/>
        <w:numPr>
          <w:ilvl w:val="0"/>
          <w:numId w:val="21"/>
        </w:numPr>
        <w:ind w:left="567" w:hanging="283"/>
        <w:rPr>
          <w:b/>
        </w:rPr>
      </w:pPr>
      <w:r>
        <w:t>El sistema solar es una gran fuente de energía renovable ya que se cumple con la</w:t>
      </w:r>
      <w:r>
        <w:rPr>
          <w:b/>
        </w:rPr>
        <w:t xml:space="preserve"> Ley 1715 de 2013 </w:t>
      </w:r>
      <w:r>
        <w:t>donde se relaciona el cuidado del medio ambiente al momento de la instalación de las troncales en las veredas de Miraflores.</w:t>
      </w:r>
    </w:p>
    <w:p w14:paraId="48FF9912" w14:textId="77777777" w:rsidR="00CD667C" w:rsidRPr="00CD667C" w:rsidRDefault="00CD667C" w:rsidP="00CD667C">
      <w:pPr>
        <w:rPr>
          <w:b/>
        </w:rPr>
      </w:pPr>
    </w:p>
    <w:p w14:paraId="188FB42C" w14:textId="2206A169" w:rsidR="00747168" w:rsidRPr="00A23BA9" w:rsidRDefault="002400B1" w:rsidP="00745916">
      <w:pPr>
        <w:pStyle w:val="Prrafodelista"/>
        <w:numPr>
          <w:ilvl w:val="0"/>
          <w:numId w:val="21"/>
        </w:numPr>
        <w:ind w:left="567" w:hanging="283"/>
        <w:rPr>
          <w:b/>
        </w:rPr>
      </w:pPr>
      <w:r>
        <w:lastRenderedPageBreak/>
        <w:t xml:space="preserve">Se cumple la entrega del servicio de internet a los usuarios según lo establecido en la propuesta inicial del proyecto, de igual manera el proyecto se diseñó con el fin de cubrir toda la región de </w:t>
      </w:r>
      <w:proofErr w:type="spellStart"/>
      <w:r>
        <w:t>Lengu</w:t>
      </w:r>
      <w:r w:rsidR="00E12A6D">
        <w:t>pa</w:t>
      </w:r>
      <w:proofErr w:type="spellEnd"/>
      <w:r w:rsidR="00E12A6D">
        <w:t xml:space="preserve"> con las troncales necesarias, para cumplir esa el diseño total la empresa queda con la autoridad de continuar con el proyecto.</w:t>
      </w:r>
    </w:p>
    <w:p w14:paraId="33D9F4D8" w14:textId="77777777" w:rsidR="00A23BA9" w:rsidRPr="00A23BA9" w:rsidRDefault="00A23BA9" w:rsidP="00A23BA9">
      <w:pPr>
        <w:pStyle w:val="Prrafodelista"/>
        <w:rPr>
          <w:b/>
        </w:rPr>
      </w:pPr>
    </w:p>
    <w:p w14:paraId="736B014C" w14:textId="28FDBCB7" w:rsidR="00A23BA9" w:rsidRDefault="00A23BA9" w:rsidP="00A23BA9">
      <w:pPr>
        <w:rPr>
          <w:b/>
        </w:rPr>
      </w:pPr>
    </w:p>
    <w:p w14:paraId="293D8E33" w14:textId="4DDB850B" w:rsidR="00A23BA9" w:rsidRDefault="00A23BA9" w:rsidP="00A23BA9">
      <w:pPr>
        <w:rPr>
          <w:b/>
        </w:rPr>
      </w:pPr>
    </w:p>
    <w:p w14:paraId="798BDBD9" w14:textId="4CABCECC" w:rsidR="00A23BA9" w:rsidRDefault="00A23BA9" w:rsidP="00A23BA9">
      <w:pPr>
        <w:rPr>
          <w:b/>
        </w:rPr>
      </w:pPr>
    </w:p>
    <w:p w14:paraId="7629417F" w14:textId="656E273B" w:rsidR="00A23BA9" w:rsidRDefault="00A23BA9" w:rsidP="00A23BA9">
      <w:pPr>
        <w:rPr>
          <w:b/>
        </w:rPr>
      </w:pPr>
    </w:p>
    <w:p w14:paraId="4DE3F094" w14:textId="57202CC5" w:rsidR="00A23BA9" w:rsidRDefault="00A23BA9" w:rsidP="00A23BA9">
      <w:pPr>
        <w:rPr>
          <w:b/>
        </w:rPr>
      </w:pPr>
    </w:p>
    <w:p w14:paraId="086253B1" w14:textId="7DEEC9B3" w:rsidR="00A23BA9" w:rsidRDefault="00A23BA9" w:rsidP="00A23BA9">
      <w:pPr>
        <w:rPr>
          <w:b/>
        </w:rPr>
      </w:pPr>
    </w:p>
    <w:p w14:paraId="4CBCD9CE" w14:textId="3F4FE0B5" w:rsidR="00A23BA9" w:rsidRDefault="00A23BA9" w:rsidP="00A23BA9">
      <w:pPr>
        <w:rPr>
          <w:b/>
        </w:rPr>
      </w:pPr>
    </w:p>
    <w:p w14:paraId="766C6069" w14:textId="04908630" w:rsidR="00A23BA9" w:rsidRDefault="00A23BA9" w:rsidP="00A23BA9">
      <w:pPr>
        <w:rPr>
          <w:b/>
        </w:rPr>
      </w:pPr>
    </w:p>
    <w:p w14:paraId="3778A0DA" w14:textId="513F9096" w:rsidR="00A23BA9" w:rsidRDefault="00A23BA9" w:rsidP="00A23BA9">
      <w:pPr>
        <w:rPr>
          <w:b/>
        </w:rPr>
      </w:pPr>
    </w:p>
    <w:p w14:paraId="0E9AA78E" w14:textId="0DB1D6E4" w:rsidR="00A23BA9" w:rsidRDefault="00A23BA9" w:rsidP="00A23BA9">
      <w:pPr>
        <w:rPr>
          <w:b/>
        </w:rPr>
      </w:pPr>
    </w:p>
    <w:p w14:paraId="7A8DA837" w14:textId="7B9A360E" w:rsidR="00A23BA9" w:rsidRDefault="00A23BA9" w:rsidP="00A23BA9">
      <w:pPr>
        <w:rPr>
          <w:b/>
        </w:rPr>
      </w:pPr>
    </w:p>
    <w:p w14:paraId="6618ABAC" w14:textId="3E8312BE" w:rsidR="00A23BA9" w:rsidRDefault="00A23BA9" w:rsidP="00A23BA9">
      <w:pPr>
        <w:rPr>
          <w:b/>
        </w:rPr>
      </w:pPr>
    </w:p>
    <w:p w14:paraId="4572C808" w14:textId="1F0E119D" w:rsidR="00A23BA9" w:rsidRDefault="00A23BA9" w:rsidP="00A23BA9">
      <w:pPr>
        <w:rPr>
          <w:b/>
        </w:rPr>
      </w:pPr>
    </w:p>
    <w:p w14:paraId="79C67EE3" w14:textId="4FA2AB82" w:rsidR="00A23BA9" w:rsidRDefault="00A23BA9" w:rsidP="00A23BA9">
      <w:pPr>
        <w:rPr>
          <w:b/>
        </w:rPr>
      </w:pPr>
    </w:p>
    <w:p w14:paraId="2E9A7916" w14:textId="16E7677A" w:rsidR="00A23BA9" w:rsidRDefault="00A23BA9" w:rsidP="00A23BA9">
      <w:pPr>
        <w:rPr>
          <w:b/>
        </w:rPr>
      </w:pPr>
    </w:p>
    <w:p w14:paraId="46797841" w14:textId="3A273D75" w:rsidR="00A23BA9" w:rsidRDefault="00A23BA9" w:rsidP="00A23BA9">
      <w:pPr>
        <w:rPr>
          <w:b/>
        </w:rPr>
      </w:pPr>
    </w:p>
    <w:p w14:paraId="0B617424" w14:textId="54C3FC1B" w:rsidR="00A23BA9" w:rsidRDefault="00A23BA9" w:rsidP="00A23BA9">
      <w:pPr>
        <w:rPr>
          <w:b/>
        </w:rPr>
      </w:pPr>
    </w:p>
    <w:p w14:paraId="7DAB7730" w14:textId="77777777" w:rsidR="00A23BA9" w:rsidRPr="00A23BA9" w:rsidRDefault="00A23BA9" w:rsidP="00A23BA9">
      <w:pPr>
        <w:rPr>
          <w:b/>
        </w:rPr>
      </w:pPr>
    </w:p>
    <w:p w14:paraId="632FE875" w14:textId="46C4C52A" w:rsidR="00747168" w:rsidRPr="0030246F" w:rsidRDefault="00006463" w:rsidP="00D772B4">
      <w:pPr>
        <w:rPr>
          <w:b/>
        </w:rPr>
      </w:pPr>
      <w:r>
        <w:rPr>
          <w:b/>
        </w:rPr>
        <w:lastRenderedPageBreak/>
        <w:t xml:space="preserve">17. </w:t>
      </w:r>
      <w:r w:rsidR="00747168" w:rsidRPr="0030246F">
        <w:rPr>
          <w:b/>
        </w:rPr>
        <w:t xml:space="preserve">REFERENCIAS </w:t>
      </w:r>
    </w:p>
    <w:p w14:paraId="45A055E2" w14:textId="77777777" w:rsidR="00573C45" w:rsidRPr="00573C45" w:rsidRDefault="00736169" w:rsidP="00573C45">
      <w:pPr>
        <w:pStyle w:val="Bibliografa"/>
      </w:pPr>
      <w:r>
        <w:fldChar w:fldCharType="begin"/>
      </w:r>
      <w:r w:rsidR="00400776">
        <w:instrText xml:space="preserve"> ADDIN ZOTERO_BIBL {"uncited":[],"omitted":[],"custom":[]} CSL_BIBLIOGRAPHY </w:instrText>
      </w:r>
      <w:r>
        <w:fldChar w:fldCharType="separate"/>
      </w:r>
      <w:r w:rsidR="00573C45" w:rsidRPr="00573C45">
        <w:t xml:space="preserve">AGENCIA NACIONAL DEL ESPECTRO. (2019). </w:t>
      </w:r>
      <w:r w:rsidR="00573C45" w:rsidRPr="00573C45">
        <w:rPr>
          <w:i/>
          <w:iCs/>
        </w:rPr>
        <w:t>RESOLUCIÓN 181 de 2019</w:t>
      </w:r>
      <w:r w:rsidR="00573C45" w:rsidRPr="00573C45">
        <w:t xml:space="preserve"> (Establecimiento y planificación de banda de frecuencias para los sistemas de radiocomunicación de banda ciudadana). https://normograma.mintic.gov.co/mintic/docs/pdf/resolucion_ane_0181_2019.pdf</w:t>
      </w:r>
    </w:p>
    <w:p w14:paraId="330B9E1D" w14:textId="77777777" w:rsidR="00573C45" w:rsidRPr="00573C45" w:rsidRDefault="00573C45" w:rsidP="00573C45">
      <w:pPr>
        <w:pStyle w:val="Bibliografa"/>
      </w:pPr>
      <w:r w:rsidRPr="00573C45">
        <w:t xml:space="preserve">Casquete, A., &amp; De la Cruz, H. (2021). </w:t>
      </w:r>
      <w:r w:rsidRPr="00573C45">
        <w:rPr>
          <w:i/>
          <w:iCs/>
        </w:rPr>
        <w:t>Diseño de un módulo didáctico para el desarrollo de prácticas de laboratorio para el estudio de radioenlaces usando SDR como analizador espectro</w:t>
      </w:r>
      <w:r w:rsidRPr="00573C45">
        <w:t>. Universidad Politécnica Salesiana.</w:t>
      </w:r>
    </w:p>
    <w:p w14:paraId="5FBD7E4C" w14:textId="77777777" w:rsidR="00573C45" w:rsidRPr="00573C45" w:rsidRDefault="00573C45" w:rsidP="00573C45">
      <w:pPr>
        <w:pStyle w:val="Bibliografa"/>
      </w:pPr>
      <w:r w:rsidRPr="00573C45">
        <w:t xml:space="preserve">Collantes, E. (2017). </w:t>
      </w:r>
      <w:r w:rsidRPr="00573C45">
        <w:rPr>
          <w:i/>
          <w:iCs/>
        </w:rPr>
        <w:t>Diseño y configuración de un radioenlace digital para un servicio de emergencia</w:t>
      </w:r>
      <w:r w:rsidRPr="00573C45">
        <w:t xml:space="preserve"> [Universitad Politécnica de Valéncia]. https://riunet.upv.es/handle/10251/80439</w:t>
      </w:r>
    </w:p>
    <w:p w14:paraId="03A3198E" w14:textId="77777777" w:rsidR="00573C45" w:rsidRPr="00573C45" w:rsidRDefault="00573C45" w:rsidP="00573C45">
      <w:pPr>
        <w:pStyle w:val="Bibliografa"/>
      </w:pPr>
      <w:r w:rsidRPr="00573C45">
        <w:t xml:space="preserve">Comunicaciones Reunidas. (2016). </w:t>
      </w:r>
      <w:r w:rsidRPr="00573C45">
        <w:rPr>
          <w:i/>
          <w:iCs/>
        </w:rPr>
        <w:t>POE AC</w:t>
      </w:r>
      <w:r w:rsidRPr="00573C45">
        <w:t>. Comunicaciones Reunidas, S.L. https://www.crsl.es/es/poe-injector/7581-ubiquiti-poe-24-30w-g-wh-poe-giga-de-24v-y-125a-blanco.html</w:t>
      </w:r>
    </w:p>
    <w:p w14:paraId="23181E4D" w14:textId="77777777" w:rsidR="00573C45" w:rsidRPr="00573C45" w:rsidRDefault="00573C45" w:rsidP="00573C45">
      <w:pPr>
        <w:pStyle w:val="Bibliografa"/>
      </w:pPr>
      <w:r w:rsidRPr="00573C45">
        <w:t xml:space="preserve">Departamento Administrativo de Planeación Boyacá [DAPBOYACÁ]. (2018). </w:t>
      </w:r>
      <w:r w:rsidRPr="00573C45">
        <w:rPr>
          <w:i/>
          <w:iCs/>
        </w:rPr>
        <w:t>Municipio de Miraflores División de Política</w:t>
      </w:r>
      <w:r w:rsidRPr="00573C45">
        <w:t>. http://www.miraflores-boyaca.gov.co/mapas/municipio-de-miraflores-division-de-politica</w:t>
      </w:r>
    </w:p>
    <w:p w14:paraId="6F4F2EE9" w14:textId="77777777" w:rsidR="00573C45" w:rsidRPr="00573C45" w:rsidRDefault="00573C45" w:rsidP="00573C45">
      <w:pPr>
        <w:pStyle w:val="Bibliografa"/>
      </w:pPr>
      <w:r w:rsidRPr="00573C45">
        <w:t xml:space="preserve">Dionicio, G. M., Cumapa, E. M., &amp; Vicente, P. D. (2018). “Diseño de un sistema de radioenlaces en la banda de 400MHZ para el monitoreo y control de estaciones de Sedapal en el esquema Cieneguilla”. </w:t>
      </w:r>
      <w:r w:rsidRPr="00573C45">
        <w:rPr>
          <w:i/>
          <w:iCs/>
        </w:rPr>
        <w:t>Repositorio institucional – UNAC</w:t>
      </w:r>
      <w:r w:rsidRPr="00573C45">
        <w:t>. http://repositorio.unac.edu.pe/handle/20.500.12952/3436</w:t>
      </w:r>
    </w:p>
    <w:p w14:paraId="4BC790A9" w14:textId="77777777" w:rsidR="00573C45" w:rsidRPr="00713BBA" w:rsidRDefault="00573C45" w:rsidP="00573C45">
      <w:pPr>
        <w:pStyle w:val="Bibliografa"/>
        <w:rPr>
          <w:lang w:val="en-US"/>
        </w:rPr>
      </w:pPr>
      <w:r w:rsidRPr="00573C45">
        <w:t xml:space="preserve">HIGH-TECH EXPERIENCE. </w:t>
      </w:r>
      <w:r w:rsidRPr="00713BBA">
        <w:rPr>
          <w:lang w:val="en-US"/>
        </w:rPr>
        <w:t xml:space="preserve">(2020). </w:t>
      </w:r>
      <w:r w:rsidRPr="00713BBA">
        <w:rPr>
          <w:i/>
          <w:iCs/>
          <w:lang w:val="en-US"/>
        </w:rPr>
        <w:t>Ubiquiti PowerBeam PBE-M5-400</w:t>
      </w:r>
      <w:r w:rsidRPr="00713BBA">
        <w:rPr>
          <w:lang w:val="en-US"/>
        </w:rPr>
        <w:t>. https://www.ldlc.com/es-es/ficha/PB00193585.html</w:t>
      </w:r>
    </w:p>
    <w:p w14:paraId="42059283" w14:textId="77777777" w:rsidR="00573C45" w:rsidRPr="00573C45" w:rsidRDefault="00573C45" w:rsidP="00573C45">
      <w:pPr>
        <w:pStyle w:val="Bibliografa"/>
      </w:pPr>
      <w:r w:rsidRPr="00573C45">
        <w:lastRenderedPageBreak/>
        <w:t xml:space="preserve">IDEAM. (2022). </w:t>
      </w:r>
      <w:r w:rsidRPr="00573C45">
        <w:rPr>
          <w:i/>
          <w:iCs/>
        </w:rPr>
        <w:t>Radiación solar en Colombia</w:t>
      </w:r>
      <w:r w:rsidRPr="00573C45">
        <w:t>. http://atlas.ideam.gov.co/visorAtlasRadiacion.html</w:t>
      </w:r>
    </w:p>
    <w:p w14:paraId="6AD293BD" w14:textId="77777777" w:rsidR="00573C45" w:rsidRPr="00573C45" w:rsidRDefault="00573C45" w:rsidP="00573C45">
      <w:pPr>
        <w:pStyle w:val="Bibliografa"/>
      </w:pPr>
      <w:r w:rsidRPr="00573C45">
        <w:t xml:space="preserve">Junco, S. A. (2019). </w:t>
      </w:r>
      <w:r w:rsidRPr="00573C45">
        <w:rPr>
          <w:i/>
          <w:iCs/>
        </w:rPr>
        <w:t>Energías renovables, las aliadas para combatir las afectaciones del cambio climático en el planeta</w:t>
      </w:r>
      <w:r w:rsidRPr="00573C45">
        <w:t>. http://repository.unimilitar.edu.co/handle/10654/21304</w:t>
      </w:r>
    </w:p>
    <w:p w14:paraId="2B7AA5EF" w14:textId="77777777" w:rsidR="00573C45" w:rsidRPr="00573C45" w:rsidRDefault="00573C45" w:rsidP="00573C45">
      <w:pPr>
        <w:pStyle w:val="Bibliografa"/>
      </w:pPr>
      <w:r w:rsidRPr="00573C45">
        <w:t xml:space="preserve">Marcilllo, M. (2018). </w:t>
      </w:r>
      <w:r w:rsidRPr="00573C45">
        <w:rPr>
          <w:i/>
          <w:iCs/>
        </w:rPr>
        <w:t>DISEÑO DEL SISTEMA DE CCTV IP CON ENLACES INALÁMBRICOS DE LARGO ALCANCE EN BANDA LIBRE PARA LA EMPRESA VALDIMAR.</w:t>
      </w:r>
      <w:r w:rsidRPr="00573C45">
        <w:t xml:space="preserve"> ESCUELA POLITÉCNICA NACIONAL.</w:t>
      </w:r>
    </w:p>
    <w:p w14:paraId="1B3C876F" w14:textId="77777777" w:rsidR="00573C45" w:rsidRPr="009107A0" w:rsidRDefault="00573C45" w:rsidP="00573C45">
      <w:pPr>
        <w:pStyle w:val="Bibliografa"/>
        <w:rPr>
          <w:lang w:val="en-US"/>
        </w:rPr>
      </w:pPr>
      <w:r w:rsidRPr="00573C45">
        <w:t xml:space="preserve">Martínez, P. R. (2012). </w:t>
      </w:r>
      <w:r w:rsidRPr="00573C45">
        <w:rPr>
          <w:i/>
          <w:iCs/>
        </w:rPr>
        <w:t>Energia solar térmica: Técnicas para su aprovechamiento</w:t>
      </w:r>
      <w:r w:rsidRPr="00573C45">
        <w:t xml:space="preserve">. </w:t>
      </w:r>
      <w:r w:rsidRPr="009107A0">
        <w:rPr>
          <w:lang w:val="en-US"/>
        </w:rPr>
        <w:t>Marcombo.</w:t>
      </w:r>
    </w:p>
    <w:p w14:paraId="7C247D58" w14:textId="77777777" w:rsidR="00573C45" w:rsidRPr="009107A0" w:rsidRDefault="00573C45" w:rsidP="00573C45">
      <w:pPr>
        <w:pStyle w:val="Bibliografa"/>
        <w:rPr>
          <w:lang w:val="en-US"/>
        </w:rPr>
      </w:pPr>
      <w:r w:rsidRPr="009107A0">
        <w:rPr>
          <w:lang w:val="en-US"/>
        </w:rPr>
        <w:t xml:space="preserve">MEDIATECH. (2022). </w:t>
      </w:r>
      <w:r w:rsidRPr="009107A0">
        <w:rPr>
          <w:i/>
          <w:iCs/>
          <w:lang w:val="en-US"/>
        </w:rPr>
        <w:t>POE DC</w:t>
      </w:r>
      <w:r w:rsidRPr="009107A0">
        <w:rPr>
          <w:lang w:val="en-US"/>
        </w:rPr>
        <w:t>. https://gsmmediatech.com/es/ubiquiti-productos/3606-alimentador-poe-ubiquiti-poe-48-24w-g-0810354023088.html</w:t>
      </w:r>
    </w:p>
    <w:p w14:paraId="1EE998E0" w14:textId="77777777" w:rsidR="00573C45" w:rsidRPr="00573C45" w:rsidRDefault="00573C45" w:rsidP="00573C45">
      <w:pPr>
        <w:pStyle w:val="Bibliografa"/>
      </w:pPr>
      <w:r w:rsidRPr="009107A0">
        <w:rPr>
          <w:lang w:val="pt-BR"/>
        </w:rPr>
        <w:t xml:space="preserve">Medina, D. A., Medina, Á. A., Velasco, J. E., Suárez, S. A., &amp; Fernandez, L. A. (2019). </w:t>
      </w:r>
      <w:r w:rsidRPr="00573C45">
        <w:rPr>
          <w:i/>
          <w:iCs/>
        </w:rPr>
        <w:t>DISEÑO DE UNA TRONCAL INALÁMBRICA DE RIVERA - HUILA A NEIVA - HUILA</w:t>
      </w:r>
      <w:r w:rsidRPr="00573C45">
        <w:t xml:space="preserve"> [CORPORACIÓN UNIVERSITARIA UNITEC]. https://repositorio.unitec.edu.co/bitstream/handle/20.500.12962/1002/Dise%c3%b1o%20de%20una%20troncal%20inalambrica%20de%20rivera.pdf?sequence=1&amp;isAllowed=y</w:t>
      </w:r>
    </w:p>
    <w:p w14:paraId="029A7F41" w14:textId="77777777" w:rsidR="00573C45" w:rsidRPr="009107A0" w:rsidRDefault="00573C45" w:rsidP="00573C45">
      <w:pPr>
        <w:pStyle w:val="Bibliografa"/>
        <w:rPr>
          <w:lang w:val="en-US"/>
        </w:rPr>
      </w:pPr>
      <w:r w:rsidRPr="009107A0">
        <w:rPr>
          <w:lang w:val="en-US"/>
        </w:rPr>
        <w:t xml:space="preserve">Networking. (2021). </w:t>
      </w:r>
      <w:r w:rsidRPr="009107A0">
        <w:rPr>
          <w:i/>
          <w:iCs/>
          <w:lang w:val="en-US"/>
        </w:rPr>
        <w:t>UBIQUITI LBE-M5-23 5GHZ LITEBEAM, 23 DBI, AIRMAX</w:t>
      </w:r>
      <w:r w:rsidRPr="009107A0">
        <w:rPr>
          <w:lang w:val="en-US"/>
        </w:rPr>
        <w:t>. https://www.distriwifi.com/product/lbe-m5-23/</w:t>
      </w:r>
    </w:p>
    <w:p w14:paraId="7C1084BA" w14:textId="77777777" w:rsidR="00573C45" w:rsidRPr="00573C45" w:rsidRDefault="00573C45" w:rsidP="00573C45">
      <w:pPr>
        <w:pStyle w:val="Bibliografa"/>
      </w:pPr>
      <w:r w:rsidRPr="00573C45">
        <w:t xml:space="preserve">Ortiz, Q. E. (2019). </w:t>
      </w:r>
      <w:r w:rsidRPr="00573C45">
        <w:rPr>
          <w:i/>
          <w:iCs/>
        </w:rPr>
        <w:t>ACCESO A INTERNET EN LA PARROQUIA BOYACÁ DEL CANTÓN CHONE MEDIANTE RADIOENLACE GESTIONADO CON TECNOLOGÍA WIRELESS LAN CONTROLLER</w:t>
      </w:r>
      <w:r w:rsidRPr="00573C45">
        <w:t xml:space="preserve"> [ESCUELA SUPERIOR POLITÉCNICA AGROPECUARIA DE MANABÍ MANUEL FÉLIX LÓPEZ]. https://repositorio.espam.edu.ec/bitstream/42000/1082/1/TTMTI12.pdf</w:t>
      </w:r>
    </w:p>
    <w:p w14:paraId="20C0C28B" w14:textId="77777777" w:rsidR="00573C45" w:rsidRPr="00573C45" w:rsidRDefault="00573C45" w:rsidP="00573C45">
      <w:pPr>
        <w:pStyle w:val="Bibliografa"/>
      </w:pPr>
      <w:r w:rsidRPr="00573C45">
        <w:lastRenderedPageBreak/>
        <w:t xml:space="preserve">Puentes, C. D., Oyuela Rodríguez, E. F., &amp; Gomez Tejada, C. A. (2018). </w:t>
      </w:r>
      <w:r w:rsidRPr="00573C45">
        <w:rPr>
          <w:i/>
          <w:iCs/>
        </w:rPr>
        <w:t>DISEÑO DE UNA RED TRONCAL INALAMBRICA</w:t>
      </w:r>
      <w:r w:rsidRPr="00573C45">
        <w:t>. INSTITUCIÓN UNIVERSITARIA POLITÉCNICO GRANCOLOMBIANO.</w:t>
      </w:r>
    </w:p>
    <w:p w14:paraId="1DF4195A" w14:textId="77777777" w:rsidR="00573C45" w:rsidRPr="00573C45" w:rsidRDefault="00573C45" w:rsidP="00573C45">
      <w:pPr>
        <w:pStyle w:val="Bibliografa"/>
      </w:pPr>
      <w:r w:rsidRPr="00573C45">
        <w:t xml:space="preserve">Puig, F. (2018). </w:t>
      </w:r>
      <w:r w:rsidRPr="00573C45">
        <w:rPr>
          <w:i/>
          <w:iCs/>
        </w:rPr>
        <w:t>Diseño de un sistema mixto para dar alta velocidad de datos en poblaciones de difícil acceso o con población dispersa</w:t>
      </w:r>
      <w:r w:rsidRPr="00573C45">
        <w:t>. https://upcommons.upc.edu/handle/2117/129190</w:t>
      </w:r>
    </w:p>
    <w:p w14:paraId="387D56C8" w14:textId="77777777" w:rsidR="00573C45" w:rsidRPr="00573C45" w:rsidRDefault="00573C45" w:rsidP="00573C45">
      <w:pPr>
        <w:pStyle w:val="Bibliografa"/>
      </w:pPr>
      <w:r w:rsidRPr="00573C45">
        <w:t xml:space="preserve">Roldán, J. (2013). </w:t>
      </w:r>
      <w:r w:rsidRPr="00573C45">
        <w:rPr>
          <w:i/>
          <w:iCs/>
        </w:rPr>
        <w:t>ENERGÍAS RENOVABLES. Lo que hay que saber</w:t>
      </w:r>
      <w:r w:rsidRPr="00573C45">
        <w:t>. Editorial Paraninfo.</w:t>
      </w:r>
    </w:p>
    <w:p w14:paraId="3B76FC44" w14:textId="77777777" w:rsidR="00573C45" w:rsidRPr="00573C45" w:rsidRDefault="00573C45" w:rsidP="00573C45">
      <w:pPr>
        <w:pStyle w:val="Bibliografa"/>
      </w:pPr>
      <w:r w:rsidRPr="00573C45">
        <w:t xml:space="preserve">Romero, M. (2010). </w:t>
      </w:r>
      <w:r w:rsidRPr="00573C45">
        <w:rPr>
          <w:i/>
          <w:iCs/>
        </w:rPr>
        <w:t>Energía solar fotovoltaica</w:t>
      </w:r>
      <w:r w:rsidRPr="00573C45">
        <w:t>. Grupo Planeta (GBS).</w:t>
      </w:r>
    </w:p>
    <w:p w14:paraId="5EB88CBA" w14:textId="77777777" w:rsidR="00573C45" w:rsidRPr="00573C45" w:rsidRDefault="00573C45" w:rsidP="00573C45">
      <w:pPr>
        <w:pStyle w:val="Bibliografa"/>
      </w:pPr>
      <w:r w:rsidRPr="00573C45">
        <w:t xml:space="preserve">Sernaqué, N. (2018). </w:t>
      </w:r>
      <w:r w:rsidRPr="00573C45">
        <w:rPr>
          <w:i/>
          <w:iCs/>
        </w:rPr>
        <w:t>ESTUDIO Y DISEÑO DE RADIOENLACE INALÁMBRICO PARA EL ÁMBITO DE LA JUNTA DE USUARIOS DEL SECTOR HIDRÁULICO MEDIO Y BAJO PIURA; 2016</w:t>
      </w:r>
      <w:r w:rsidRPr="00573C45">
        <w:t>. UNIVERSIDAD CATÓLICA LOS ÁNGELES DE CHIMBOTE.</w:t>
      </w:r>
    </w:p>
    <w:p w14:paraId="68FB951C" w14:textId="77777777" w:rsidR="00573C45" w:rsidRPr="00573C45" w:rsidRDefault="00573C45" w:rsidP="00573C45">
      <w:pPr>
        <w:pStyle w:val="Bibliografa"/>
      </w:pPr>
      <w:r w:rsidRPr="00573C45">
        <w:t xml:space="preserve">TECNIGAMES. (2021). </w:t>
      </w:r>
      <w:r w:rsidRPr="00573C45">
        <w:rPr>
          <w:i/>
          <w:iCs/>
        </w:rPr>
        <w:t>Router TP-Link TL-WR840N N 300Mbps</w:t>
      </w:r>
      <w:r w:rsidRPr="00573C45">
        <w:t>. https://tecnigames.com/producto/router-tp-link-tl-wr840n-n-300mbps/</w:t>
      </w:r>
    </w:p>
    <w:p w14:paraId="16942F56" w14:textId="77777777" w:rsidR="00573C45" w:rsidRPr="009107A0" w:rsidRDefault="00573C45" w:rsidP="00573C45">
      <w:pPr>
        <w:pStyle w:val="Bibliografa"/>
        <w:rPr>
          <w:lang w:val="pt-BR"/>
        </w:rPr>
      </w:pPr>
      <w:r w:rsidRPr="00573C45">
        <w:t xml:space="preserve">Tóala, J. J., Mero, E. A., Ortiz, M. M., &amp; Mero, Y. B. (2018). </w:t>
      </w:r>
      <w:r w:rsidRPr="00573C45">
        <w:rPr>
          <w:i/>
          <w:iCs/>
        </w:rPr>
        <w:t>SISTEMA DE COMUNICACIÓN INALÁMBRICO CON TECNOLOGÍA MIKROTIK Y SU CONTRIBUCIÓN EN LA TRANSMISIÓN DE VOZ Y DATOS EN EL TERMINAL TERRESTRE DEL CANTÓN JIPIJAPA</w:t>
      </w:r>
      <w:r w:rsidRPr="00573C45">
        <w:t xml:space="preserve">. </w:t>
      </w:r>
      <w:r w:rsidRPr="009107A0">
        <w:rPr>
          <w:lang w:val="pt-BR"/>
        </w:rPr>
        <w:t>3Ciencias.</w:t>
      </w:r>
    </w:p>
    <w:p w14:paraId="4DE8B9C1" w14:textId="77777777" w:rsidR="00573C45" w:rsidRPr="009107A0" w:rsidRDefault="00573C45" w:rsidP="00573C45">
      <w:pPr>
        <w:pStyle w:val="Bibliografa"/>
        <w:rPr>
          <w:lang w:val="pt-BR"/>
        </w:rPr>
      </w:pPr>
      <w:r w:rsidRPr="009107A0">
        <w:rPr>
          <w:lang w:val="pt-BR"/>
        </w:rPr>
        <w:t xml:space="preserve">TP-Link. (2022). </w:t>
      </w:r>
      <w:r w:rsidRPr="009107A0">
        <w:rPr>
          <w:i/>
          <w:iCs/>
          <w:lang w:val="pt-BR"/>
        </w:rPr>
        <w:t>Router Inalámbrico N de 300Mbps</w:t>
      </w:r>
      <w:r w:rsidRPr="009107A0">
        <w:rPr>
          <w:lang w:val="pt-BR"/>
        </w:rPr>
        <w:t>. https://www.tp-link.com/es/service-provider/wifi-router/tl-wr850n/</w:t>
      </w:r>
    </w:p>
    <w:p w14:paraId="742AEDD6" w14:textId="77777777" w:rsidR="00573C45" w:rsidRPr="00573C45" w:rsidRDefault="00573C45" w:rsidP="00573C45">
      <w:pPr>
        <w:pStyle w:val="Bibliografa"/>
      </w:pPr>
      <w:r w:rsidRPr="00573C45">
        <w:t xml:space="preserve">Weather Spark. (2021a). </w:t>
      </w:r>
      <w:r w:rsidRPr="00573C45">
        <w:rPr>
          <w:i/>
          <w:iCs/>
        </w:rPr>
        <w:t>El clima en Miraflores, el tiempo por mes, temperatura promedio</w:t>
      </w:r>
      <w:r w:rsidRPr="00573C45">
        <w:t>. https://es.weatherspark.com/y/24339/Clima-promedio-en-Miraflores-Colombia-durante-todo-el-a%C3%B1o</w:t>
      </w:r>
    </w:p>
    <w:p w14:paraId="2DF32AF2" w14:textId="77777777" w:rsidR="00573C45" w:rsidRPr="00573C45" w:rsidRDefault="00573C45" w:rsidP="00573C45">
      <w:pPr>
        <w:pStyle w:val="Bibliografa"/>
      </w:pPr>
      <w:r w:rsidRPr="00573C45">
        <w:lastRenderedPageBreak/>
        <w:t xml:space="preserve">Weather Spark. (2021b). </w:t>
      </w:r>
      <w:r w:rsidRPr="00573C45">
        <w:rPr>
          <w:i/>
          <w:iCs/>
        </w:rPr>
        <w:t>Salida y puesta del sol en Miraflores Boyacá</w:t>
      </w:r>
      <w:r w:rsidRPr="00573C45">
        <w:t>. https://es.weatherspark.com/y/24339/Clima-promedio-en-Miraflores-Colombia-durante-todo-el-a%C3%B1o</w:t>
      </w:r>
    </w:p>
    <w:p w14:paraId="5FB904C7" w14:textId="2B971CC9" w:rsidR="00747168" w:rsidRPr="00724010" w:rsidRDefault="00736169" w:rsidP="0030246F">
      <w:pPr>
        <w:spacing w:line="360" w:lineRule="auto"/>
        <w:ind w:left="709" w:hanging="709"/>
        <w:jc w:val="both"/>
        <w:rPr>
          <w:lang w:val="es-CO"/>
        </w:rPr>
      </w:pPr>
      <w:r>
        <w:fldChar w:fldCharType="end"/>
      </w:r>
      <w:r w:rsidR="00E2533D" w:rsidRPr="00724010">
        <w:rPr>
          <w:lang w:val="es-CO"/>
        </w:rPr>
        <w:t xml:space="preserve"> </w:t>
      </w:r>
    </w:p>
    <w:sectPr w:rsidR="00747168" w:rsidRPr="00724010" w:rsidSect="00B729A5">
      <w:headerReference w:type="default" r:id="rId43"/>
      <w:pgSz w:w="12242" w:h="15842" w:code="125"/>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72EF8E" w14:textId="77777777" w:rsidR="00114003" w:rsidRDefault="00114003" w:rsidP="00D772B4">
      <w:r>
        <w:separator/>
      </w:r>
    </w:p>
    <w:p w14:paraId="0B5CEFEF" w14:textId="77777777" w:rsidR="00114003" w:rsidRDefault="00114003" w:rsidP="00D772B4"/>
  </w:endnote>
  <w:endnote w:type="continuationSeparator" w:id="0">
    <w:p w14:paraId="08171E05" w14:textId="77777777" w:rsidR="00114003" w:rsidRDefault="00114003" w:rsidP="00D772B4">
      <w:r>
        <w:continuationSeparator/>
      </w:r>
    </w:p>
    <w:p w14:paraId="79E75D8F" w14:textId="77777777" w:rsidR="00114003" w:rsidRDefault="00114003" w:rsidP="00D772B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997611" w14:textId="77777777" w:rsidR="00114003" w:rsidRDefault="00114003" w:rsidP="00D772B4">
      <w:r>
        <w:separator/>
      </w:r>
    </w:p>
    <w:p w14:paraId="26536DFA" w14:textId="77777777" w:rsidR="00114003" w:rsidRDefault="00114003" w:rsidP="00D772B4"/>
  </w:footnote>
  <w:footnote w:type="continuationSeparator" w:id="0">
    <w:p w14:paraId="73726AA7" w14:textId="77777777" w:rsidR="00114003" w:rsidRDefault="00114003" w:rsidP="00D772B4">
      <w:r>
        <w:continuationSeparator/>
      </w:r>
    </w:p>
    <w:p w14:paraId="07728B1F" w14:textId="77777777" w:rsidR="00114003" w:rsidRDefault="00114003" w:rsidP="00D772B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45634503"/>
      <w:docPartObj>
        <w:docPartGallery w:val="Page Numbers (Top of Page)"/>
        <w:docPartUnique/>
      </w:docPartObj>
    </w:sdtPr>
    <w:sdtContent>
      <w:p w14:paraId="1B89CD16" w14:textId="6451DB62" w:rsidR="004B08CF" w:rsidRDefault="004B08CF" w:rsidP="00D772B4">
        <w:pPr>
          <w:pStyle w:val="Encabezado"/>
        </w:pPr>
        <w:r>
          <w:fldChar w:fldCharType="begin"/>
        </w:r>
        <w:r>
          <w:instrText>PAGE   \* MERGEFORMAT</w:instrText>
        </w:r>
        <w:r>
          <w:fldChar w:fldCharType="separate"/>
        </w:r>
        <w:r w:rsidR="00AD27C6">
          <w:rPr>
            <w:noProof/>
          </w:rPr>
          <w:t>23</w:t>
        </w:r>
        <w:r>
          <w:fldChar w:fldCharType="end"/>
        </w:r>
      </w:p>
    </w:sdtContent>
  </w:sdt>
  <w:p w14:paraId="108D8968" w14:textId="77777777" w:rsidR="004B08CF" w:rsidRDefault="004B08CF" w:rsidP="00D772B4">
    <w:pPr>
      <w:pStyle w:val="Encabezado"/>
    </w:pPr>
  </w:p>
  <w:p w14:paraId="4BE3E97C" w14:textId="77777777" w:rsidR="004B08CF" w:rsidRDefault="004B08CF" w:rsidP="00D772B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02057"/>
    <w:multiLevelType w:val="multilevel"/>
    <w:tmpl w:val="77D49B10"/>
    <w:lvl w:ilvl="0">
      <w:start w:val="1"/>
      <w:numFmt w:val="bullet"/>
      <w:lvlText w:val=""/>
      <w:lvlJc w:val="left"/>
      <w:pPr>
        <w:ind w:left="720" w:hanging="360"/>
      </w:pPr>
      <w:rPr>
        <w:rFonts w:ascii="Wingdings" w:hAnsi="Wingdings"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 w15:restartNumberingAfterBreak="0">
    <w:nsid w:val="046A00FE"/>
    <w:multiLevelType w:val="hybridMultilevel"/>
    <w:tmpl w:val="B26EA83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53E4C19"/>
    <w:multiLevelType w:val="hybridMultilevel"/>
    <w:tmpl w:val="1A126BC4"/>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8BE0202"/>
    <w:multiLevelType w:val="multilevel"/>
    <w:tmpl w:val="4A3C5352"/>
    <w:lvl w:ilvl="0">
      <w:start w:val="1"/>
      <w:numFmt w:val="bullet"/>
      <w:lvlText w:val=""/>
      <w:lvlJc w:val="left"/>
      <w:pPr>
        <w:ind w:left="720" w:hanging="360"/>
      </w:pPr>
      <w:rPr>
        <w:rFonts w:ascii="Wingdings" w:hAnsi="Wingding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15:restartNumberingAfterBreak="0">
    <w:nsid w:val="08C94574"/>
    <w:multiLevelType w:val="hybridMultilevel"/>
    <w:tmpl w:val="E4DA1D3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173A49E5"/>
    <w:multiLevelType w:val="hybridMultilevel"/>
    <w:tmpl w:val="45683C8E"/>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6" w15:restartNumberingAfterBreak="0">
    <w:nsid w:val="1B2055A0"/>
    <w:multiLevelType w:val="hybridMultilevel"/>
    <w:tmpl w:val="2BD851C8"/>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7" w15:restartNumberingAfterBreak="0">
    <w:nsid w:val="1FE53B87"/>
    <w:multiLevelType w:val="hybridMultilevel"/>
    <w:tmpl w:val="B1F0EA8A"/>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22747385"/>
    <w:multiLevelType w:val="hybridMultilevel"/>
    <w:tmpl w:val="1C506BC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2816059B"/>
    <w:multiLevelType w:val="hybridMultilevel"/>
    <w:tmpl w:val="6D7489A6"/>
    <w:lvl w:ilvl="0" w:tplc="F724BEE8">
      <w:numFmt w:val="bullet"/>
      <w:lvlText w:val="•"/>
      <w:lvlJc w:val="left"/>
      <w:pPr>
        <w:ind w:left="360" w:hanging="360"/>
      </w:pPr>
      <w:rPr>
        <w:rFonts w:hint="default"/>
        <w:lang w:val="es-ES" w:eastAsia="en-US" w:bidi="ar-SA"/>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0" w15:restartNumberingAfterBreak="0">
    <w:nsid w:val="2D776523"/>
    <w:multiLevelType w:val="hybridMultilevel"/>
    <w:tmpl w:val="9670DDDC"/>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1" w15:restartNumberingAfterBreak="0">
    <w:nsid w:val="2E313828"/>
    <w:multiLevelType w:val="hybridMultilevel"/>
    <w:tmpl w:val="3DF0AC4C"/>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32D13742"/>
    <w:multiLevelType w:val="hybridMultilevel"/>
    <w:tmpl w:val="3D789AD4"/>
    <w:lvl w:ilvl="0" w:tplc="F724BEE8">
      <w:numFmt w:val="bullet"/>
      <w:lvlText w:val="•"/>
      <w:lvlJc w:val="left"/>
      <w:pPr>
        <w:ind w:left="360" w:hanging="360"/>
      </w:pPr>
      <w:rPr>
        <w:rFonts w:hint="default"/>
        <w:lang w:val="es-ES" w:eastAsia="en-US" w:bidi="ar-SA"/>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3" w15:restartNumberingAfterBreak="0">
    <w:nsid w:val="33EC179F"/>
    <w:multiLevelType w:val="hybridMultilevel"/>
    <w:tmpl w:val="E5A806C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356062A3"/>
    <w:multiLevelType w:val="hybridMultilevel"/>
    <w:tmpl w:val="B2DC349A"/>
    <w:lvl w:ilvl="0" w:tplc="43187038">
      <w:start w:val="1"/>
      <w:numFmt w:val="decimal"/>
      <w:lvlText w:val="%1)"/>
      <w:lvlJc w:val="left"/>
      <w:pPr>
        <w:ind w:left="822" w:hanging="360"/>
      </w:pPr>
      <w:rPr>
        <w:rFonts w:ascii="Calibri" w:eastAsia="Calibri" w:hAnsi="Calibri" w:cs="Calibri" w:hint="default"/>
        <w:w w:val="100"/>
        <w:sz w:val="22"/>
        <w:szCs w:val="22"/>
        <w:lang w:val="es-ES" w:eastAsia="en-US" w:bidi="ar-SA"/>
      </w:rPr>
    </w:lvl>
    <w:lvl w:ilvl="1" w:tplc="9F6EA8AA">
      <w:numFmt w:val="bullet"/>
      <w:lvlText w:val=""/>
      <w:lvlJc w:val="left"/>
      <w:pPr>
        <w:ind w:left="1182" w:hanging="360"/>
      </w:pPr>
      <w:rPr>
        <w:rFonts w:ascii="Symbol" w:eastAsia="Symbol" w:hAnsi="Symbol" w:cs="Symbol" w:hint="default"/>
        <w:w w:val="100"/>
        <w:sz w:val="22"/>
        <w:szCs w:val="22"/>
        <w:lang w:val="es-ES" w:eastAsia="en-US" w:bidi="ar-SA"/>
      </w:rPr>
    </w:lvl>
    <w:lvl w:ilvl="2" w:tplc="F724BEE8">
      <w:numFmt w:val="bullet"/>
      <w:lvlText w:val="•"/>
      <w:lvlJc w:val="left"/>
      <w:pPr>
        <w:ind w:left="2055" w:hanging="360"/>
      </w:pPr>
      <w:rPr>
        <w:rFonts w:hint="default"/>
        <w:lang w:val="es-ES" w:eastAsia="en-US" w:bidi="ar-SA"/>
      </w:rPr>
    </w:lvl>
    <w:lvl w:ilvl="3" w:tplc="5C0CA4DC">
      <w:numFmt w:val="bullet"/>
      <w:lvlText w:val="•"/>
      <w:lvlJc w:val="left"/>
      <w:pPr>
        <w:ind w:left="2931" w:hanging="360"/>
      </w:pPr>
      <w:rPr>
        <w:rFonts w:hint="default"/>
        <w:lang w:val="es-ES" w:eastAsia="en-US" w:bidi="ar-SA"/>
      </w:rPr>
    </w:lvl>
    <w:lvl w:ilvl="4" w:tplc="24AEA35C">
      <w:numFmt w:val="bullet"/>
      <w:lvlText w:val="•"/>
      <w:lvlJc w:val="left"/>
      <w:pPr>
        <w:ind w:left="3806" w:hanging="360"/>
      </w:pPr>
      <w:rPr>
        <w:rFonts w:hint="default"/>
        <w:lang w:val="es-ES" w:eastAsia="en-US" w:bidi="ar-SA"/>
      </w:rPr>
    </w:lvl>
    <w:lvl w:ilvl="5" w:tplc="7CF6761A">
      <w:numFmt w:val="bullet"/>
      <w:lvlText w:val="•"/>
      <w:lvlJc w:val="left"/>
      <w:pPr>
        <w:ind w:left="4682" w:hanging="360"/>
      </w:pPr>
      <w:rPr>
        <w:rFonts w:hint="default"/>
        <w:lang w:val="es-ES" w:eastAsia="en-US" w:bidi="ar-SA"/>
      </w:rPr>
    </w:lvl>
    <w:lvl w:ilvl="6" w:tplc="26D4D52A">
      <w:numFmt w:val="bullet"/>
      <w:lvlText w:val="•"/>
      <w:lvlJc w:val="left"/>
      <w:pPr>
        <w:ind w:left="5557" w:hanging="360"/>
      </w:pPr>
      <w:rPr>
        <w:rFonts w:hint="default"/>
        <w:lang w:val="es-ES" w:eastAsia="en-US" w:bidi="ar-SA"/>
      </w:rPr>
    </w:lvl>
    <w:lvl w:ilvl="7" w:tplc="6688F480">
      <w:numFmt w:val="bullet"/>
      <w:lvlText w:val="•"/>
      <w:lvlJc w:val="left"/>
      <w:pPr>
        <w:ind w:left="6433" w:hanging="360"/>
      </w:pPr>
      <w:rPr>
        <w:rFonts w:hint="default"/>
        <w:lang w:val="es-ES" w:eastAsia="en-US" w:bidi="ar-SA"/>
      </w:rPr>
    </w:lvl>
    <w:lvl w:ilvl="8" w:tplc="779C2DFC">
      <w:numFmt w:val="bullet"/>
      <w:lvlText w:val="•"/>
      <w:lvlJc w:val="left"/>
      <w:pPr>
        <w:ind w:left="7308" w:hanging="360"/>
      </w:pPr>
      <w:rPr>
        <w:rFonts w:hint="default"/>
        <w:lang w:val="es-ES" w:eastAsia="en-US" w:bidi="ar-SA"/>
      </w:rPr>
    </w:lvl>
  </w:abstractNum>
  <w:abstractNum w:abstractNumId="15" w15:restartNumberingAfterBreak="0">
    <w:nsid w:val="366631FD"/>
    <w:multiLevelType w:val="multilevel"/>
    <w:tmpl w:val="D5C465A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6" w15:restartNumberingAfterBreak="0">
    <w:nsid w:val="4311322C"/>
    <w:multiLevelType w:val="multilevel"/>
    <w:tmpl w:val="1526B41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97F4CDF"/>
    <w:multiLevelType w:val="hybridMultilevel"/>
    <w:tmpl w:val="A99E9F64"/>
    <w:lvl w:ilvl="0" w:tplc="240A000B">
      <w:start w:val="1"/>
      <w:numFmt w:val="bullet"/>
      <w:lvlText w:val=""/>
      <w:lvlJc w:val="left"/>
      <w:pPr>
        <w:ind w:left="1077" w:hanging="360"/>
      </w:pPr>
      <w:rPr>
        <w:rFonts w:ascii="Wingdings" w:hAnsi="Wingdings" w:hint="default"/>
      </w:rPr>
    </w:lvl>
    <w:lvl w:ilvl="1" w:tplc="240A0003" w:tentative="1">
      <w:start w:val="1"/>
      <w:numFmt w:val="bullet"/>
      <w:lvlText w:val="o"/>
      <w:lvlJc w:val="left"/>
      <w:pPr>
        <w:ind w:left="1797" w:hanging="360"/>
      </w:pPr>
      <w:rPr>
        <w:rFonts w:ascii="Courier New" w:hAnsi="Courier New" w:cs="Courier New" w:hint="default"/>
      </w:rPr>
    </w:lvl>
    <w:lvl w:ilvl="2" w:tplc="240A0005" w:tentative="1">
      <w:start w:val="1"/>
      <w:numFmt w:val="bullet"/>
      <w:lvlText w:val=""/>
      <w:lvlJc w:val="left"/>
      <w:pPr>
        <w:ind w:left="2517" w:hanging="360"/>
      </w:pPr>
      <w:rPr>
        <w:rFonts w:ascii="Wingdings" w:hAnsi="Wingdings" w:hint="default"/>
      </w:rPr>
    </w:lvl>
    <w:lvl w:ilvl="3" w:tplc="240A0001" w:tentative="1">
      <w:start w:val="1"/>
      <w:numFmt w:val="bullet"/>
      <w:lvlText w:val=""/>
      <w:lvlJc w:val="left"/>
      <w:pPr>
        <w:ind w:left="3237" w:hanging="360"/>
      </w:pPr>
      <w:rPr>
        <w:rFonts w:ascii="Symbol" w:hAnsi="Symbol" w:hint="default"/>
      </w:rPr>
    </w:lvl>
    <w:lvl w:ilvl="4" w:tplc="240A0003" w:tentative="1">
      <w:start w:val="1"/>
      <w:numFmt w:val="bullet"/>
      <w:lvlText w:val="o"/>
      <w:lvlJc w:val="left"/>
      <w:pPr>
        <w:ind w:left="3957" w:hanging="360"/>
      </w:pPr>
      <w:rPr>
        <w:rFonts w:ascii="Courier New" w:hAnsi="Courier New" w:cs="Courier New" w:hint="default"/>
      </w:rPr>
    </w:lvl>
    <w:lvl w:ilvl="5" w:tplc="240A0005" w:tentative="1">
      <w:start w:val="1"/>
      <w:numFmt w:val="bullet"/>
      <w:lvlText w:val=""/>
      <w:lvlJc w:val="left"/>
      <w:pPr>
        <w:ind w:left="4677" w:hanging="360"/>
      </w:pPr>
      <w:rPr>
        <w:rFonts w:ascii="Wingdings" w:hAnsi="Wingdings" w:hint="default"/>
      </w:rPr>
    </w:lvl>
    <w:lvl w:ilvl="6" w:tplc="240A0001" w:tentative="1">
      <w:start w:val="1"/>
      <w:numFmt w:val="bullet"/>
      <w:lvlText w:val=""/>
      <w:lvlJc w:val="left"/>
      <w:pPr>
        <w:ind w:left="5397" w:hanging="360"/>
      </w:pPr>
      <w:rPr>
        <w:rFonts w:ascii="Symbol" w:hAnsi="Symbol" w:hint="default"/>
      </w:rPr>
    </w:lvl>
    <w:lvl w:ilvl="7" w:tplc="240A0003" w:tentative="1">
      <w:start w:val="1"/>
      <w:numFmt w:val="bullet"/>
      <w:lvlText w:val="o"/>
      <w:lvlJc w:val="left"/>
      <w:pPr>
        <w:ind w:left="6117" w:hanging="360"/>
      </w:pPr>
      <w:rPr>
        <w:rFonts w:ascii="Courier New" w:hAnsi="Courier New" w:cs="Courier New" w:hint="default"/>
      </w:rPr>
    </w:lvl>
    <w:lvl w:ilvl="8" w:tplc="240A0005" w:tentative="1">
      <w:start w:val="1"/>
      <w:numFmt w:val="bullet"/>
      <w:lvlText w:val=""/>
      <w:lvlJc w:val="left"/>
      <w:pPr>
        <w:ind w:left="6837" w:hanging="360"/>
      </w:pPr>
      <w:rPr>
        <w:rFonts w:ascii="Wingdings" w:hAnsi="Wingdings" w:hint="default"/>
      </w:rPr>
    </w:lvl>
  </w:abstractNum>
  <w:abstractNum w:abstractNumId="18" w15:restartNumberingAfterBreak="0">
    <w:nsid w:val="4FE37FF8"/>
    <w:multiLevelType w:val="hybridMultilevel"/>
    <w:tmpl w:val="4F24A0D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558D4192"/>
    <w:multiLevelType w:val="hybridMultilevel"/>
    <w:tmpl w:val="8F8EAF1E"/>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0" w15:restartNumberingAfterBreak="0">
    <w:nsid w:val="65263422"/>
    <w:multiLevelType w:val="hybridMultilevel"/>
    <w:tmpl w:val="85FEF32A"/>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67725980"/>
    <w:multiLevelType w:val="hybridMultilevel"/>
    <w:tmpl w:val="8902B134"/>
    <w:lvl w:ilvl="0" w:tplc="240A000B">
      <w:start w:val="1"/>
      <w:numFmt w:val="bullet"/>
      <w:lvlText w:val=""/>
      <w:lvlJc w:val="left"/>
      <w:pPr>
        <w:ind w:left="1440" w:hanging="360"/>
      </w:pPr>
      <w:rPr>
        <w:rFonts w:ascii="Wingdings" w:hAnsi="Wingdings"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2" w15:restartNumberingAfterBreak="0">
    <w:nsid w:val="6C6529B7"/>
    <w:multiLevelType w:val="multilevel"/>
    <w:tmpl w:val="1526B41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6E770965"/>
    <w:multiLevelType w:val="hybridMultilevel"/>
    <w:tmpl w:val="2862890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70536F73"/>
    <w:multiLevelType w:val="hybridMultilevel"/>
    <w:tmpl w:val="9634D35A"/>
    <w:lvl w:ilvl="0" w:tplc="B65C68F2">
      <w:start w:val="1"/>
      <w:numFmt w:val="bullet"/>
      <w:lvlText w:val=""/>
      <w:lvlJc w:val="left"/>
      <w:pPr>
        <w:ind w:left="786" w:hanging="360"/>
      </w:pPr>
      <w:rPr>
        <w:rFonts w:ascii="Wingdings" w:hAnsi="Wingdings" w:hint="default"/>
        <w:strike w:val="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7C34269D"/>
    <w:multiLevelType w:val="hybridMultilevel"/>
    <w:tmpl w:val="FB766E5E"/>
    <w:lvl w:ilvl="0" w:tplc="24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113010830">
    <w:abstractNumId w:val="15"/>
  </w:num>
  <w:num w:numId="2" w16cid:durableId="1000498398">
    <w:abstractNumId w:val="23"/>
  </w:num>
  <w:num w:numId="3" w16cid:durableId="814419515">
    <w:abstractNumId w:val="3"/>
  </w:num>
  <w:num w:numId="4" w16cid:durableId="523519041">
    <w:abstractNumId w:val="11"/>
  </w:num>
  <w:num w:numId="5" w16cid:durableId="2136942613">
    <w:abstractNumId w:val="22"/>
  </w:num>
  <w:num w:numId="6" w16cid:durableId="2058431587">
    <w:abstractNumId w:val="16"/>
  </w:num>
  <w:num w:numId="7" w16cid:durableId="1280574361">
    <w:abstractNumId w:val="4"/>
  </w:num>
  <w:num w:numId="8" w16cid:durableId="1453283183">
    <w:abstractNumId w:val="1"/>
  </w:num>
  <w:num w:numId="9" w16cid:durableId="1818841796">
    <w:abstractNumId w:val="0"/>
  </w:num>
  <w:num w:numId="10" w16cid:durableId="180824395">
    <w:abstractNumId w:val="24"/>
  </w:num>
  <w:num w:numId="11" w16cid:durableId="2050915834">
    <w:abstractNumId w:val="14"/>
  </w:num>
  <w:num w:numId="12" w16cid:durableId="688260722">
    <w:abstractNumId w:val="8"/>
  </w:num>
  <w:num w:numId="13" w16cid:durableId="2018726869">
    <w:abstractNumId w:val="13"/>
  </w:num>
  <w:num w:numId="14" w16cid:durableId="898785351">
    <w:abstractNumId w:val="2"/>
  </w:num>
  <w:num w:numId="15" w16cid:durableId="2110850948">
    <w:abstractNumId w:val="12"/>
  </w:num>
  <w:num w:numId="16" w16cid:durableId="1212424495">
    <w:abstractNumId w:val="9"/>
  </w:num>
  <w:num w:numId="17" w16cid:durableId="1493764221">
    <w:abstractNumId w:val="7"/>
  </w:num>
  <w:num w:numId="18" w16cid:durableId="751001195">
    <w:abstractNumId w:val="20"/>
  </w:num>
  <w:num w:numId="19" w16cid:durableId="820539229">
    <w:abstractNumId w:val="6"/>
  </w:num>
  <w:num w:numId="20" w16cid:durableId="2089763092">
    <w:abstractNumId w:val="18"/>
  </w:num>
  <w:num w:numId="21" w16cid:durableId="175340790">
    <w:abstractNumId w:val="17"/>
  </w:num>
  <w:num w:numId="22" w16cid:durableId="504134363">
    <w:abstractNumId w:val="21"/>
  </w:num>
  <w:num w:numId="23" w16cid:durableId="1139492278">
    <w:abstractNumId w:val="25"/>
  </w:num>
  <w:num w:numId="24" w16cid:durableId="97988872">
    <w:abstractNumId w:val="19"/>
  </w:num>
  <w:num w:numId="25" w16cid:durableId="1851261903">
    <w:abstractNumId w:val="10"/>
  </w:num>
  <w:num w:numId="26" w16cid:durableId="1250506530">
    <w:abstractNumId w:val="5"/>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03112"/>
    <w:rsid w:val="000008F7"/>
    <w:rsid w:val="00006463"/>
    <w:rsid w:val="0001462A"/>
    <w:rsid w:val="000247B0"/>
    <w:rsid w:val="000310BF"/>
    <w:rsid w:val="0003194E"/>
    <w:rsid w:val="00032D79"/>
    <w:rsid w:val="000352A5"/>
    <w:rsid w:val="00040D51"/>
    <w:rsid w:val="000428E8"/>
    <w:rsid w:val="00043267"/>
    <w:rsid w:val="00046B49"/>
    <w:rsid w:val="00047632"/>
    <w:rsid w:val="000525B0"/>
    <w:rsid w:val="00060001"/>
    <w:rsid w:val="00062D3E"/>
    <w:rsid w:val="000633BE"/>
    <w:rsid w:val="0007273A"/>
    <w:rsid w:val="00080199"/>
    <w:rsid w:val="000A441D"/>
    <w:rsid w:val="000A7E12"/>
    <w:rsid w:val="000C4AD6"/>
    <w:rsid w:val="000D06AF"/>
    <w:rsid w:val="000D4BF3"/>
    <w:rsid w:val="000F2443"/>
    <w:rsid w:val="000F6C70"/>
    <w:rsid w:val="00112578"/>
    <w:rsid w:val="00114003"/>
    <w:rsid w:val="00114C4E"/>
    <w:rsid w:val="00115289"/>
    <w:rsid w:val="00131A93"/>
    <w:rsid w:val="0013441B"/>
    <w:rsid w:val="00134C00"/>
    <w:rsid w:val="001360F0"/>
    <w:rsid w:val="00136518"/>
    <w:rsid w:val="00141783"/>
    <w:rsid w:val="0014352A"/>
    <w:rsid w:val="001459FE"/>
    <w:rsid w:val="00146663"/>
    <w:rsid w:val="001503C2"/>
    <w:rsid w:val="00152C39"/>
    <w:rsid w:val="00153039"/>
    <w:rsid w:val="00156A04"/>
    <w:rsid w:val="00157FBE"/>
    <w:rsid w:val="001653D4"/>
    <w:rsid w:val="00171540"/>
    <w:rsid w:val="001719F6"/>
    <w:rsid w:val="00172A80"/>
    <w:rsid w:val="0018303F"/>
    <w:rsid w:val="001905EF"/>
    <w:rsid w:val="00190B63"/>
    <w:rsid w:val="00192A6A"/>
    <w:rsid w:val="00194EF1"/>
    <w:rsid w:val="001A6A9F"/>
    <w:rsid w:val="001C3B78"/>
    <w:rsid w:val="001C4236"/>
    <w:rsid w:val="001D2F69"/>
    <w:rsid w:val="001D463B"/>
    <w:rsid w:val="001D69D5"/>
    <w:rsid w:val="001D79AC"/>
    <w:rsid w:val="00203E87"/>
    <w:rsid w:val="00204D3E"/>
    <w:rsid w:val="00214163"/>
    <w:rsid w:val="00215B3E"/>
    <w:rsid w:val="00232AAC"/>
    <w:rsid w:val="0023359A"/>
    <w:rsid w:val="00235558"/>
    <w:rsid w:val="002400B1"/>
    <w:rsid w:val="002462C0"/>
    <w:rsid w:val="00250DB0"/>
    <w:rsid w:val="0026428B"/>
    <w:rsid w:val="00266CC1"/>
    <w:rsid w:val="0026722E"/>
    <w:rsid w:val="00267505"/>
    <w:rsid w:val="002716FC"/>
    <w:rsid w:val="00272163"/>
    <w:rsid w:val="002916B4"/>
    <w:rsid w:val="00293298"/>
    <w:rsid w:val="00294576"/>
    <w:rsid w:val="00296109"/>
    <w:rsid w:val="002B4DE2"/>
    <w:rsid w:val="002C4D8C"/>
    <w:rsid w:val="002D3E1F"/>
    <w:rsid w:val="002D4678"/>
    <w:rsid w:val="002D4F6C"/>
    <w:rsid w:val="002E2691"/>
    <w:rsid w:val="002E4744"/>
    <w:rsid w:val="002E67CB"/>
    <w:rsid w:val="002F71A8"/>
    <w:rsid w:val="0030246F"/>
    <w:rsid w:val="0030796A"/>
    <w:rsid w:val="003108A3"/>
    <w:rsid w:val="00311480"/>
    <w:rsid w:val="00316C6E"/>
    <w:rsid w:val="00316C7D"/>
    <w:rsid w:val="003171ED"/>
    <w:rsid w:val="00324ACD"/>
    <w:rsid w:val="003262CD"/>
    <w:rsid w:val="00331B52"/>
    <w:rsid w:val="00341251"/>
    <w:rsid w:val="00342A06"/>
    <w:rsid w:val="003432A6"/>
    <w:rsid w:val="00343468"/>
    <w:rsid w:val="003456AE"/>
    <w:rsid w:val="00345E7D"/>
    <w:rsid w:val="0034663F"/>
    <w:rsid w:val="00362060"/>
    <w:rsid w:val="00362FB0"/>
    <w:rsid w:val="0038414E"/>
    <w:rsid w:val="003841D3"/>
    <w:rsid w:val="00393933"/>
    <w:rsid w:val="00394B4E"/>
    <w:rsid w:val="003A1636"/>
    <w:rsid w:val="003B00BD"/>
    <w:rsid w:val="003B6957"/>
    <w:rsid w:val="003C15A8"/>
    <w:rsid w:val="003D1326"/>
    <w:rsid w:val="003D4B06"/>
    <w:rsid w:val="003D7BC9"/>
    <w:rsid w:val="003F2121"/>
    <w:rsid w:val="003F29A1"/>
    <w:rsid w:val="003F5F82"/>
    <w:rsid w:val="00400776"/>
    <w:rsid w:val="00407218"/>
    <w:rsid w:val="00417C78"/>
    <w:rsid w:val="00420624"/>
    <w:rsid w:val="00431201"/>
    <w:rsid w:val="00434651"/>
    <w:rsid w:val="00434838"/>
    <w:rsid w:val="004409D6"/>
    <w:rsid w:val="00464BF5"/>
    <w:rsid w:val="004701DD"/>
    <w:rsid w:val="00470FB5"/>
    <w:rsid w:val="0047609B"/>
    <w:rsid w:val="00491333"/>
    <w:rsid w:val="004920E0"/>
    <w:rsid w:val="00494E0A"/>
    <w:rsid w:val="004B08CF"/>
    <w:rsid w:val="004B3079"/>
    <w:rsid w:val="004B387B"/>
    <w:rsid w:val="004B7C8C"/>
    <w:rsid w:val="004C19B5"/>
    <w:rsid w:val="004D037A"/>
    <w:rsid w:val="004E1D41"/>
    <w:rsid w:val="004F4F2C"/>
    <w:rsid w:val="00500207"/>
    <w:rsid w:val="0050617D"/>
    <w:rsid w:val="00507406"/>
    <w:rsid w:val="00516BD1"/>
    <w:rsid w:val="005339B8"/>
    <w:rsid w:val="0053410A"/>
    <w:rsid w:val="00534D75"/>
    <w:rsid w:val="005433CD"/>
    <w:rsid w:val="00546121"/>
    <w:rsid w:val="00551551"/>
    <w:rsid w:val="00565657"/>
    <w:rsid w:val="0056740D"/>
    <w:rsid w:val="005708A4"/>
    <w:rsid w:val="00571D44"/>
    <w:rsid w:val="00573C45"/>
    <w:rsid w:val="00574A58"/>
    <w:rsid w:val="005951D7"/>
    <w:rsid w:val="005A75CA"/>
    <w:rsid w:val="005B0244"/>
    <w:rsid w:val="005C342E"/>
    <w:rsid w:val="005C69BC"/>
    <w:rsid w:val="005D1795"/>
    <w:rsid w:val="005D1F70"/>
    <w:rsid w:val="005E0BE7"/>
    <w:rsid w:val="005E10C1"/>
    <w:rsid w:val="005E5828"/>
    <w:rsid w:val="005F46D3"/>
    <w:rsid w:val="00602791"/>
    <w:rsid w:val="006030D9"/>
    <w:rsid w:val="00611061"/>
    <w:rsid w:val="006110AF"/>
    <w:rsid w:val="00626D2A"/>
    <w:rsid w:val="00631859"/>
    <w:rsid w:val="00634764"/>
    <w:rsid w:val="00641D1B"/>
    <w:rsid w:val="00644799"/>
    <w:rsid w:val="00652590"/>
    <w:rsid w:val="00660EAC"/>
    <w:rsid w:val="0066604C"/>
    <w:rsid w:val="0066668F"/>
    <w:rsid w:val="006766B0"/>
    <w:rsid w:val="00691400"/>
    <w:rsid w:val="00692394"/>
    <w:rsid w:val="00695EFE"/>
    <w:rsid w:val="006B028A"/>
    <w:rsid w:val="006C01DF"/>
    <w:rsid w:val="006C47E0"/>
    <w:rsid w:val="006C5ED7"/>
    <w:rsid w:val="006C676F"/>
    <w:rsid w:val="006C7E9D"/>
    <w:rsid w:val="006D7A36"/>
    <w:rsid w:val="006E1BEE"/>
    <w:rsid w:val="006F10F4"/>
    <w:rsid w:val="006F7B08"/>
    <w:rsid w:val="00700073"/>
    <w:rsid w:val="0070672B"/>
    <w:rsid w:val="00713BBA"/>
    <w:rsid w:val="007151B0"/>
    <w:rsid w:val="00720488"/>
    <w:rsid w:val="0072330D"/>
    <w:rsid w:val="00724010"/>
    <w:rsid w:val="007276FA"/>
    <w:rsid w:val="00731A51"/>
    <w:rsid w:val="00736169"/>
    <w:rsid w:val="00736CD5"/>
    <w:rsid w:val="00745916"/>
    <w:rsid w:val="00746262"/>
    <w:rsid w:val="00747168"/>
    <w:rsid w:val="007512EC"/>
    <w:rsid w:val="00751B50"/>
    <w:rsid w:val="007562AF"/>
    <w:rsid w:val="00757285"/>
    <w:rsid w:val="007617D7"/>
    <w:rsid w:val="0076201D"/>
    <w:rsid w:val="00766BD0"/>
    <w:rsid w:val="00775760"/>
    <w:rsid w:val="00780861"/>
    <w:rsid w:val="007840AE"/>
    <w:rsid w:val="0079119F"/>
    <w:rsid w:val="00791B45"/>
    <w:rsid w:val="00795398"/>
    <w:rsid w:val="00795698"/>
    <w:rsid w:val="00797C8B"/>
    <w:rsid w:val="007A550B"/>
    <w:rsid w:val="007C2CCF"/>
    <w:rsid w:val="007C7D33"/>
    <w:rsid w:val="007D1911"/>
    <w:rsid w:val="007F08C7"/>
    <w:rsid w:val="007F2F90"/>
    <w:rsid w:val="0080213C"/>
    <w:rsid w:val="00803112"/>
    <w:rsid w:val="00803947"/>
    <w:rsid w:val="00805624"/>
    <w:rsid w:val="00807F2B"/>
    <w:rsid w:val="00812A17"/>
    <w:rsid w:val="0081555D"/>
    <w:rsid w:val="00820239"/>
    <w:rsid w:val="00822FBF"/>
    <w:rsid w:val="008345E1"/>
    <w:rsid w:val="0083566F"/>
    <w:rsid w:val="00836A6B"/>
    <w:rsid w:val="008504A7"/>
    <w:rsid w:val="00852972"/>
    <w:rsid w:val="00855C01"/>
    <w:rsid w:val="00883567"/>
    <w:rsid w:val="00887CD0"/>
    <w:rsid w:val="0089613C"/>
    <w:rsid w:val="008A01E8"/>
    <w:rsid w:val="008B1003"/>
    <w:rsid w:val="008B6E62"/>
    <w:rsid w:val="008D01CA"/>
    <w:rsid w:val="008D1004"/>
    <w:rsid w:val="008D3FA7"/>
    <w:rsid w:val="008F17E7"/>
    <w:rsid w:val="008F200E"/>
    <w:rsid w:val="008F3BD3"/>
    <w:rsid w:val="008F50F4"/>
    <w:rsid w:val="00910703"/>
    <w:rsid w:val="009107A0"/>
    <w:rsid w:val="0092299F"/>
    <w:rsid w:val="00927961"/>
    <w:rsid w:val="00927F19"/>
    <w:rsid w:val="00930CD8"/>
    <w:rsid w:val="009339E0"/>
    <w:rsid w:val="00940784"/>
    <w:rsid w:val="00955C0C"/>
    <w:rsid w:val="00961C0E"/>
    <w:rsid w:val="0098040B"/>
    <w:rsid w:val="009869C6"/>
    <w:rsid w:val="009A165D"/>
    <w:rsid w:val="009A4675"/>
    <w:rsid w:val="009C1F07"/>
    <w:rsid w:val="009C1F35"/>
    <w:rsid w:val="009C2E05"/>
    <w:rsid w:val="009D4EA7"/>
    <w:rsid w:val="009E708F"/>
    <w:rsid w:val="009F1C48"/>
    <w:rsid w:val="009F22E9"/>
    <w:rsid w:val="00A044BF"/>
    <w:rsid w:val="00A116AB"/>
    <w:rsid w:val="00A23BA9"/>
    <w:rsid w:val="00A23BB4"/>
    <w:rsid w:val="00A259F1"/>
    <w:rsid w:val="00A311B5"/>
    <w:rsid w:val="00A33FD1"/>
    <w:rsid w:val="00A34CE4"/>
    <w:rsid w:val="00A369A7"/>
    <w:rsid w:val="00A36FE4"/>
    <w:rsid w:val="00A3733D"/>
    <w:rsid w:val="00A54C63"/>
    <w:rsid w:val="00A575F5"/>
    <w:rsid w:val="00A7051B"/>
    <w:rsid w:val="00A72EAA"/>
    <w:rsid w:val="00A74553"/>
    <w:rsid w:val="00A75498"/>
    <w:rsid w:val="00A81A69"/>
    <w:rsid w:val="00A821A6"/>
    <w:rsid w:val="00A8638E"/>
    <w:rsid w:val="00A9007A"/>
    <w:rsid w:val="00A94FE9"/>
    <w:rsid w:val="00AA2A39"/>
    <w:rsid w:val="00AB412D"/>
    <w:rsid w:val="00AB4B17"/>
    <w:rsid w:val="00AB7B5B"/>
    <w:rsid w:val="00AD27C6"/>
    <w:rsid w:val="00AD3CC9"/>
    <w:rsid w:val="00AD5426"/>
    <w:rsid w:val="00AD5696"/>
    <w:rsid w:val="00AE2DC8"/>
    <w:rsid w:val="00AE4822"/>
    <w:rsid w:val="00AF2E6D"/>
    <w:rsid w:val="00AF6B9B"/>
    <w:rsid w:val="00B00A45"/>
    <w:rsid w:val="00B017B9"/>
    <w:rsid w:val="00B01CCB"/>
    <w:rsid w:val="00B022E6"/>
    <w:rsid w:val="00B05F80"/>
    <w:rsid w:val="00B235A6"/>
    <w:rsid w:val="00B315CF"/>
    <w:rsid w:val="00B50161"/>
    <w:rsid w:val="00B65994"/>
    <w:rsid w:val="00B71FDE"/>
    <w:rsid w:val="00B729A5"/>
    <w:rsid w:val="00B77387"/>
    <w:rsid w:val="00B83001"/>
    <w:rsid w:val="00B926C0"/>
    <w:rsid w:val="00B94D9B"/>
    <w:rsid w:val="00BB0A9E"/>
    <w:rsid w:val="00BB253E"/>
    <w:rsid w:val="00BE46F2"/>
    <w:rsid w:val="00BF03F6"/>
    <w:rsid w:val="00BF0B08"/>
    <w:rsid w:val="00C030BF"/>
    <w:rsid w:val="00C056C0"/>
    <w:rsid w:val="00C071B0"/>
    <w:rsid w:val="00C10DC1"/>
    <w:rsid w:val="00C12223"/>
    <w:rsid w:val="00C22BA1"/>
    <w:rsid w:val="00C25331"/>
    <w:rsid w:val="00C25E48"/>
    <w:rsid w:val="00C527F1"/>
    <w:rsid w:val="00C5363A"/>
    <w:rsid w:val="00C55080"/>
    <w:rsid w:val="00C620B3"/>
    <w:rsid w:val="00C65429"/>
    <w:rsid w:val="00C67748"/>
    <w:rsid w:val="00C743A6"/>
    <w:rsid w:val="00C8297D"/>
    <w:rsid w:val="00C87462"/>
    <w:rsid w:val="00C933B9"/>
    <w:rsid w:val="00CA0606"/>
    <w:rsid w:val="00CA0AA7"/>
    <w:rsid w:val="00CC648D"/>
    <w:rsid w:val="00CD6046"/>
    <w:rsid w:val="00CD667C"/>
    <w:rsid w:val="00CE2966"/>
    <w:rsid w:val="00CF0BEF"/>
    <w:rsid w:val="00CF0EFD"/>
    <w:rsid w:val="00CF2CEB"/>
    <w:rsid w:val="00CF3867"/>
    <w:rsid w:val="00D040FB"/>
    <w:rsid w:val="00D04778"/>
    <w:rsid w:val="00D06302"/>
    <w:rsid w:val="00D076DB"/>
    <w:rsid w:val="00D10F69"/>
    <w:rsid w:val="00D172BD"/>
    <w:rsid w:val="00D26215"/>
    <w:rsid w:val="00D33ECD"/>
    <w:rsid w:val="00D40CD5"/>
    <w:rsid w:val="00D47032"/>
    <w:rsid w:val="00D506B9"/>
    <w:rsid w:val="00D5380A"/>
    <w:rsid w:val="00D55231"/>
    <w:rsid w:val="00D55E1E"/>
    <w:rsid w:val="00D661F2"/>
    <w:rsid w:val="00D74117"/>
    <w:rsid w:val="00D75EDE"/>
    <w:rsid w:val="00D772B4"/>
    <w:rsid w:val="00D80A23"/>
    <w:rsid w:val="00DA0522"/>
    <w:rsid w:val="00DA3894"/>
    <w:rsid w:val="00DA5AA3"/>
    <w:rsid w:val="00DB17BB"/>
    <w:rsid w:val="00DB4186"/>
    <w:rsid w:val="00DB6971"/>
    <w:rsid w:val="00DC110C"/>
    <w:rsid w:val="00DC7255"/>
    <w:rsid w:val="00E00ECC"/>
    <w:rsid w:val="00E12A6D"/>
    <w:rsid w:val="00E2487C"/>
    <w:rsid w:val="00E2526A"/>
    <w:rsid w:val="00E2533D"/>
    <w:rsid w:val="00E31179"/>
    <w:rsid w:val="00E34522"/>
    <w:rsid w:val="00E42457"/>
    <w:rsid w:val="00E44AC5"/>
    <w:rsid w:val="00E51F32"/>
    <w:rsid w:val="00E559BD"/>
    <w:rsid w:val="00E611BD"/>
    <w:rsid w:val="00E65EE5"/>
    <w:rsid w:val="00E71064"/>
    <w:rsid w:val="00E72B94"/>
    <w:rsid w:val="00E7714B"/>
    <w:rsid w:val="00E81C16"/>
    <w:rsid w:val="00E866E4"/>
    <w:rsid w:val="00E874E5"/>
    <w:rsid w:val="00E9734B"/>
    <w:rsid w:val="00EB19EC"/>
    <w:rsid w:val="00EB2F96"/>
    <w:rsid w:val="00EB456F"/>
    <w:rsid w:val="00EC687F"/>
    <w:rsid w:val="00ED42E7"/>
    <w:rsid w:val="00EF452A"/>
    <w:rsid w:val="00EF45CF"/>
    <w:rsid w:val="00EF56CD"/>
    <w:rsid w:val="00F00108"/>
    <w:rsid w:val="00F01EB9"/>
    <w:rsid w:val="00F1206D"/>
    <w:rsid w:val="00F15E54"/>
    <w:rsid w:val="00F302D3"/>
    <w:rsid w:val="00F3352D"/>
    <w:rsid w:val="00F34829"/>
    <w:rsid w:val="00F40BDD"/>
    <w:rsid w:val="00F45FEF"/>
    <w:rsid w:val="00F51F37"/>
    <w:rsid w:val="00F60CAA"/>
    <w:rsid w:val="00F6580B"/>
    <w:rsid w:val="00F709BE"/>
    <w:rsid w:val="00F74882"/>
    <w:rsid w:val="00F77BD3"/>
    <w:rsid w:val="00F94E3B"/>
    <w:rsid w:val="00FA1A50"/>
    <w:rsid w:val="00FA72D0"/>
    <w:rsid w:val="00FB7EC8"/>
    <w:rsid w:val="00FC2E89"/>
    <w:rsid w:val="00FC411F"/>
    <w:rsid w:val="00FC506A"/>
    <w:rsid w:val="00FD03D0"/>
    <w:rsid w:val="00FD2A24"/>
    <w:rsid w:val="00FE57FB"/>
    <w:rsid w:val="00FF09A6"/>
    <w:rsid w:val="00FF34E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2F05F4"/>
  <w15:chartTrackingRefBased/>
  <w15:docId w15:val="{7D74ADEB-FB4C-4AC6-BF4A-1E4728A266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1"/>
        <w:szCs w:val="21"/>
        <w:lang w:val="es-ES" w:eastAsia="en-US" w:bidi="ar-SA"/>
      </w:rPr>
    </w:rPrDefault>
    <w:pPrDefault>
      <w:pPr>
        <w:spacing w:after="200" w:line="28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772B4"/>
    <w:pPr>
      <w:spacing w:after="0" w:line="480" w:lineRule="auto"/>
      <w:ind w:firstLine="720"/>
    </w:pPr>
    <w:rPr>
      <w:rFonts w:ascii="Times New Roman" w:hAnsi="Times New Roman" w:cs="Times New Roman"/>
      <w:sz w:val="24"/>
      <w:szCs w:val="24"/>
    </w:rPr>
  </w:style>
  <w:style w:type="paragraph" w:styleId="Ttulo1">
    <w:name w:val="heading 1"/>
    <w:basedOn w:val="Normal"/>
    <w:next w:val="Normal"/>
    <w:link w:val="Ttulo1Car"/>
    <w:uiPriority w:val="9"/>
    <w:qFormat/>
    <w:rsid w:val="00D772B4"/>
    <w:pPr>
      <w:keepNext/>
      <w:keepLines/>
      <w:ind w:firstLine="0"/>
      <w:jc w:val="center"/>
      <w:outlineLvl w:val="0"/>
    </w:pPr>
    <w:rPr>
      <w:rFonts w:eastAsiaTheme="majorEastAsia" w:cstheme="majorBidi"/>
      <w:b/>
      <w:szCs w:val="40"/>
    </w:rPr>
  </w:style>
  <w:style w:type="paragraph" w:styleId="Ttulo2">
    <w:name w:val="heading 2"/>
    <w:basedOn w:val="Normal"/>
    <w:next w:val="Normal"/>
    <w:link w:val="Ttulo2Car"/>
    <w:uiPriority w:val="9"/>
    <w:unhideWhenUsed/>
    <w:qFormat/>
    <w:rsid w:val="00043267"/>
    <w:pPr>
      <w:keepNext/>
      <w:keepLines/>
      <w:ind w:firstLine="0"/>
      <w:outlineLvl w:val="1"/>
    </w:pPr>
    <w:rPr>
      <w:rFonts w:eastAsiaTheme="majorEastAsia" w:cstheme="majorBidi"/>
      <w:b/>
      <w:szCs w:val="28"/>
    </w:rPr>
  </w:style>
  <w:style w:type="paragraph" w:styleId="Ttulo3">
    <w:name w:val="heading 3"/>
    <w:basedOn w:val="Normal"/>
    <w:next w:val="Normal"/>
    <w:link w:val="Ttulo3Car"/>
    <w:uiPriority w:val="9"/>
    <w:unhideWhenUsed/>
    <w:qFormat/>
    <w:rsid w:val="00CF0BEF"/>
    <w:pPr>
      <w:keepNext/>
      <w:keepLines/>
      <w:outlineLvl w:val="2"/>
    </w:pPr>
    <w:rPr>
      <w:rFonts w:eastAsiaTheme="majorEastAsia" w:cstheme="majorBidi"/>
      <w:b/>
      <w:i/>
      <w:color w:val="0D0D0D" w:themeColor="text1" w:themeTint="F2"/>
      <w:lang w:eastAsia="es-CO"/>
    </w:rPr>
  </w:style>
  <w:style w:type="paragraph" w:styleId="Ttulo4">
    <w:name w:val="heading 4"/>
    <w:basedOn w:val="Normal"/>
    <w:next w:val="Normal"/>
    <w:link w:val="Ttulo4Car"/>
    <w:uiPriority w:val="9"/>
    <w:semiHidden/>
    <w:unhideWhenUsed/>
    <w:qFormat/>
    <w:rsid w:val="00A821A6"/>
    <w:pPr>
      <w:keepNext/>
      <w:keepLines/>
      <w:spacing w:before="80"/>
      <w:outlineLvl w:val="3"/>
    </w:pPr>
    <w:rPr>
      <w:rFonts w:asciiTheme="majorHAnsi" w:eastAsiaTheme="majorEastAsia" w:hAnsiTheme="majorHAnsi" w:cstheme="majorBidi"/>
      <w:color w:val="70AD47" w:themeColor="accent6"/>
      <w:sz w:val="22"/>
      <w:szCs w:val="22"/>
    </w:rPr>
  </w:style>
  <w:style w:type="paragraph" w:styleId="Ttulo5">
    <w:name w:val="heading 5"/>
    <w:basedOn w:val="Normal"/>
    <w:next w:val="Normal"/>
    <w:link w:val="Ttulo5Car"/>
    <w:uiPriority w:val="9"/>
    <w:semiHidden/>
    <w:unhideWhenUsed/>
    <w:qFormat/>
    <w:rsid w:val="00A821A6"/>
    <w:pPr>
      <w:keepNext/>
      <w:keepLines/>
      <w:spacing w:before="40"/>
      <w:outlineLvl w:val="4"/>
    </w:pPr>
    <w:rPr>
      <w:rFonts w:asciiTheme="majorHAnsi" w:eastAsiaTheme="majorEastAsia" w:hAnsiTheme="majorHAnsi" w:cstheme="majorBidi"/>
      <w:i/>
      <w:iCs/>
      <w:color w:val="70AD47" w:themeColor="accent6"/>
      <w:sz w:val="22"/>
      <w:szCs w:val="22"/>
    </w:rPr>
  </w:style>
  <w:style w:type="paragraph" w:styleId="Ttulo6">
    <w:name w:val="heading 6"/>
    <w:basedOn w:val="Normal"/>
    <w:next w:val="Normal"/>
    <w:link w:val="Ttulo6Car"/>
    <w:uiPriority w:val="9"/>
    <w:semiHidden/>
    <w:unhideWhenUsed/>
    <w:qFormat/>
    <w:rsid w:val="00A821A6"/>
    <w:pPr>
      <w:keepNext/>
      <w:keepLines/>
      <w:spacing w:before="40"/>
      <w:outlineLvl w:val="5"/>
    </w:pPr>
    <w:rPr>
      <w:rFonts w:asciiTheme="majorHAnsi" w:eastAsiaTheme="majorEastAsia" w:hAnsiTheme="majorHAnsi" w:cstheme="majorBidi"/>
      <w:color w:val="70AD47" w:themeColor="accent6"/>
    </w:rPr>
  </w:style>
  <w:style w:type="paragraph" w:styleId="Ttulo7">
    <w:name w:val="heading 7"/>
    <w:basedOn w:val="Normal"/>
    <w:next w:val="Normal"/>
    <w:link w:val="Ttulo7Car"/>
    <w:uiPriority w:val="9"/>
    <w:semiHidden/>
    <w:unhideWhenUsed/>
    <w:qFormat/>
    <w:rsid w:val="00A821A6"/>
    <w:pPr>
      <w:keepNext/>
      <w:keepLines/>
      <w:spacing w:before="40"/>
      <w:outlineLvl w:val="6"/>
    </w:pPr>
    <w:rPr>
      <w:rFonts w:asciiTheme="majorHAnsi" w:eastAsiaTheme="majorEastAsia" w:hAnsiTheme="majorHAnsi" w:cstheme="majorBidi"/>
      <w:b/>
      <w:bCs/>
      <w:color w:val="70AD47" w:themeColor="accent6"/>
    </w:rPr>
  </w:style>
  <w:style w:type="paragraph" w:styleId="Ttulo8">
    <w:name w:val="heading 8"/>
    <w:basedOn w:val="Normal"/>
    <w:next w:val="Normal"/>
    <w:link w:val="Ttulo8Car"/>
    <w:uiPriority w:val="9"/>
    <w:semiHidden/>
    <w:unhideWhenUsed/>
    <w:qFormat/>
    <w:rsid w:val="00A821A6"/>
    <w:pPr>
      <w:keepNext/>
      <w:keepLines/>
      <w:spacing w:before="40"/>
      <w:outlineLvl w:val="7"/>
    </w:pPr>
    <w:rPr>
      <w:rFonts w:asciiTheme="majorHAnsi" w:eastAsiaTheme="majorEastAsia" w:hAnsiTheme="majorHAnsi" w:cstheme="majorBidi"/>
      <w:b/>
      <w:bCs/>
      <w:i/>
      <w:iCs/>
      <w:color w:val="70AD47" w:themeColor="accent6"/>
      <w:sz w:val="20"/>
      <w:szCs w:val="20"/>
    </w:rPr>
  </w:style>
  <w:style w:type="paragraph" w:styleId="Ttulo9">
    <w:name w:val="heading 9"/>
    <w:basedOn w:val="Normal"/>
    <w:next w:val="Normal"/>
    <w:link w:val="Ttulo9Car"/>
    <w:uiPriority w:val="9"/>
    <w:semiHidden/>
    <w:unhideWhenUsed/>
    <w:qFormat/>
    <w:rsid w:val="00A821A6"/>
    <w:pPr>
      <w:keepNext/>
      <w:keepLines/>
      <w:spacing w:before="40"/>
      <w:outlineLvl w:val="8"/>
    </w:pPr>
    <w:rPr>
      <w:rFonts w:asciiTheme="majorHAnsi" w:eastAsiaTheme="majorEastAsia" w:hAnsiTheme="majorHAnsi" w:cstheme="majorBidi"/>
      <w:i/>
      <w:iCs/>
      <w:color w:val="70AD47" w:themeColor="accent6"/>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772B4"/>
    <w:rPr>
      <w:rFonts w:ascii="Times New Roman" w:eastAsiaTheme="majorEastAsia" w:hAnsi="Times New Roman" w:cstheme="majorBidi"/>
      <w:b/>
      <w:sz w:val="24"/>
      <w:szCs w:val="40"/>
    </w:rPr>
  </w:style>
  <w:style w:type="paragraph" w:styleId="TtuloTDC">
    <w:name w:val="TOC Heading"/>
    <w:basedOn w:val="Ttulo1"/>
    <w:next w:val="Normal"/>
    <w:uiPriority w:val="39"/>
    <w:unhideWhenUsed/>
    <w:qFormat/>
    <w:rsid w:val="00A821A6"/>
    <w:pPr>
      <w:outlineLvl w:val="9"/>
    </w:pPr>
  </w:style>
  <w:style w:type="paragraph" w:styleId="Prrafodelista">
    <w:name w:val="List Paragraph"/>
    <w:basedOn w:val="Normal"/>
    <w:uiPriority w:val="1"/>
    <w:qFormat/>
    <w:rsid w:val="00A821A6"/>
    <w:pPr>
      <w:ind w:left="720"/>
      <w:contextualSpacing/>
    </w:pPr>
  </w:style>
  <w:style w:type="character" w:customStyle="1" w:styleId="Ttulo2Car">
    <w:name w:val="Título 2 Car"/>
    <w:basedOn w:val="Fuentedeprrafopredeter"/>
    <w:link w:val="Ttulo2"/>
    <w:uiPriority w:val="9"/>
    <w:rsid w:val="00043267"/>
    <w:rPr>
      <w:rFonts w:ascii="Times New Roman" w:eastAsiaTheme="majorEastAsia" w:hAnsi="Times New Roman" w:cstheme="majorBidi"/>
      <w:b/>
      <w:sz w:val="24"/>
      <w:szCs w:val="28"/>
    </w:rPr>
  </w:style>
  <w:style w:type="character" w:customStyle="1" w:styleId="Ttulo3Car">
    <w:name w:val="Título 3 Car"/>
    <w:basedOn w:val="Fuentedeprrafopredeter"/>
    <w:link w:val="Ttulo3"/>
    <w:uiPriority w:val="9"/>
    <w:rsid w:val="00CF0BEF"/>
    <w:rPr>
      <w:rFonts w:ascii="Times New Roman" w:eastAsiaTheme="majorEastAsia" w:hAnsi="Times New Roman" w:cstheme="majorBidi"/>
      <w:b/>
      <w:i/>
      <w:color w:val="0D0D0D" w:themeColor="text1" w:themeTint="F2"/>
      <w:sz w:val="24"/>
      <w:szCs w:val="24"/>
      <w:lang w:eastAsia="es-CO"/>
    </w:rPr>
  </w:style>
  <w:style w:type="character" w:customStyle="1" w:styleId="Ttulo4Car">
    <w:name w:val="Título 4 Car"/>
    <w:basedOn w:val="Fuentedeprrafopredeter"/>
    <w:link w:val="Ttulo4"/>
    <w:uiPriority w:val="9"/>
    <w:semiHidden/>
    <w:rsid w:val="00A821A6"/>
    <w:rPr>
      <w:rFonts w:asciiTheme="majorHAnsi" w:eastAsiaTheme="majorEastAsia" w:hAnsiTheme="majorHAnsi" w:cstheme="majorBidi"/>
      <w:color w:val="70AD47" w:themeColor="accent6"/>
      <w:sz w:val="22"/>
      <w:szCs w:val="22"/>
    </w:rPr>
  </w:style>
  <w:style w:type="character" w:customStyle="1" w:styleId="Ttulo5Car">
    <w:name w:val="Título 5 Car"/>
    <w:basedOn w:val="Fuentedeprrafopredeter"/>
    <w:link w:val="Ttulo5"/>
    <w:uiPriority w:val="9"/>
    <w:semiHidden/>
    <w:rsid w:val="00A821A6"/>
    <w:rPr>
      <w:rFonts w:asciiTheme="majorHAnsi" w:eastAsiaTheme="majorEastAsia" w:hAnsiTheme="majorHAnsi" w:cstheme="majorBidi"/>
      <w:i/>
      <w:iCs/>
      <w:color w:val="70AD47" w:themeColor="accent6"/>
      <w:sz w:val="22"/>
      <w:szCs w:val="22"/>
    </w:rPr>
  </w:style>
  <w:style w:type="character" w:customStyle="1" w:styleId="Ttulo6Car">
    <w:name w:val="Título 6 Car"/>
    <w:basedOn w:val="Fuentedeprrafopredeter"/>
    <w:link w:val="Ttulo6"/>
    <w:uiPriority w:val="9"/>
    <w:semiHidden/>
    <w:rsid w:val="00A821A6"/>
    <w:rPr>
      <w:rFonts w:asciiTheme="majorHAnsi" w:eastAsiaTheme="majorEastAsia" w:hAnsiTheme="majorHAnsi" w:cstheme="majorBidi"/>
      <w:color w:val="70AD47" w:themeColor="accent6"/>
    </w:rPr>
  </w:style>
  <w:style w:type="character" w:customStyle="1" w:styleId="Ttulo7Car">
    <w:name w:val="Título 7 Car"/>
    <w:basedOn w:val="Fuentedeprrafopredeter"/>
    <w:link w:val="Ttulo7"/>
    <w:uiPriority w:val="9"/>
    <w:semiHidden/>
    <w:rsid w:val="00A821A6"/>
    <w:rPr>
      <w:rFonts w:asciiTheme="majorHAnsi" w:eastAsiaTheme="majorEastAsia" w:hAnsiTheme="majorHAnsi" w:cstheme="majorBidi"/>
      <w:b/>
      <w:bCs/>
      <w:color w:val="70AD47" w:themeColor="accent6"/>
    </w:rPr>
  </w:style>
  <w:style w:type="character" w:customStyle="1" w:styleId="Ttulo8Car">
    <w:name w:val="Título 8 Car"/>
    <w:basedOn w:val="Fuentedeprrafopredeter"/>
    <w:link w:val="Ttulo8"/>
    <w:uiPriority w:val="9"/>
    <w:semiHidden/>
    <w:rsid w:val="00A821A6"/>
    <w:rPr>
      <w:rFonts w:asciiTheme="majorHAnsi" w:eastAsiaTheme="majorEastAsia" w:hAnsiTheme="majorHAnsi" w:cstheme="majorBidi"/>
      <w:b/>
      <w:bCs/>
      <w:i/>
      <w:iCs/>
      <w:color w:val="70AD47" w:themeColor="accent6"/>
      <w:sz w:val="20"/>
      <w:szCs w:val="20"/>
    </w:rPr>
  </w:style>
  <w:style w:type="character" w:customStyle="1" w:styleId="Ttulo9Car">
    <w:name w:val="Título 9 Car"/>
    <w:basedOn w:val="Fuentedeprrafopredeter"/>
    <w:link w:val="Ttulo9"/>
    <w:uiPriority w:val="9"/>
    <w:semiHidden/>
    <w:rsid w:val="00A821A6"/>
    <w:rPr>
      <w:rFonts w:asciiTheme="majorHAnsi" w:eastAsiaTheme="majorEastAsia" w:hAnsiTheme="majorHAnsi" w:cstheme="majorBidi"/>
      <w:i/>
      <w:iCs/>
      <w:color w:val="70AD47" w:themeColor="accent6"/>
      <w:sz w:val="20"/>
      <w:szCs w:val="20"/>
    </w:rPr>
  </w:style>
  <w:style w:type="paragraph" w:styleId="Descripcin">
    <w:name w:val="caption"/>
    <w:basedOn w:val="Normal"/>
    <w:next w:val="Normal"/>
    <w:uiPriority w:val="35"/>
    <w:unhideWhenUsed/>
    <w:qFormat/>
    <w:rsid w:val="005339B8"/>
    <w:rPr>
      <w:b/>
      <w:bCs/>
      <w:smallCaps/>
    </w:rPr>
  </w:style>
  <w:style w:type="paragraph" w:styleId="Ttulo">
    <w:name w:val="Title"/>
    <w:basedOn w:val="Normal"/>
    <w:next w:val="Normal"/>
    <w:link w:val="TtuloCar"/>
    <w:uiPriority w:val="10"/>
    <w:qFormat/>
    <w:rsid w:val="00A821A6"/>
    <w:pPr>
      <w:spacing w:line="240" w:lineRule="auto"/>
      <w:contextualSpacing/>
    </w:pPr>
    <w:rPr>
      <w:rFonts w:asciiTheme="majorHAnsi" w:eastAsiaTheme="majorEastAsia" w:hAnsiTheme="majorHAnsi" w:cstheme="majorBidi"/>
      <w:color w:val="262626" w:themeColor="text1" w:themeTint="D9"/>
      <w:spacing w:val="-15"/>
      <w:sz w:val="96"/>
      <w:szCs w:val="96"/>
    </w:rPr>
  </w:style>
  <w:style w:type="character" w:customStyle="1" w:styleId="TtuloCar">
    <w:name w:val="Título Car"/>
    <w:basedOn w:val="Fuentedeprrafopredeter"/>
    <w:link w:val="Ttulo"/>
    <w:uiPriority w:val="10"/>
    <w:rsid w:val="00A821A6"/>
    <w:rPr>
      <w:rFonts w:asciiTheme="majorHAnsi" w:eastAsiaTheme="majorEastAsia" w:hAnsiTheme="majorHAnsi" w:cstheme="majorBidi"/>
      <w:color w:val="262626" w:themeColor="text1" w:themeTint="D9"/>
      <w:spacing w:val="-15"/>
      <w:sz w:val="96"/>
      <w:szCs w:val="96"/>
    </w:rPr>
  </w:style>
  <w:style w:type="paragraph" w:styleId="Subttulo">
    <w:name w:val="Subtitle"/>
    <w:basedOn w:val="Normal"/>
    <w:next w:val="Normal"/>
    <w:link w:val="SubttuloCar"/>
    <w:uiPriority w:val="11"/>
    <w:qFormat/>
    <w:rsid w:val="00A9007A"/>
    <w:pPr>
      <w:numPr>
        <w:ilvl w:val="1"/>
      </w:numPr>
      <w:spacing w:line="240" w:lineRule="auto"/>
      <w:ind w:firstLine="720"/>
    </w:pPr>
    <w:rPr>
      <w:rFonts w:eastAsiaTheme="majorEastAsia" w:cstheme="majorBidi"/>
      <w:szCs w:val="30"/>
    </w:rPr>
  </w:style>
  <w:style w:type="character" w:customStyle="1" w:styleId="SubttuloCar">
    <w:name w:val="Subtítulo Car"/>
    <w:basedOn w:val="Fuentedeprrafopredeter"/>
    <w:link w:val="Subttulo"/>
    <w:uiPriority w:val="11"/>
    <w:rsid w:val="00A9007A"/>
    <w:rPr>
      <w:rFonts w:ascii="Times New Roman" w:eastAsiaTheme="majorEastAsia" w:hAnsi="Times New Roman" w:cstheme="majorBidi"/>
      <w:sz w:val="24"/>
      <w:szCs w:val="30"/>
    </w:rPr>
  </w:style>
  <w:style w:type="character" w:styleId="Textoennegrita">
    <w:name w:val="Strong"/>
    <w:basedOn w:val="Fuentedeprrafopredeter"/>
    <w:uiPriority w:val="22"/>
    <w:qFormat/>
    <w:rsid w:val="00A821A6"/>
    <w:rPr>
      <w:b/>
      <w:bCs/>
    </w:rPr>
  </w:style>
  <w:style w:type="character" w:styleId="nfasis">
    <w:name w:val="Emphasis"/>
    <w:basedOn w:val="Fuentedeprrafopredeter"/>
    <w:uiPriority w:val="20"/>
    <w:qFormat/>
    <w:rsid w:val="00A821A6"/>
    <w:rPr>
      <w:i/>
      <w:iCs/>
      <w:color w:val="70AD47" w:themeColor="accent6"/>
    </w:rPr>
  </w:style>
  <w:style w:type="paragraph" w:styleId="Sinespaciado">
    <w:name w:val="No Spacing"/>
    <w:uiPriority w:val="1"/>
    <w:qFormat/>
    <w:rsid w:val="00A821A6"/>
    <w:pPr>
      <w:spacing w:after="0" w:line="240" w:lineRule="auto"/>
    </w:pPr>
  </w:style>
  <w:style w:type="paragraph" w:styleId="Cita">
    <w:name w:val="Quote"/>
    <w:basedOn w:val="Prrafodelista"/>
    <w:next w:val="Normal"/>
    <w:link w:val="CitaCar"/>
    <w:uiPriority w:val="29"/>
    <w:qFormat/>
    <w:rsid w:val="00AD5426"/>
    <w:pPr>
      <w:ind w:left="0" w:firstLine="0"/>
      <w:jc w:val="center"/>
    </w:pPr>
  </w:style>
  <w:style w:type="character" w:customStyle="1" w:styleId="CitaCar">
    <w:name w:val="Cita Car"/>
    <w:basedOn w:val="Fuentedeprrafopredeter"/>
    <w:link w:val="Cita"/>
    <w:uiPriority w:val="29"/>
    <w:rsid w:val="00AD5426"/>
    <w:rPr>
      <w:rFonts w:ascii="Times New Roman" w:hAnsi="Times New Roman" w:cs="Times New Roman"/>
      <w:sz w:val="24"/>
      <w:szCs w:val="24"/>
    </w:rPr>
  </w:style>
  <w:style w:type="paragraph" w:styleId="Citadestacada">
    <w:name w:val="Intense Quote"/>
    <w:basedOn w:val="Normal"/>
    <w:next w:val="Normal"/>
    <w:link w:val="CitadestacadaCar"/>
    <w:uiPriority w:val="30"/>
    <w:qFormat/>
    <w:rsid w:val="00A821A6"/>
    <w:pPr>
      <w:spacing w:before="160" w:after="160" w:line="264" w:lineRule="auto"/>
      <w:ind w:left="720" w:right="720"/>
      <w:jc w:val="center"/>
    </w:pPr>
    <w:rPr>
      <w:rFonts w:asciiTheme="majorHAnsi" w:eastAsiaTheme="majorEastAsia" w:hAnsiTheme="majorHAnsi" w:cstheme="majorBidi"/>
      <w:i/>
      <w:iCs/>
      <w:color w:val="70AD47" w:themeColor="accent6"/>
      <w:sz w:val="32"/>
      <w:szCs w:val="32"/>
    </w:rPr>
  </w:style>
  <w:style w:type="character" w:customStyle="1" w:styleId="CitadestacadaCar">
    <w:name w:val="Cita destacada Car"/>
    <w:basedOn w:val="Fuentedeprrafopredeter"/>
    <w:link w:val="Citadestacada"/>
    <w:uiPriority w:val="30"/>
    <w:rsid w:val="00A821A6"/>
    <w:rPr>
      <w:rFonts w:asciiTheme="majorHAnsi" w:eastAsiaTheme="majorEastAsia" w:hAnsiTheme="majorHAnsi" w:cstheme="majorBidi"/>
      <w:i/>
      <w:iCs/>
      <w:color w:val="70AD47" w:themeColor="accent6"/>
      <w:sz w:val="32"/>
      <w:szCs w:val="32"/>
    </w:rPr>
  </w:style>
  <w:style w:type="character" w:styleId="nfasissutil">
    <w:name w:val="Subtle Emphasis"/>
    <w:basedOn w:val="Fuentedeprrafopredeter"/>
    <w:uiPriority w:val="19"/>
    <w:qFormat/>
    <w:rsid w:val="00A821A6"/>
    <w:rPr>
      <w:i/>
      <w:iCs/>
    </w:rPr>
  </w:style>
  <w:style w:type="character" w:styleId="nfasisintenso">
    <w:name w:val="Intense Emphasis"/>
    <w:basedOn w:val="Fuentedeprrafopredeter"/>
    <w:uiPriority w:val="21"/>
    <w:qFormat/>
    <w:rsid w:val="00A821A6"/>
    <w:rPr>
      <w:b/>
      <w:bCs/>
      <w:i/>
      <w:iCs/>
    </w:rPr>
  </w:style>
  <w:style w:type="character" w:styleId="Referenciasutil">
    <w:name w:val="Subtle Reference"/>
    <w:basedOn w:val="Fuentedeprrafopredeter"/>
    <w:uiPriority w:val="31"/>
    <w:qFormat/>
    <w:rsid w:val="00A821A6"/>
    <w:rPr>
      <w:smallCaps/>
      <w:color w:val="595959" w:themeColor="text1" w:themeTint="A6"/>
    </w:rPr>
  </w:style>
  <w:style w:type="character" w:styleId="Referenciaintensa">
    <w:name w:val="Intense Reference"/>
    <w:basedOn w:val="Fuentedeprrafopredeter"/>
    <w:uiPriority w:val="32"/>
    <w:qFormat/>
    <w:rsid w:val="00A821A6"/>
    <w:rPr>
      <w:b/>
      <w:bCs/>
      <w:smallCaps/>
      <w:color w:val="70AD47" w:themeColor="accent6"/>
    </w:rPr>
  </w:style>
  <w:style w:type="character" w:styleId="Ttulodellibro">
    <w:name w:val="Book Title"/>
    <w:basedOn w:val="Fuentedeprrafopredeter"/>
    <w:uiPriority w:val="33"/>
    <w:qFormat/>
    <w:rsid w:val="00A821A6"/>
    <w:rPr>
      <w:b/>
      <w:bCs/>
      <w:caps w:val="0"/>
      <w:smallCaps/>
      <w:spacing w:val="7"/>
      <w:sz w:val="21"/>
      <w:szCs w:val="21"/>
    </w:rPr>
  </w:style>
  <w:style w:type="paragraph" w:styleId="TDC1">
    <w:name w:val="toc 1"/>
    <w:basedOn w:val="Normal"/>
    <w:next w:val="Normal"/>
    <w:autoRedefine/>
    <w:uiPriority w:val="39"/>
    <w:unhideWhenUsed/>
    <w:rsid w:val="004B3079"/>
    <w:pPr>
      <w:spacing w:after="100"/>
    </w:pPr>
  </w:style>
  <w:style w:type="character" w:styleId="Hipervnculo">
    <w:name w:val="Hyperlink"/>
    <w:basedOn w:val="Fuentedeprrafopredeter"/>
    <w:uiPriority w:val="99"/>
    <w:unhideWhenUsed/>
    <w:rsid w:val="004B3079"/>
    <w:rPr>
      <w:color w:val="0563C1" w:themeColor="hyperlink"/>
      <w:u w:val="single"/>
    </w:rPr>
  </w:style>
  <w:style w:type="paragraph" w:styleId="TDC2">
    <w:name w:val="toc 2"/>
    <w:basedOn w:val="Normal"/>
    <w:next w:val="Normal"/>
    <w:autoRedefine/>
    <w:uiPriority w:val="39"/>
    <w:unhideWhenUsed/>
    <w:rsid w:val="00641D1B"/>
    <w:pPr>
      <w:spacing w:after="100"/>
      <w:ind w:left="210"/>
    </w:pPr>
  </w:style>
  <w:style w:type="paragraph" w:styleId="Bibliografa">
    <w:name w:val="Bibliography"/>
    <w:basedOn w:val="Normal"/>
    <w:next w:val="Normal"/>
    <w:uiPriority w:val="37"/>
    <w:unhideWhenUsed/>
    <w:rsid w:val="00AB412D"/>
    <w:pPr>
      <w:ind w:left="720" w:hanging="720"/>
    </w:pPr>
  </w:style>
  <w:style w:type="paragraph" w:styleId="NormalWeb">
    <w:name w:val="Normal (Web)"/>
    <w:basedOn w:val="Normal"/>
    <w:uiPriority w:val="99"/>
    <w:unhideWhenUsed/>
    <w:rsid w:val="00CD6046"/>
    <w:pPr>
      <w:spacing w:before="100" w:beforeAutospacing="1" w:after="100" w:afterAutospacing="1" w:line="240" w:lineRule="auto"/>
    </w:pPr>
    <w:rPr>
      <w:rFonts w:eastAsia="Times New Roman"/>
      <w:lang w:val="es-CO" w:eastAsia="es-CO"/>
    </w:rPr>
  </w:style>
  <w:style w:type="table" w:styleId="Tablaconcuadrcula">
    <w:name w:val="Table Grid"/>
    <w:basedOn w:val="Tablanormal"/>
    <w:uiPriority w:val="39"/>
    <w:rsid w:val="00B00A45"/>
    <w:pPr>
      <w:spacing w:after="0" w:line="240" w:lineRule="auto"/>
    </w:pPr>
    <w:rPr>
      <w:rFonts w:eastAsiaTheme="minorHAnsi"/>
      <w:sz w:val="22"/>
      <w:szCs w:val="22"/>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8D3FA7"/>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8D3FA7"/>
  </w:style>
  <w:style w:type="paragraph" w:styleId="Piedepgina">
    <w:name w:val="footer"/>
    <w:basedOn w:val="Normal"/>
    <w:link w:val="PiedepginaCar"/>
    <w:uiPriority w:val="99"/>
    <w:unhideWhenUsed/>
    <w:rsid w:val="008D3FA7"/>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8D3FA7"/>
  </w:style>
  <w:style w:type="paragraph" w:styleId="Tabladeilustraciones">
    <w:name w:val="table of figures"/>
    <w:basedOn w:val="Normal"/>
    <w:next w:val="Normal"/>
    <w:uiPriority w:val="99"/>
    <w:unhideWhenUsed/>
    <w:rsid w:val="00DB6971"/>
  </w:style>
  <w:style w:type="character" w:styleId="Refdecomentario">
    <w:name w:val="annotation reference"/>
    <w:basedOn w:val="Fuentedeprrafopredeter"/>
    <w:uiPriority w:val="99"/>
    <w:semiHidden/>
    <w:unhideWhenUsed/>
    <w:rsid w:val="0026428B"/>
    <w:rPr>
      <w:sz w:val="16"/>
      <w:szCs w:val="16"/>
    </w:rPr>
  </w:style>
  <w:style w:type="paragraph" w:styleId="Textocomentario">
    <w:name w:val="annotation text"/>
    <w:basedOn w:val="Normal"/>
    <w:link w:val="TextocomentarioCar"/>
    <w:uiPriority w:val="99"/>
    <w:unhideWhenUsed/>
    <w:rsid w:val="0026428B"/>
    <w:pPr>
      <w:spacing w:line="240" w:lineRule="auto"/>
    </w:pPr>
    <w:rPr>
      <w:sz w:val="20"/>
      <w:szCs w:val="20"/>
    </w:rPr>
  </w:style>
  <w:style w:type="character" w:customStyle="1" w:styleId="TextocomentarioCar">
    <w:name w:val="Texto comentario Car"/>
    <w:basedOn w:val="Fuentedeprrafopredeter"/>
    <w:link w:val="Textocomentario"/>
    <w:uiPriority w:val="99"/>
    <w:rsid w:val="0026428B"/>
    <w:rPr>
      <w:sz w:val="20"/>
      <w:szCs w:val="20"/>
    </w:rPr>
  </w:style>
  <w:style w:type="paragraph" w:styleId="Asuntodelcomentario">
    <w:name w:val="annotation subject"/>
    <w:basedOn w:val="Textocomentario"/>
    <w:next w:val="Textocomentario"/>
    <w:link w:val="AsuntodelcomentarioCar"/>
    <w:uiPriority w:val="99"/>
    <w:semiHidden/>
    <w:unhideWhenUsed/>
    <w:rsid w:val="0026428B"/>
    <w:rPr>
      <w:b/>
      <w:bCs/>
    </w:rPr>
  </w:style>
  <w:style w:type="character" w:customStyle="1" w:styleId="AsuntodelcomentarioCar">
    <w:name w:val="Asunto del comentario Car"/>
    <w:basedOn w:val="TextocomentarioCar"/>
    <w:link w:val="Asuntodelcomentario"/>
    <w:uiPriority w:val="99"/>
    <w:semiHidden/>
    <w:rsid w:val="0026428B"/>
    <w:rPr>
      <w:b/>
      <w:bCs/>
      <w:sz w:val="20"/>
      <w:szCs w:val="20"/>
    </w:rPr>
  </w:style>
  <w:style w:type="paragraph" w:styleId="Revisin">
    <w:name w:val="Revision"/>
    <w:hidden/>
    <w:uiPriority w:val="99"/>
    <w:semiHidden/>
    <w:rsid w:val="0026428B"/>
    <w:pPr>
      <w:spacing w:after="0" w:line="240" w:lineRule="auto"/>
    </w:pPr>
  </w:style>
  <w:style w:type="paragraph" w:customStyle="1" w:styleId="Default">
    <w:name w:val="Default"/>
    <w:rsid w:val="00CF0EFD"/>
    <w:pPr>
      <w:autoSpaceDE w:val="0"/>
      <w:autoSpaceDN w:val="0"/>
      <w:adjustRightInd w:val="0"/>
      <w:spacing w:after="0" w:line="240" w:lineRule="auto"/>
    </w:pPr>
    <w:rPr>
      <w:rFonts w:ascii="Arial" w:hAnsi="Arial" w:cs="Arial"/>
      <w:color w:val="000000"/>
      <w:sz w:val="24"/>
      <w:szCs w:val="24"/>
      <w:lang w:val="es-CO"/>
    </w:rPr>
  </w:style>
  <w:style w:type="paragraph" w:styleId="Textodeglobo">
    <w:name w:val="Balloon Text"/>
    <w:basedOn w:val="Normal"/>
    <w:link w:val="TextodegloboCar"/>
    <w:uiPriority w:val="99"/>
    <w:semiHidden/>
    <w:unhideWhenUsed/>
    <w:rsid w:val="00652590"/>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52590"/>
    <w:rPr>
      <w:rFonts w:ascii="Segoe UI" w:hAnsi="Segoe UI" w:cs="Segoe UI"/>
      <w:sz w:val="18"/>
      <w:szCs w:val="18"/>
    </w:rPr>
  </w:style>
  <w:style w:type="character" w:styleId="Textodelmarcadordeposicin">
    <w:name w:val="Placeholder Text"/>
    <w:basedOn w:val="Fuentedeprrafopredeter"/>
    <w:uiPriority w:val="99"/>
    <w:semiHidden/>
    <w:rsid w:val="003A1636"/>
    <w:rPr>
      <w:color w:val="808080"/>
    </w:rPr>
  </w:style>
  <w:style w:type="paragraph" w:styleId="Textoindependiente">
    <w:name w:val="Body Text"/>
    <w:basedOn w:val="Normal"/>
    <w:link w:val="TextoindependienteCar"/>
    <w:uiPriority w:val="1"/>
    <w:qFormat/>
    <w:rsid w:val="006D7A36"/>
    <w:pPr>
      <w:widowControl w:val="0"/>
      <w:autoSpaceDE w:val="0"/>
      <w:autoSpaceDN w:val="0"/>
      <w:spacing w:line="240" w:lineRule="auto"/>
      <w:ind w:left="102"/>
    </w:pPr>
    <w:rPr>
      <w:rFonts w:ascii="Calibri" w:eastAsia="Calibri" w:hAnsi="Calibri" w:cs="Calibri"/>
      <w:sz w:val="22"/>
      <w:szCs w:val="22"/>
    </w:rPr>
  </w:style>
  <w:style w:type="character" w:customStyle="1" w:styleId="TextoindependienteCar">
    <w:name w:val="Texto independiente Car"/>
    <w:basedOn w:val="Fuentedeprrafopredeter"/>
    <w:link w:val="Textoindependiente"/>
    <w:uiPriority w:val="1"/>
    <w:rsid w:val="006D7A36"/>
    <w:rPr>
      <w:rFonts w:ascii="Calibri" w:eastAsia="Calibri" w:hAnsi="Calibri" w:cs="Calibri"/>
      <w:sz w:val="22"/>
      <w:szCs w:val="22"/>
    </w:rPr>
  </w:style>
  <w:style w:type="table" w:styleId="Tablanormal2">
    <w:name w:val="Plain Table 2"/>
    <w:basedOn w:val="Tablanormal"/>
    <w:uiPriority w:val="42"/>
    <w:rsid w:val="00131A93"/>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TDC3">
    <w:name w:val="toc 3"/>
    <w:basedOn w:val="Normal"/>
    <w:next w:val="Normal"/>
    <w:autoRedefine/>
    <w:uiPriority w:val="39"/>
    <w:unhideWhenUsed/>
    <w:rsid w:val="00F1206D"/>
    <w:pPr>
      <w:spacing w:after="100"/>
      <w:ind w:left="480"/>
    </w:pPr>
  </w:style>
  <w:style w:type="paragraph" w:customStyle="1" w:styleId="Imagen">
    <w:name w:val="Imagen"/>
    <w:basedOn w:val="Normal"/>
    <w:link w:val="ImagenCar"/>
    <w:qFormat/>
    <w:rsid w:val="000525B0"/>
    <w:pPr>
      <w:ind w:firstLine="0"/>
      <w:jc w:val="center"/>
    </w:pPr>
    <w:rPr>
      <w:noProof/>
      <w:lang w:val="es-CO" w:eastAsia="es-CO"/>
    </w:rPr>
  </w:style>
  <w:style w:type="character" w:customStyle="1" w:styleId="ImagenCar">
    <w:name w:val="Imagen Car"/>
    <w:basedOn w:val="Fuentedeprrafopredeter"/>
    <w:link w:val="Imagen"/>
    <w:rsid w:val="000525B0"/>
    <w:rPr>
      <w:rFonts w:ascii="Times New Roman" w:hAnsi="Times New Roman" w:cs="Times New Roman"/>
      <w:noProof/>
      <w:sz w:val="24"/>
      <w:szCs w:val="24"/>
      <w:lang w:val="es-CO"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15689">
      <w:bodyDiv w:val="1"/>
      <w:marLeft w:val="0"/>
      <w:marRight w:val="0"/>
      <w:marTop w:val="0"/>
      <w:marBottom w:val="0"/>
      <w:divBdr>
        <w:top w:val="none" w:sz="0" w:space="0" w:color="auto"/>
        <w:left w:val="none" w:sz="0" w:space="0" w:color="auto"/>
        <w:bottom w:val="none" w:sz="0" w:space="0" w:color="auto"/>
        <w:right w:val="none" w:sz="0" w:space="0" w:color="auto"/>
      </w:divBdr>
    </w:div>
    <w:div w:id="5595703">
      <w:bodyDiv w:val="1"/>
      <w:marLeft w:val="0"/>
      <w:marRight w:val="0"/>
      <w:marTop w:val="0"/>
      <w:marBottom w:val="0"/>
      <w:divBdr>
        <w:top w:val="none" w:sz="0" w:space="0" w:color="auto"/>
        <w:left w:val="none" w:sz="0" w:space="0" w:color="auto"/>
        <w:bottom w:val="none" w:sz="0" w:space="0" w:color="auto"/>
        <w:right w:val="none" w:sz="0" w:space="0" w:color="auto"/>
      </w:divBdr>
    </w:div>
    <w:div w:id="6295069">
      <w:bodyDiv w:val="1"/>
      <w:marLeft w:val="0"/>
      <w:marRight w:val="0"/>
      <w:marTop w:val="0"/>
      <w:marBottom w:val="0"/>
      <w:divBdr>
        <w:top w:val="none" w:sz="0" w:space="0" w:color="auto"/>
        <w:left w:val="none" w:sz="0" w:space="0" w:color="auto"/>
        <w:bottom w:val="none" w:sz="0" w:space="0" w:color="auto"/>
        <w:right w:val="none" w:sz="0" w:space="0" w:color="auto"/>
      </w:divBdr>
    </w:div>
    <w:div w:id="23412273">
      <w:bodyDiv w:val="1"/>
      <w:marLeft w:val="0"/>
      <w:marRight w:val="0"/>
      <w:marTop w:val="0"/>
      <w:marBottom w:val="0"/>
      <w:divBdr>
        <w:top w:val="none" w:sz="0" w:space="0" w:color="auto"/>
        <w:left w:val="none" w:sz="0" w:space="0" w:color="auto"/>
        <w:bottom w:val="none" w:sz="0" w:space="0" w:color="auto"/>
        <w:right w:val="none" w:sz="0" w:space="0" w:color="auto"/>
      </w:divBdr>
    </w:div>
    <w:div w:id="59981379">
      <w:bodyDiv w:val="1"/>
      <w:marLeft w:val="0"/>
      <w:marRight w:val="0"/>
      <w:marTop w:val="0"/>
      <w:marBottom w:val="0"/>
      <w:divBdr>
        <w:top w:val="none" w:sz="0" w:space="0" w:color="auto"/>
        <w:left w:val="none" w:sz="0" w:space="0" w:color="auto"/>
        <w:bottom w:val="none" w:sz="0" w:space="0" w:color="auto"/>
        <w:right w:val="none" w:sz="0" w:space="0" w:color="auto"/>
      </w:divBdr>
    </w:div>
    <w:div w:id="63266544">
      <w:bodyDiv w:val="1"/>
      <w:marLeft w:val="0"/>
      <w:marRight w:val="0"/>
      <w:marTop w:val="0"/>
      <w:marBottom w:val="0"/>
      <w:divBdr>
        <w:top w:val="none" w:sz="0" w:space="0" w:color="auto"/>
        <w:left w:val="none" w:sz="0" w:space="0" w:color="auto"/>
        <w:bottom w:val="none" w:sz="0" w:space="0" w:color="auto"/>
        <w:right w:val="none" w:sz="0" w:space="0" w:color="auto"/>
      </w:divBdr>
    </w:div>
    <w:div w:id="64230183">
      <w:bodyDiv w:val="1"/>
      <w:marLeft w:val="0"/>
      <w:marRight w:val="0"/>
      <w:marTop w:val="0"/>
      <w:marBottom w:val="0"/>
      <w:divBdr>
        <w:top w:val="none" w:sz="0" w:space="0" w:color="auto"/>
        <w:left w:val="none" w:sz="0" w:space="0" w:color="auto"/>
        <w:bottom w:val="none" w:sz="0" w:space="0" w:color="auto"/>
        <w:right w:val="none" w:sz="0" w:space="0" w:color="auto"/>
      </w:divBdr>
    </w:div>
    <w:div w:id="77484035">
      <w:bodyDiv w:val="1"/>
      <w:marLeft w:val="0"/>
      <w:marRight w:val="0"/>
      <w:marTop w:val="0"/>
      <w:marBottom w:val="0"/>
      <w:divBdr>
        <w:top w:val="none" w:sz="0" w:space="0" w:color="auto"/>
        <w:left w:val="none" w:sz="0" w:space="0" w:color="auto"/>
        <w:bottom w:val="none" w:sz="0" w:space="0" w:color="auto"/>
        <w:right w:val="none" w:sz="0" w:space="0" w:color="auto"/>
      </w:divBdr>
    </w:div>
    <w:div w:id="97794971">
      <w:bodyDiv w:val="1"/>
      <w:marLeft w:val="0"/>
      <w:marRight w:val="0"/>
      <w:marTop w:val="0"/>
      <w:marBottom w:val="0"/>
      <w:divBdr>
        <w:top w:val="none" w:sz="0" w:space="0" w:color="auto"/>
        <w:left w:val="none" w:sz="0" w:space="0" w:color="auto"/>
        <w:bottom w:val="none" w:sz="0" w:space="0" w:color="auto"/>
        <w:right w:val="none" w:sz="0" w:space="0" w:color="auto"/>
      </w:divBdr>
    </w:div>
    <w:div w:id="98570455">
      <w:bodyDiv w:val="1"/>
      <w:marLeft w:val="0"/>
      <w:marRight w:val="0"/>
      <w:marTop w:val="0"/>
      <w:marBottom w:val="0"/>
      <w:divBdr>
        <w:top w:val="none" w:sz="0" w:space="0" w:color="auto"/>
        <w:left w:val="none" w:sz="0" w:space="0" w:color="auto"/>
        <w:bottom w:val="none" w:sz="0" w:space="0" w:color="auto"/>
        <w:right w:val="none" w:sz="0" w:space="0" w:color="auto"/>
      </w:divBdr>
    </w:div>
    <w:div w:id="120468160">
      <w:bodyDiv w:val="1"/>
      <w:marLeft w:val="0"/>
      <w:marRight w:val="0"/>
      <w:marTop w:val="0"/>
      <w:marBottom w:val="0"/>
      <w:divBdr>
        <w:top w:val="none" w:sz="0" w:space="0" w:color="auto"/>
        <w:left w:val="none" w:sz="0" w:space="0" w:color="auto"/>
        <w:bottom w:val="none" w:sz="0" w:space="0" w:color="auto"/>
        <w:right w:val="none" w:sz="0" w:space="0" w:color="auto"/>
      </w:divBdr>
    </w:div>
    <w:div w:id="133374185">
      <w:bodyDiv w:val="1"/>
      <w:marLeft w:val="0"/>
      <w:marRight w:val="0"/>
      <w:marTop w:val="0"/>
      <w:marBottom w:val="0"/>
      <w:divBdr>
        <w:top w:val="none" w:sz="0" w:space="0" w:color="auto"/>
        <w:left w:val="none" w:sz="0" w:space="0" w:color="auto"/>
        <w:bottom w:val="none" w:sz="0" w:space="0" w:color="auto"/>
        <w:right w:val="none" w:sz="0" w:space="0" w:color="auto"/>
      </w:divBdr>
    </w:div>
    <w:div w:id="153841033">
      <w:bodyDiv w:val="1"/>
      <w:marLeft w:val="0"/>
      <w:marRight w:val="0"/>
      <w:marTop w:val="0"/>
      <w:marBottom w:val="0"/>
      <w:divBdr>
        <w:top w:val="none" w:sz="0" w:space="0" w:color="auto"/>
        <w:left w:val="none" w:sz="0" w:space="0" w:color="auto"/>
        <w:bottom w:val="none" w:sz="0" w:space="0" w:color="auto"/>
        <w:right w:val="none" w:sz="0" w:space="0" w:color="auto"/>
      </w:divBdr>
    </w:div>
    <w:div w:id="185867597">
      <w:bodyDiv w:val="1"/>
      <w:marLeft w:val="0"/>
      <w:marRight w:val="0"/>
      <w:marTop w:val="0"/>
      <w:marBottom w:val="0"/>
      <w:divBdr>
        <w:top w:val="none" w:sz="0" w:space="0" w:color="auto"/>
        <w:left w:val="none" w:sz="0" w:space="0" w:color="auto"/>
        <w:bottom w:val="none" w:sz="0" w:space="0" w:color="auto"/>
        <w:right w:val="none" w:sz="0" w:space="0" w:color="auto"/>
      </w:divBdr>
    </w:div>
    <w:div w:id="192033641">
      <w:bodyDiv w:val="1"/>
      <w:marLeft w:val="0"/>
      <w:marRight w:val="0"/>
      <w:marTop w:val="0"/>
      <w:marBottom w:val="0"/>
      <w:divBdr>
        <w:top w:val="none" w:sz="0" w:space="0" w:color="auto"/>
        <w:left w:val="none" w:sz="0" w:space="0" w:color="auto"/>
        <w:bottom w:val="none" w:sz="0" w:space="0" w:color="auto"/>
        <w:right w:val="none" w:sz="0" w:space="0" w:color="auto"/>
      </w:divBdr>
    </w:div>
    <w:div w:id="196701758">
      <w:bodyDiv w:val="1"/>
      <w:marLeft w:val="0"/>
      <w:marRight w:val="0"/>
      <w:marTop w:val="0"/>
      <w:marBottom w:val="0"/>
      <w:divBdr>
        <w:top w:val="none" w:sz="0" w:space="0" w:color="auto"/>
        <w:left w:val="none" w:sz="0" w:space="0" w:color="auto"/>
        <w:bottom w:val="none" w:sz="0" w:space="0" w:color="auto"/>
        <w:right w:val="none" w:sz="0" w:space="0" w:color="auto"/>
      </w:divBdr>
    </w:div>
    <w:div w:id="200366447">
      <w:bodyDiv w:val="1"/>
      <w:marLeft w:val="0"/>
      <w:marRight w:val="0"/>
      <w:marTop w:val="0"/>
      <w:marBottom w:val="0"/>
      <w:divBdr>
        <w:top w:val="none" w:sz="0" w:space="0" w:color="auto"/>
        <w:left w:val="none" w:sz="0" w:space="0" w:color="auto"/>
        <w:bottom w:val="none" w:sz="0" w:space="0" w:color="auto"/>
        <w:right w:val="none" w:sz="0" w:space="0" w:color="auto"/>
      </w:divBdr>
    </w:div>
    <w:div w:id="212499463">
      <w:bodyDiv w:val="1"/>
      <w:marLeft w:val="0"/>
      <w:marRight w:val="0"/>
      <w:marTop w:val="0"/>
      <w:marBottom w:val="0"/>
      <w:divBdr>
        <w:top w:val="none" w:sz="0" w:space="0" w:color="auto"/>
        <w:left w:val="none" w:sz="0" w:space="0" w:color="auto"/>
        <w:bottom w:val="none" w:sz="0" w:space="0" w:color="auto"/>
        <w:right w:val="none" w:sz="0" w:space="0" w:color="auto"/>
      </w:divBdr>
    </w:div>
    <w:div w:id="219437386">
      <w:bodyDiv w:val="1"/>
      <w:marLeft w:val="0"/>
      <w:marRight w:val="0"/>
      <w:marTop w:val="0"/>
      <w:marBottom w:val="0"/>
      <w:divBdr>
        <w:top w:val="none" w:sz="0" w:space="0" w:color="auto"/>
        <w:left w:val="none" w:sz="0" w:space="0" w:color="auto"/>
        <w:bottom w:val="none" w:sz="0" w:space="0" w:color="auto"/>
        <w:right w:val="none" w:sz="0" w:space="0" w:color="auto"/>
      </w:divBdr>
    </w:div>
    <w:div w:id="223760839">
      <w:bodyDiv w:val="1"/>
      <w:marLeft w:val="0"/>
      <w:marRight w:val="0"/>
      <w:marTop w:val="0"/>
      <w:marBottom w:val="0"/>
      <w:divBdr>
        <w:top w:val="none" w:sz="0" w:space="0" w:color="auto"/>
        <w:left w:val="none" w:sz="0" w:space="0" w:color="auto"/>
        <w:bottom w:val="none" w:sz="0" w:space="0" w:color="auto"/>
        <w:right w:val="none" w:sz="0" w:space="0" w:color="auto"/>
      </w:divBdr>
    </w:div>
    <w:div w:id="233508851">
      <w:bodyDiv w:val="1"/>
      <w:marLeft w:val="0"/>
      <w:marRight w:val="0"/>
      <w:marTop w:val="0"/>
      <w:marBottom w:val="0"/>
      <w:divBdr>
        <w:top w:val="none" w:sz="0" w:space="0" w:color="auto"/>
        <w:left w:val="none" w:sz="0" w:space="0" w:color="auto"/>
        <w:bottom w:val="none" w:sz="0" w:space="0" w:color="auto"/>
        <w:right w:val="none" w:sz="0" w:space="0" w:color="auto"/>
      </w:divBdr>
    </w:div>
    <w:div w:id="237598256">
      <w:bodyDiv w:val="1"/>
      <w:marLeft w:val="0"/>
      <w:marRight w:val="0"/>
      <w:marTop w:val="0"/>
      <w:marBottom w:val="0"/>
      <w:divBdr>
        <w:top w:val="none" w:sz="0" w:space="0" w:color="auto"/>
        <w:left w:val="none" w:sz="0" w:space="0" w:color="auto"/>
        <w:bottom w:val="none" w:sz="0" w:space="0" w:color="auto"/>
        <w:right w:val="none" w:sz="0" w:space="0" w:color="auto"/>
      </w:divBdr>
    </w:div>
    <w:div w:id="252014954">
      <w:bodyDiv w:val="1"/>
      <w:marLeft w:val="0"/>
      <w:marRight w:val="0"/>
      <w:marTop w:val="0"/>
      <w:marBottom w:val="0"/>
      <w:divBdr>
        <w:top w:val="none" w:sz="0" w:space="0" w:color="auto"/>
        <w:left w:val="none" w:sz="0" w:space="0" w:color="auto"/>
        <w:bottom w:val="none" w:sz="0" w:space="0" w:color="auto"/>
        <w:right w:val="none" w:sz="0" w:space="0" w:color="auto"/>
      </w:divBdr>
    </w:div>
    <w:div w:id="272713873">
      <w:bodyDiv w:val="1"/>
      <w:marLeft w:val="0"/>
      <w:marRight w:val="0"/>
      <w:marTop w:val="0"/>
      <w:marBottom w:val="0"/>
      <w:divBdr>
        <w:top w:val="none" w:sz="0" w:space="0" w:color="auto"/>
        <w:left w:val="none" w:sz="0" w:space="0" w:color="auto"/>
        <w:bottom w:val="none" w:sz="0" w:space="0" w:color="auto"/>
        <w:right w:val="none" w:sz="0" w:space="0" w:color="auto"/>
      </w:divBdr>
    </w:div>
    <w:div w:id="299725211">
      <w:bodyDiv w:val="1"/>
      <w:marLeft w:val="0"/>
      <w:marRight w:val="0"/>
      <w:marTop w:val="0"/>
      <w:marBottom w:val="0"/>
      <w:divBdr>
        <w:top w:val="none" w:sz="0" w:space="0" w:color="auto"/>
        <w:left w:val="none" w:sz="0" w:space="0" w:color="auto"/>
        <w:bottom w:val="none" w:sz="0" w:space="0" w:color="auto"/>
        <w:right w:val="none" w:sz="0" w:space="0" w:color="auto"/>
      </w:divBdr>
    </w:div>
    <w:div w:id="302541005">
      <w:bodyDiv w:val="1"/>
      <w:marLeft w:val="0"/>
      <w:marRight w:val="0"/>
      <w:marTop w:val="0"/>
      <w:marBottom w:val="0"/>
      <w:divBdr>
        <w:top w:val="none" w:sz="0" w:space="0" w:color="auto"/>
        <w:left w:val="none" w:sz="0" w:space="0" w:color="auto"/>
        <w:bottom w:val="none" w:sz="0" w:space="0" w:color="auto"/>
        <w:right w:val="none" w:sz="0" w:space="0" w:color="auto"/>
      </w:divBdr>
    </w:div>
    <w:div w:id="313268018">
      <w:bodyDiv w:val="1"/>
      <w:marLeft w:val="0"/>
      <w:marRight w:val="0"/>
      <w:marTop w:val="0"/>
      <w:marBottom w:val="0"/>
      <w:divBdr>
        <w:top w:val="none" w:sz="0" w:space="0" w:color="auto"/>
        <w:left w:val="none" w:sz="0" w:space="0" w:color="auto"/>
        <w:bottom w:val="none" w:sz="0" w:space="0" w:color="auto"/>
        <w:right w:val="none" w:sz="0" w:space="0" w:color="auto"/>
      </w:divBdr>
    </w:div>
    <w:div w:id="316885893">
      <w:bodyDiv w:val="1"/>
      <w:marLeft w:val="0"/>
      <w:marRight w:val="0"/>
      <w:marTop w:val="0"/>
      <w:marBottom w:val="0"/>
      <w:divBdr>
        <w:top w:val="none" w:sz="0" w:space="0" w:color="auto"/>
        <w:left w:val="none" w:sz="0" w:space="0" w:color="auto"/>
        <w:bottom w:val="none" w:sz="0" w:space="0" w:color="auto"/>
        <w:right w:val="none" w:sz="0" w:space="0" w:color="auto"/>
      </w:divBdr>
    </w:div>
    <w:div w:id="321391854">
      <w:bodyDiv w:val="1"/>
      <w:marLeft w:val="0"/>
      <w:marRight w:val="0"/>
      <w:marTop w:val="0"/>
      <w:marBottom w:val="0"/>
      <w:divBdr>
        <w:top w:val="none" w:sz="0" w:space="0" w:color="auto"/>
        <w:left w:val="none" w:sz="0" w:space="0" w:color="auto"/>
        <w:bottom w:val="none" w:sz="0" w:space="0" w:color="auto"/>
        <w:right w:val="none" w:sz="0" w:space="0" w:color="auto"/>
      </w:divBdr>
    </w:div>
    <w:div w:id="324213784">
      <w:bodyDiv w:val="1"/>
      <w:marLeft w:val="0"/>
      <w:marRight w:val="0"/>
      <w:marTop w:val="0"/>
      <w:marBottom w:val="0"/>
      <w:divBdr>
        <w:top w:val="none" w:sz="0" w:space="0" w:color="auto"/>
        <w:left w:val="none" w:sz="0" w:space="0" w:color="auto"/>
        <w:bottom w:val="none" w:sz="0" w:space="0" w:color="auto"/>
        <w:right w:val="none" w:sz="0" w:space="0" w:color="auto"/>
      </w:divBdr>
    </w:div>
    <w:div w:id="340087015">
      <w:bodyDiv w:val="1"/>
      <w:marLeft w:val="0"/>
      <w:marRight w:val="0"/>
      <w:marTop w:val="0"/>
      <w:marBottom w:val="0"/>
      <w:divBdr>
        <w:top w:val="none" w:sz="0" w:space="0" w:color="auto"/>
        <w:left w:val="none" w:sz="0" w:space="0" w:color="auto"/>
        <w:bottom w:val="none" w:sz="0" w:space="0" w:color="auto"/>
        <w:right w:val="none" w:sz="0" w:space="0" w:color="auto"/>
      </w:divBdr>
    </w:div>
    <w:div w:id="340550981">
      <w:bodyDiv w:val="1"/>
      <w:marLeft w:val="0"/>
      <w:marRight w:val="0"/>
      <w:marTop w:val="0"/>
      <w:marBottom w:val="0"/>
      <w:divBdr>
        <w:top w:val="none" w:sz="0" w:space="0" w:color="auto"/>
        <w:left w:val="none" w:sz="0" w:space="0" w:color="auto"/>
        <w:bottom w:val="none" w:sz="0" w:space="0" w:color="auto"/>
        <w:right w:val="none" w:sz="0" w:space="0" w:color="auto"/>
      </w:divBdr>
    </w:div>
    <w:div w:id="356583184">
      <w:bodyDiv w:val="1"/>
      <w:marLeft w:val="0"/>
      <w:marRight w:val="0"/>
      <w:marTop w:val="0"/>
      <w:marBottom w:val="0"/>
      <w:divBdr>
        <w:top w:val="none" w:sz="0" w:space="0" w:color="auto"/>
        <w:left w:val="none" w:sz="0" w:space="0" w:color="auto"/>
        <w:bottom w:val="none" w:sz="0" w:space="0" w:color="auto"/>
        <w:right w:val="none" w:sz="0" w:space="0" w:color="auto"/>
      </w:divBdr>
    </w:div>
    <w:div w:id="363605187">
      <w:bodyDiv w:val="1"/>
      <w:marLeft w:val="0"/>
      <w:marRight w:val="0"/>
      <w:marTop w:val="0"/>
      <w:marBottom w:val="0"/>
      <w:divBdr>
        <w:top w:val="none" w:sz="0" w:space="0" w:color="auto"/>
        <w:left w:val="none" w:sz="0" w:space="0" w:color="auto"/>
        <w:bottom w:val="none" w:sz="0" w:space="0" w:color="auto"/>
        <w:right w:val="none" w:sz="0" w:space="0" w:color="auto"/>
      </w:divBdr>
    </w:div>
    <w:div w:id="369309229">
      <w:bodyDiv w:val="1"/>
      <w:marLeft w:val="0"/>
      <w:marRight w:val="0"/>
      <w:marTop w:val="0"/>
      <w:marBottom w:val="0"/>
      <w:divBdr>
        <w:top w:val="none" w:sz="0" w:space="0" w:color="auto"/>
        <w:left w:val="none" w:sz="0" w:space="0" w:color="auto"/>
        <w:bottom w:val="none" w:sz="0" w:space="0" w:color="auto"/>
        <w:right w:val="none" w:sz="0" w:space="0" w:color="auto"/>
      </w:divBdr>
    </w:div>
    <w:div w:id="371925262">
      <w:bodyDiv w:val="1"/>
      <w:marLeft w:val="0"/>
      <w:marRight w:val="0"/>
      <w:marTop w:val="0"/>
      <w:marBottom w:val="0"/>
      <w:divBdr>
        <w:top w:val="none" w:sz="0" w:space="0" w:color="auto"/>
        <w:left w:val="none" w:sz="0" w:space="0" w:color="auto"/>
        <w:bottom w:val="none" w:sz="0" w:space="0" w:color="auto"/>
        <w:right w:val="none" w:sz="0" w:space="0" w:color="auto"/>
      </w:divBdr>
    </w:div>
    <w:div w:id="400175347">
      <w:bodyDiv w:val="1"/>
      <w:marLeft w:val="0"/>
      <w:marRight w:val="0"/>
      <w:marTop w:val="0"/>
      <w:marBottom w:val="0"/>
      <w:divBdr>
        <w:top w:val="none" w:sz="0" w:space="0" w:color="auto"/>
        <w:left w:val="none" w:sz="0" w:space="0" w:color="auto"/>
        <w:bottom w:val="none" w:sz="0" w:space="0" w:color="auto"/>
        <w:right w:val="none" w:sz="0" w:space="0" w:color="auto"/>
      </w:divBdr>
    </w:div>
    <w:div w:id="434329759">
      <w:bodyDiv w:val="1"/>
      <w:marLeft w:val="0"/>
      <w:marRight w:val="0"/>
      <w:marTop w:val="0"/>
      <w:marBottom w:val="0"/>
      <w:divBdr>
        <w:top w:val="none" w:sz="0" w:space="0" w:color="auto"/>
        <w:left w:val="none" w:sz="0" w:space="0" w:color="auto"/>
        <w:bottom w:val="none" w:sz="0" w:space="0" w:color="auto"/>
        <w:right w:val="none" w:sz="0" w:space="0" w:color="auto"/>
      </w:divBdr>
    </w:div>
    <w:div w:id="436293666">
      <w:bodyDiv w:val="1"/>
      <w:marLeft w:val="0"/>
      <w:marRight w:val="0"/>
      <w:marTop w:val="0"/>
      <w:marBottom w:val="0"/>
      <w:divBdr>
        <w:top w:val="none" w:sz="0" w:space="0" w:color="auto"/>
        <w:left w:val="none" w:sz="0" w:space="0" w:color="auto"/>
        <w:bottom w:val="none" w:sz="0" w:space="0" w:color="auto"/>
        <w:right w:val="none" w:sz="0" w:space="0" w:color="auto"/>
      </w:divBdr>
    </w:div>
    <w:div w:id="441654542">
      <w:bodyDiv w:val="1"/>
      <w:marLeft w:val="0"/>
      <w:marRight w:val="0"/>
      <w:marTop w:val="0"/>
      <w:marBottom w:val="0"/>
      <w:divBdr>
        <w:top w:val="none" w:sz="0" w:space="0" w:color="auto"/>
        <w:left w:val="none" w:sz="0" w:space="0" w:color="auto"/>
        <w:bottom w:val="none" w:sz="0" w:space="0" w:color="auto"/>
        <w:right w:val="none" w:sz="0" w:space="0" w:color="auto"/>
      </w:divBdr>
    </w:div>
    <w:div w:id="454060989">
      <w:bodyDiv w:val="1"/>
      <w:marLeft w:val="0"/>
      <w:marRight w:val="0"/>
      <w:marTop w:val="0"/>
      <w:marBottom w:val="0"/>
      <w:divBdr>
        <w:top w:val="none" w:sz="0" w:space="0" w:color="auto"/>
        <w:left w:val="none" w:sz="0" w:space="0" w:color="auto"/>
        <w:bottom w:val="none" w:sz="0" w:space="0" w:color="auto"/>
        <w:right w:val="none" w:sz="0" w:space="0" w:color="auto"/>
      </w:divBdr>
    </w:div>
    <w:div w:id="459348003">
      <w:bodyDiv w:val="1"/>
      <w:marLeft w:val="0"/>
      <w:marRight w:val="0"/>
      <w:marTop w:val="0"/>
      <w:marBottom w:val="0"/>
      <w:divBdr>
        <w:top w:val="none" w:sz="0" w:space="0" w:color="auto"/>
        <w:left w:val="none" w:sz="0" w:space="0" w:color="auto"/>
        <w:bottom w:val="none" w:sz="0" w:space="0" w:color="auto"/>
        <w:right w:val="none" w:sz="0" w:space="0" w:color="auto"/>
      </w:divBdr>
    </w:div>
    <w:div w:id="481233691">
      <w:bodyDiv w:val="1"/>
      <w:marLeft w:val="0"/>
      <w:marRight w:val="0"/>
      <w:marTop w:val="0"/>
      <w:marBottom w:val="0"/>
      <w:divBdr>
        <w:top w:val="none" w:sz="0" w:space="0" w:color="auto"/>
        <w:left w:val="none" w:sz="0" w:space="0" w:color="auto"/>
        <w:bottom w:val="none" w:sz="0" w:space="0" w:color="auto"/>
        <w:right w:val="none" w:sz="0" w:space="0" w:color="auto"/>
      </w:divBdr>
    </w:div>
    <w:div w:id="481846737">
      <w:bodyDiv w:val="1"/>
      <w:marLeft w:val="0"/>
      <w:marRight w:val="0"/>
      <w:marTop w:val="0"/>
      <w:marBottom w:val="0"/>
      <w:divBdr>
        <w:top w:val="none" w:sz="0" w:space="0" w:color="auto"/>
        <w:left w:val="none" w:sz="0" w:space="0" w:color="auto"/>
        <w:bottom w:val="none" w:sz="0" w:space="0" w:color="auto"/>
        <w:right w:val="none" w:sz="0" w:space="0" w:color="auto"/>
      </w:divBdr>
    </w:div>
    <w:div w:id="512496746">
      <w:bodyDiv w:val="1"/>
      <w:marLeft w:val="0"/>
      <w:marRight w:val="0"/>
      <w:marTop w:val="0"/>
      <w:marBottom w:val="0"/>
      <w:divBdr>
        <w:top w:val="none" w:sz="0" w:space="0" w:color="auto"/>
        <w:left w:val="none" w:sz="0" w:space="0" w:color="auto"/>
        <w:bottom w:val="none" w:sz="0" w:space="0" w:color="auto"/>
        <w:right w:val="none" w:sz="0" w:space="0" w:color="auto"/>
      </w:divBdr>
    </w:div>
    <w:div w:id="531263785">
      <w:bodyDiv w:val="1"/>
      <w:marLeft w:val="0"/>
      <w:marRight w:val="0"/>
      <w:marTop w:val="0"/>
      <w:marBottom w:val="0"/>
      <w:divBdr>
        <w:top w:val="none" w:sz="0" w:space="0" w:color="auto"/>
        <w:left w:val="none" w:sz="0" w:space="0" w:color="auto"/>
        <w:bottom w:val="none" w:sz="0" w:space="0" w:color="auto"/>
        <w:right w:val="none" w:sz="0" w:space="0" w:color="auto"/>
      </w:divBdr>
    </w:div>
    <w:div w:id="553663549">
      <w:bodyDiv w:val="1"/>
      <w:marLeft w:val="0"/>
      <w:marRight w:val="0"/>
      <w:marTop w:val="0"/>
      <w:marBottom w:val="0"/>
      <w:divBdr>
        <w:top w:val="none" w:sz="0" w:space="0" w:color="auto"/>
        <w:left w:val="none" w:sz="0" w:space="0" w:color="auto"/>
        <w:bottom w:val="none" w:sz="0" w:space="0" w:color="auto"/>
        <w:right w:val="none" w:sz="0" w:space="0" w:color="auto"/>
      </w:divBdr>
    </w:div>
    <w:div w:id="599337256">
      <w:bodyDiv w:val="1"/>
      <w:marLeft w:val="0"/>
      <w:marRight w:val="0"/>
      <w:marTop w:val="0"/>
      <w:marBottom w:val="0"/>
      <w:divBdr>
        <w:top w:val="none" w:sz="0" w:space="0" w:color="auto"/>
        <w:left w:val="none" w:sz="0" w:space="0" w:color="auto"/>
        <w:bottom w:val="none" w:sz="0" w:space="0" w:color="auto"/>
        <w:right w:val="none" w:sz="0" w:space="0" w:color="auto"/>
      </w:divBdr>
    </w:div>
    <w:div w:id="604385419">
      <w:bodyDiv w:val="1"/>
      <w:marLeft w:val="0"/>
      <w:marRight w:val="0"/>
      <w:marTop w:val="0"/>
      <w:marBottom w:val="0"/>
      <w:divBdr>
        <w:top w:val="none" w:sz="0" w:space="0" w:color="auto"/>
        <w:left w:val="none" w:sz="0" w:space="0" w:color="auto"/>
        <w:bottom w:val="none" w:sz="0" w:space="0" w:color="auto"/>
        <w:right w:val="none" w:sz="0" w:space="0" w:color="auto"/>
      </w:divBdr>
    </w:div>
    <w:div w:id="606231778">
      <w:bodyDiv w:val="1"/>
      <w:marLeft w:val="0"/>
      <w:marRight w:val="0"/>
      <w:marTop w:val="0"/>
      <w:marBottom w:val="0"/>
      <w:divBdr>
        <w:top w:val="none" w:sz="0" w:space="0" w:color="auto"/>
        <w:left w:val="none" w:sz="0" w:space="0" w:color="auto"/>
        <w:bottom w:val="none" w:sz="0" w:space="0" w:color="auto"/>
        <w:right w:val="none" w:sz="0" w:space="0" w:color="auto"/>
      </w:divBdr>
    </w:div>
    <w:div w:id="618417650">
      <w:bodyDiv w:val="1"/>
      <w:marLeft w:val="0"/>
      <w:marRight w:val="0"/>
      <w:marTop w:val="0"/>
      <w:marBottom w:val="0"/>
      <w:divBdr>
        <w:top w:val="none" w:sz="0" w:space="0" w:color="auto"/>
        <w:left w:val="none" w:sz="0" w:space="0" w:color="auto"/>
        <w:bottom w:val="none" w:sz="0" w:space="0" w:color="auto"/>
        <w:right w:val="none" w:sz="0" w:space="0" w:color="auto"/>
      </w:divBdr>
    </w:div>
    <w:div w:id="620770488">
      <w:bodyDiv w:val="1"/>
      <w:marLeft w:val="0"/>
      <w:marRight w:val="0"/>
      <w:marTop w:val="0"/>
      <w:marBottom w:val="0"/>
      <w:divBdr>
        <w:top w:val="none" w:sz="0" w:space="0" w:color="auto"/>
        <w:left w:val="none" w:sz="0" w:space="0" w:color="auto"/>
        <w:bottom w:val="none" w:sz="0" w:space="0" w:color="auto"/>
        <w:right w:val="none" w:sz="0" w:space="0" w:color="auto"/>
      </w:divBdr>
    </w:div>
    <w:div w:id="641468159">
      <w:bodyDiv w:val="1"/>
      <w:marLeft w:val="0"/>
      <w:marRight w:val="0"/>
      <w:marTop w:val="0"/>
      <w:marBottom w:val="0"/>
      <w:divBdr>
        <w:top w:val="none" w:sz="0" w:space="0" w:color="auto"/>
        <w:left w:val="none" w:sz="0" w:space="0" w:color="auto"/>
        <w:bottom w:val="none" w:sz="0" w:space="0" w:color="auto"/>
        <w:right w:val="none" w:sz="0" w:space="0" w:color="auto"/>
      </w:divBdr>
    </w:div>
    <w:div w:id="643658814">
      <w:bodyDiv w:val="1"/>
      <w:marLeft w:val="0"/>
      <w:marRight w:val="0"/>
      <w:marTop w:val="0"/>
      <w:marBottom w:val="0"/>
      <w:divBdr>
        <w:top w:val="none" w:sz="0" w:space="0" w:color="auto"/>
        <w:left w:val="none" w:sz="0" w:space="0" w:color="auto"/>
        <w:bottom w:val="none" w:sz="0" w:space="0" w:color="auto"/>
        <w:right w:val="none" w:sz="0" w:space="0" w:color="auto"/>
      </w:divBdr>
    </w:div>
    <w:div w:id="652107084">
      <w:bodyDiv w:val="1"/>
      <w:marLeft w:val="0"/>
      <w:marRight w:val="0"/>
      <w:marTop w:val="0"/>
      <w:marBottom w:val="0"/>
      <w:divBdr>
        <w:top w:val="none" w:sz="0" w:space="0" w:color="auto"/>
        <w:left w:val="none" w:sz="0" w:space="0" w:color="auto"/>
        <w:bottom w:val="none" w:sz="0" w:space="0" w:color="auto"/>
        <w:right w:val="none" w:sz="0" w:space="0" w:color="auto"/>
      </w:divBdr>
    </w:div>
    <w:div w:id="655574860">
      <w:bodyDiv w:val="1"/>
      <w:marLeft w:val="0"/>
      <w:marRight w:val="0"/>
      <w:marTop w:val="0"/>
      <w:marBottom w:val="0"/>
      <w:divBdr>
        <w:top w:val="none" w:sz="0" w:space="0" w:color="auto"/>
        <w:left w:val="none" w:sz="0" w:space="0" w:color="auto"/>
        <w:bottom w:val="none" w:sz="0" w:space="0" w:color="auto"/>
        <w:right w:val="none" w:sz="0" w:space="0" w:color="auto"/>
      </w:divBdr>
    </w:div>
    <w:div w:id="661932819">
      <w:bodyDiv w:val="1"/>
      <w:marLeft w:val="0"/>
      <w:marRight w:val="0"/>
      <w:marTop w:val="0"/>
      <w:marBottom w:val="0"/>
      <w:divBdr>
        <w:top w:val="none" w:sz="0" w:space="0" w:color="auto"/>
        <w:left w:val="none" w:sz="0" w:space="0" w:color="auto"/>
        <w:bottom w:val="none" w:sz="0" w:space="0" w:color="auto"/>
        <w:right w:val="none" w:sz="0" w:space="0" w:color="auto"/>
      </w:divBdr>
    </w:div>
    <w:div w:id="670109815">
      <w:bodyDiv w:val="1"/>
      <w:marLeft w:val="0"/>
      <w:marRight w:val="0"/>
      <w:marTop w:val="0"/>
      <w:marBottom w:val="0"/>
      <w:divBdr>
        <w:top w:val="none" w:sz="0" w:space="0" w:color="auto"/>
        <w:left w:val="none" w:sz="0" w:space="0" w:color="auto"/>
        <w:bottom w:val="none" w:sz="0" w:space="0" w:color="auto"/>
        <w:right w:val="none" w:sz="0" w:space="0" w:color="auto"/>
      </w:divBdr>
    </w:div>
    <w:div w:id="673188795">
      <w:bodyDiv w:val="1"/>
      <w:marLeft w:val="0"/>
      <w:marRight w:val="0"/>
      <w:marTop w:val="0"/>
      <w:marBottom w:val="0"/>
      <w:divBdr>
        <w:top w:val="none" w:sz="0" w:space="0" w:color="auto"/>
        <w:left w:val="none" w:sz="0" w:space="0" w:color="auto"/>
        <w:bottom w:val="none" w:sz="0" w:space="0" w:color="auto"/>
        <w:right w:val="none" w:sz="0" w:space="0" w:color="auto"/>
      </w:divBdr>
    </w:div>
    <w:div w:id="678852035">
      <w:bodyDiv w:val="1"/>
      <w:marLeft w:val="0"/>
      <w:marRight w:val="0"/>
      <w:marTop w:val="0"/>
      <w:marBottom w:val="0"/>
      <w:divBdr>
        <w:top w:val="none" w:sz="0" w:space="0" w:color="auto"/>
        <w:left w:val="none" w:sz="0" w:space="0" w:color="auto"/>
        <w:bottom w:val="none" w:sz="0" w:space="0" w:color="auto"/>
        <w:right w:val="none" w:sz="0" w:space="0" w:color="auto"/>
      </w:divBdr>
    </w:div>
    <w:div w:id="695425323">
      <w:bodyDiv w:val="1"/>
      <w:marLeft w:val="0"/>
      <w:marRight w:val="0"/>
      <w:marTop w:val="0"/>
      <w:marBottom w:val="0"/>
      <w:divBdr>
        <w:top w:val="none" w:sz="0" w:space="0" w:color="auto"/>
        <w:left w:val="none" w:sz="0" w:space="0" w:color="auto"/>
        <w:bottom w:val="none" w:sz="0" w:space="0" w:color="auto"/>
        <w:right w:val="none" w:sz="0" w:space="0" w:color="auto"/>
      </w:divBdr>
    </w:div>
    <w:div w:id="698049154">
      <w:bodyDiv w:val="1"/>
      <w:marLeft w:val="0"/>
      <w:marRight w:val="0"/>
      <w:marTop w:val="0"/>
      <w:marBottom w:val="0"/>
      <w:divBdr>
        <w:top w:val="none" w:sz="0" w:space="0" w:color="auto"/>
        <w:left w:val="none" w:sz="0" w:space="0" w:color="auto"/>
        <w:bottom w:val="none" w:sz="0" w:space="0" w:color="auto"/>
        <w:right w:val="none" w:sz="0" w:space="0" w:color="auto"/>
      </w:divBdr>
    </w:div>
    <w:div w:id="698050222">
      <w:bodyDiv w:val="1"/>
      <w:marLeft w:val="0"/>
      <w:marRight w:val="0"/>
      <w:marTop w:val="0"/>
      <w:marBottom w:val="0"/>
      <w:divBdr>
        <w:top w:val="none" w:sz="0" w:space="0" w:color="auto"/>
        <w:left w:val="none" w:sz="0" w:space="0" w:color="auto"/>
        <w:bottom w:val="none" w:sz="0" w:space="0" w:color="auto"/>
        <w:right w:val="none" w:sz="0" w:space="0" w:color="auto"/>
      </w:divBdr>
    </w:div>
    <w:div w:id="705715924">
      <w:bodyDiv w:val="1"/>
      <w:marLeft w:val="0"/>
      <w:marRight w:val="0"/>
      <w:marTop w:val="0"/>
      <w:marBottom w:val="0"/>
      <w:divBdr>
        <w:top w:val="none" w:sz="0" w:space="0" w:color="auto"/>
        <w:left w:val="none" w:sz="0" w:space="0" w:color="auto"/>
        <w:bottom w:val="none" w:sz="0" w:space="0" w:color="auto"/>
        <w:right w:val="none" w:sz="0" w:space="0" w:color="auto"/>
      </w:divBdr>
    </w:div>
    <w:div w:id="710306536">
      <w:bodyDiv w:val="1"/>
      <w:marLeft w:val="0"/>
      <w:marRight w:val="0"/>
      <w:marTop w:val="0"/>
      <w:marBottom w:val="0"/>
      <w:divBdr>
        <w:top w:val="none" w:sz="0" w:space="0" w:color="auto"/>
        <w:left w:val="none" w:sz="0" w:space="0" w:color="auto"/>
        <w:bottom w:val="none" w:sz="0" w:space="0" w:color="auto"/>
        <w:right w:val="none" w:sz="0" w:space="0" w:color="auto"/>
      </w:divBdr>
    </w:div>
    <w:div w:id="729815584">
      <w:bodyDiv w:val="1"/>
      <w:marLeft w:val="0"/>
      <w:marRight w:val="0"/>
      <w:marTop w:val="0"/>
      <w:marBottom w:val="0"/>
      <w:divBdr>
        <w:top w:val="none" w:sz="0" w:space="0" w:color="auto"/>
        <w:left w:val="none" w:sz="0" w:space="0" w:color="auto"/>
        <w:bottom w:val="none" w:sz="0" w:space="0" w:color="auto"/>
        <w:right w:val="none" w:sz="0" w:space="0" w:color="auto"/>
      </w:divBdr>
    </w:div>
    <w:div w:id="730538859">
      <w:bodyDiv w:val="1"/>
      <w:marLeft w:val="0"/>
      <w:marRight w:val="0"/>
      <w:marTop w:val="0"/>
      <w:marBottom w:val="0"/>
      <w:divBdr>
        <w:top w:val="none" w:sz="0" w:space="0" w:color="auto"/>
        <w:left w:val="none" w:sz="0" w:space="0" w:color="auto"/>
        <w:bottom w:val="none" w:sz="0" w:space="0" w:color="auto"/>
        <w:right w:val="none" w:sz="0" w:space="0" w:color="auto"/>
      </w:divBdr>
    </w:div>
    <w:div w:id="735468798">
      <w:bodyDiv w:val="1"/>
      <w:marLeft w:val="0"/>
      <w:marRight w:val="0"/>
      <w:marTop w:val="0"/>
      <w:marBottom w:val="0"/>
      <w:divBdr>
        <w:top w:val="none" w:sz="0" w:space="0" w:color="auto"/>
        <w:left w:val="none" w:sz="0" w:space="0" w:color="auto"/>
        <w:bottom w:val="none" w:sz="0" w:space="0" w:color="auto"/>
        <w:right w:val="none" w:sz="0" w:space="0" w:color="auto"/>
      </w:divBdr>
    </w:div>
    <w:div w:id="745497775">
      <w:bodyDiv w:val="1"/>
      <w:marLeft w:val="0"/>
      <w:marRight w:val="0"/>
      <w:marTop w:val="0"/>
      <w:marBottom w:val="0"/>
      <w:divBdr>
        <w:top w:val="none" w:sz="0" w:space="0" w:color="auto"/>
        <w:left w:val="none" w:sz="0" w:space="0" w:color="auto"/>
        <w:bottom w:val="none" w:sz="0" w:space="0" w:color="auto"/>
        <w:right w:val="none" w:sz="0" w:space="0" w:color="auto"/>
      </w:divBdr>
    </w:div>
    <w:div w:id="747384895">
      <w:bodyDiv w:val="1"/>
      <w:marLeft w:val="0"/>
      <w:marRight w:val="0"/>
      <w:marTop w:val="0"/>
      <w:marBottom w:val="0"/>
      <w:divBdr>
        <w:top w:val="none" w:sz="0" w:space="0" w:color="auto"/>
        <w:left w:val="none" w:sz="0" w:space="0" w:color="auto"/>
        <w:bottom w:val="none" w:sz="0" w:space="0" w:color="auto"/>
        <w:right w:val="none" w:sz="0" w:space="0" w:color="auto"/>
      </w:divBdr>
    </w:div>
    <w:div w:id="747994645">
      <w:bodyDiv w:val="1"/>
      <w:marLeft w:val="0"/>
      <w:marRight w:val="0"/>
      <w:marTop w:val="0"/>
      <w:marBottom w:val="0"/>
      <w:divBdr>
        <w:top w:val="none" w:sz="0" w:space="0" w:color="auto"/>
        <w:left w:val="none" w:sz="0" w:space="0" w:color="auto"/>
        <w:bottom w:val="none" w:sz="0" w:space="0" w:color="auto"/>
        <w:right w:val="none" w:sz="0" w:space="0" w:color="auto"/>
      </w:divBdr>
    </w:div>
    <w:div w:id="760446549">
      <w:bodyDiv w:val="1"/>
      <w:marLeft w:val="0"/>
      <w:marRight w:val="0"/>
      <w:marTop w:val="0"/>
      <w:marBottom w:val="0"/>
      <w:divBdr>
        <w:top w:val="none" w:sz="0" w:space="0" w:color="auto"/>
        <w:left w:val="none" w:sz="0" w:space="0" w:color="auto"/>
        <w:bottom w:val="none" w:sz="0" w:space="0" w:color="auto"/>
        <w:right w:val="none" w:sz="0" w:space="0" w:color="auto"/>
      </w:divBdr>
    </w:div>
    <w:div w:id="764883560">
      <w:bodyDiv w:val="1"/>
      <w:marLeft w:val="0"/>
      <w:marRight w:val="0"/>
      <w:marTop w:val="0"/>
      <w:marBottom w:val="0"/>
      <w:divBdr>
        <w:top w:val="none" w:sz="0" w:space="0" w:color="auto"/>
        <w:left w:val="none" w:sz="0" w:space="0" w:color="auto"/>
        <w:bottom w:val="none" w:sz="0" w:space="0" w:color="auto"/>
        <w:right w:val="none" w:sz="0" w:space="0" w:color="auto"/>
      </w:divBdr>
    </w:div>
    <w:div w:id="770855916">
      <w:bodyDiv w:val="1"/>
      <w:marLeft w:val="0"/>
      <w:marRight w:val="0"/>
      <w:marTop w:val="0"/>
      <w:marBottom w:val="0"/>
      <w:divBdr>
        <w:top w:val="none" w:sz="0" w:space="0" w:color="auto"/>
        <w:left w:val="none" w:sz="0" w:space="0" w:color="auto"/>
        <w:bottom w:val="none" w:sz="0" w:space="0" w:color="auto"/>
        <w:right w:val="none" w:sz="0" w:space="0" w:color="auto"/>
      </w:divBdr>
    </w:div>
    <w:div w:id="773019822">
      <w:bodyDiv w:val="1"/>
      <w:marLeft w:val="0"/>
      <w:marRight w:val="0"/>
      <w:marTop w:val="0"/>
      <w:marBottom w:val="0"/>
      <w:divBdr>
        <w:top w:val="none" w:sz="0" w:space="0" w:color="auto"/>
        <w:left w:val="none" w:sz="0" w:space="0" w:color="auto"/>
        <w:bottom w:val="none" w:sz="0" w:space="0" w:color="auto"/>
        <w:right w:val="none" w:sz="0" w:space="0" w:color="auto"/>
      </w:divBdr>
    </w:div>
    <w:div w:id="791366350">
      <w:bodyDiv w:val="1"/>
      <w:marLeft w:val="0"/>
      <w:marRight w:val="0"/>
      <w:marTop w:val="0"/>
      <w:marBottom w:val="0"/>
      <w:divBdr>
        <w:top w:val="none" w:sz="0" w:space="0" w:color="auto"/>
        <w:left w:val="none" w:sz="0" w:space="0" w:color="auto"/>
        <w:bottom w:val="none" w:sz="0" w:space="0" w:color="auto"/>
        <w:right w:val="none" w:sz="0" w:space="0" w:color="auto"/>
      </w:divBdr>
    </w:div>
    <w:div w:id="815873604">
      <w:bodyDiv w:val="1"/>
      <w:marLeft w:val="0"/>
      <w:marRight w:val="0"/>
      <w:marTop w:val="0"/>
      <w:marBottom w:val="0"/>
      <w:divBdr>
        <w:top w:val="none" w:sz="0" w:space="0" w:color="auto"/>
        <w:left w:val="none" w:sz="0" w:space="0" w:color="auto"/>
        <w:bottom w:val="none" w:sz="0" w:space="0" w:color="auto"/>
        <w:right w:val="none" w:sz="0" w:space="0" w:color="auto"/>
      </w:divBdr>
    </w:div>
    <w:div w:id="822042324">
      <w:bodyDiv w:val="1"/>
      <w:marLeft w:val="0"/>
      <w:marRight w:val="0"/>
      <w:marTop w:val="0"/>
      <w:marBottom w:val="0"/>
      <w:divBdr>
        <w:top w:val="none" w:sz="0" w:space="0" w:color="auto"/>
        <w:left w:val="none" w:sz="0" w:space="0" w:color="auto"/>
        <w:bottom w:val="none" w:sz="0" w:space="0" w:color="auto"/>
        <w:right w:val="none" w:sz="0" w:space="0" w:color="auto"/>
      </w:divBdr>
    </w:div>
    <w:div w:id="824667473">
      <w:bodyDiv w:val="1"/>
      <w:marLeft w:val="0"/>
      <w:marRight w:val="0"/>
      <w:marTop w:val="0"/>
      <w:marBottom w:val="0"/>
      <w:divBdr>
        <w:top w:val="none" w:sz="0" w:space="0" w:color="auto"/>
        <w:left w:val="none" w:sz="0" w:space="0" w:color="auto"/>
        <w:bottom w:val="none" w:sz="0" w:space="0" w:color="auto"/>
        <w:right w:val="none" w:sz="0" w:space="0" w:color="auto"/>
      </w:divBdr>
    </w:div>
    <w:div w:id="852572257">
      <w:bodyDiv w:val="1"/>
      <w:marLeft w:val="0"/>
      <w:marRight w:val="0"/>
      <w:marTop w:val="0"/>
      <w:marBottom w:val="0"/>
      <w:divBdr>
        <w:top w:val="none" w:sz="0" w:space="0" w:color="auto"/>
        <w:left w:val="none" w:sz="0" w:space="0" w:color="auto"/>
        <w:bottom w:val="none" w:sz="0" w:space="0" w:color="auto"/>
        <w:right w:val="none" w:sz="0" w:space="0" w:color="auto"/>
      </w:divBdr>
    </w:div>
    <w:div w:id="853879683">
      <w:bodyDiv w:val="1"/>
      <w:marLeft w:val="0"/>
      <w:marRight w:val="0"/>
      <w:marTop w:val="0"/>
      <w:marBottom w:val="0"/>
      <w:divBdr>
        <w:top w:val="none" w:sz="0" w:space="0" w:color="auto"/>
        <w:left w:val="none" w:sz="0" w:space="0" w:color="auto"/>
        <w:bottom w:val="none" w:sz="0" w:space="0" w:color="auto"/>
        <w:right w:val="none" w:sz="0" w:space="0" w:color="auto"/>
      </w:divBdr>
    </w:div>
    <w:div w:id="860435104">
      <w:bodyDiv w:val="1"/>
      <w:marLeft w:val="0"/>
      <w:marRight w:val="0"/>
      <w:marTop w:val="0"/>
      <w:marBottom w:val="0"/>
      <w:divBdr>
        <w:top w:val="none" w:sz="0" w:space="0" w:color="auto"/>
        <w:left w:val="none" w:sz="0" w:space="0" w:color="auto"/>
        <w:bottom w:val="none" w:sz="0" w:space="0" w:color="auto"/>
        <w:right w:val="none" w:sz="0" w:space="0" w:color="auto"/>
      </w:divBdr>
    </w:div>
    <w:div w:id="860898384">
      <w:bodyDiv w:val="1"/>
      <w:marLeft w:val="0"/>
      <w:marRight w:val="0"/>
      <w:marTop w:val="0"/>
      <w:marBottom w:val="0"/>
      <w:divBdr>
        <w:top w:val="none" w:sz="0" w:space="0" w:color="auto"/>
        <w:left w:val="none" w:sz="0" w:space="0" w:color="auto"/>
        <w:bottom w:val="none" w:sz="0" w:space="0" w:color="auto"/>
        <w:right w:val="none" w:sz="0" w:space="0" w:color="auto"/>
      </w:divBdr>
    </w:div>
    <w:div w:id="878931499">
      <w:bodyDiv w:val="1"/>
      <w:marLeft w:val="0"/>
      <w:marRight w:val="0"/>
      <w:marTop w:val="0"/>
      <w:marBottom w:val="0"/>
      <w:divBdr>
        <w:top w:val="none" w:sz="0" w:space="0" w:color="auto"/>
        <w:left w:val="none" w:sz="0" w:space="0" w:color="auto"/>
        <w:bottom w:val="none" w:sz="0" w:space="0" w:color="auto"/>
        <w:right w:val="none" w:sz="0" w:space="0" w:color="auto"/>
      </w:divBdr>
    </w:div>
    <w:div w:id="881014464">
      <w:bodyDiv w:val="1"/>
      <w:marLeft w:val="0"/>
      <w:marRight w:val="0"/>
      <w:marTop w:val="0"/>
      <w:marBottom w:val="0"/>
      <w:divBdr>
        <w:top w:val="none" w:sz="0" w:space="0" w:color="auto"/>
        <w:left w:val="none" w:sz="0" w:space="0" w:color="auto"/>
        <w:bottom w:val="none" w:sz="0" w:space="0" w:color="auto"/>
        <w:right w:val="none" w:sz="0" w:space="0" w:color="auto"/>
      </w:divBdr>
    </w:div>
    <w:div w:id="888685403">
      <w:bodyDiv w:val="1"/>
      <w:marLeft w:val="0"/>
      <w:marRight w:val="0"/>
      <w:marTop w:val="0"/>
      <w:marBottom w:val="0"/>
      <w:divBdr>
        <w:top w:val="none" w:sz="0" w:space="0" w:color="auto"/>
        <w:left w:val="none" w:sz="0" w:space="0" w:color="auto"/>
        <w:bottom w:val="none" w:sz="0" w:space="0" w:color="auto"/>
        <w:right w:val="none" w:sz="0" w:space="0" w:color="auto"/>
      </w:divBdr>
    </w:div>
    <w:div w:id="933637320">
      <w:bodyDiv w:val="1"/>
      <w:marLeft w:val="0"/>
      <w:marRight w:val="0"/>
      <w:marTop w:val="0"/>
      <w:marBottom w:val="0"/>
      <w:divBdr>
        <w:top w:val="none" w:sz="0" w:space="0" w:color="auto"/>
        <w:left w:val="none" w:sz="0" w:space="0" w:color="auto"/>
        <w:bottom w:val="none" w:sz="0" w:space="0" w:color="auto"/>
        <w:right w:val="none" w:sz="0" w:space="0" w:color="auto"/>
      </w:divBdr>
    </w:div>
    <w:div w:id="938370791">
      <w:bodyDiv w:val="1"/>
      <w:marLeft w:val="0"/>
      <w:marRight w:val="0"/>
      <w:marTop w:val="0"/>
      <w:marBottom w:val="0"/>
      <w:divBdr>
        <w:top w:val="none" w:sz="0" w:space="0" w:color="auto"/>
        <w:left w:val="none" w:sz="0" w:space="0" w:color="auto"/>
        <w:bottom w:val="none" w:sz="0" w:space="0" w:color="auto"/>
        <w:right w:val="none" w:sz="0" w:space="0" w:color="auto"/>
      </w:divBdr>
    </w:div>
    <w:div w:id="949236923">
      <w:bodyDiv w:val="1"/>
      <w:marLeft w:val="0"/>
      <w:marRight w:val="0"/>
      <w:marTop w:val="0"/>
      <w:marBottom w:val="0"/>
      <w:divBdr>
        <w:top w:val="none" w:sz="0" w:space="0" w:color="auto"/>
        <w:left w:val="none" w:sz="0" w:space="0" w:color="auto"/>
        <w:bottom w:val="none" w:sz="0" w:space="0" w:color="auto"/>
        <w:right w:val="none" w:sz="0" w:space="0" w:color="auto"/>
      </w:divBdr>
    </w:div>
    <w:div w:id="950404631">
      <w:bodyDiv w:val="1"/>
      <w:marLeft w:val="0"/>
      <w:marRight w:val="0"/>
      <w:marTop w:val="0"/>
      <w:marBottom w:val="0"/>
      <w:divBdr>
        <w:top w:val="none" w:sz="0" w:space="0" w:color="auto"/>
        <w:left w:val="none" w:sz="0" w:space="0" w:color="auto"/>
        <w:bottom w:val="none" w:sz="0" w:space="0" w:color="auto"/>
        <w:right w:val="none" w:sz="0" w:space="0" w:color="auto"/>
      </w:divBdr>
    </w:div>
    <w:div w:id="956107693">
      <w:bodyDiv w:val="1"/>
      <w:marLeft w:val="0"/>
      <w:marRight w:val="0"/>
      <w:marTop w:val="0"/>
      <w:marBottom w:val="0"/>
      <w:divBdr>
        <w:top w:val="none" w:sz="0" w:space="0" w:color="auto"/>
        <w:left w:val="none" w:sz="0" w:space="0" w:color="auto"/>
        <w:bottom w:val="none" w:sz="0" w:space="0" w:color="auto"/>
        <w:right w:val="none" w:sz="0" w:space="0" w:color="auto"/>
      </w:divBdr>
    </w:div>
    <w:div w:id="958683572">
      <w:bodyDiv w:val="1"/>
      <w:marLeft w:val="0"/>
      <w:marRight w:val="0"/>
      <w:marTop w:val="0"/>
      <w:marBottom w:val="0"/>
      <w:divBdr>
        <w:top w:val="none" w:sz="0" w:space="0" w:color="auto"/>
        <w:left w:val="none" w:sz="0" w:space="0" w:color="auto"/>
        <w:bottom w:val="none" w:sz="0" w:space="0" w:color="auto"/>
        <w:right w:val="none" w:sz="0" w:space="0" w:color="auto"/>
      </w:divBdr>
    </w:div>
    <w:div w:id="961378709">
      <w:bodyDiv w:val="1"/>
      <w:marLeft w:val="0"/>
      <w:marRight w:val="0"/>
      <w:marTop w:val="0"/>
      <w:marBottom w:val="0"/>
      <w:divBdr>
        <w:top w:val="none" w:sz="0" w:space="0" w:color="auto"/>
        <w:left w:val="none" w:sz="0" w:space="0" w:color="auto"/>
        <w:bottom w:val="none" w:sz="0" w:space="0" w:color="auto"/>
        <w:right w:val="none" w:sz="0" w:space="0" w:color="auto"/>
      </w:divBdr>
    </w:div>
    <w:div w:id="965967833">
      <w:bodyDiv w:val="1"/>
      <w:marLeft w:val="0"/>
      <w:marRight w:val="0"/>
      <w:marTop w:val="0"/>
      <w:marBottom w:val="0"/>
      <w:divBdr>
        <w:top w:val="none" w:sz="0" w:space="0" w:color="auto"/>
        <w:left w:val="none" w:sz="0" w:space="0" w:color="auto"/>
        <w:bottom w:val="none" w:sz="0" w:space="0" w:color="auto"/>
        <w:right w:val="none" w:sz="0" w:space="0" w:color="auto"/>
      </w:divBdr>
    </w:div>
    <w:div w:id="971710140">
      <w:bodyDiv w:val="1"/>
      <w:marLeft w:val="0"/>
      <w:marRight w:val="0"/>
      <w:marTop w:val="0"/>
      <w:marBottom w:val="0"/>
      <w:divBdr>
        <w:top w:val="none" w:sz="0" w:space="0" w:color="auto"/>
        <w:left w:val="none" w:sz="0" w:space="0" w:color="auto"/>
        <w:bottom w:val="none" w:sz="0" w:space="0" w:color="auto"/>
        <w:right w:val="none" w:sz="0" w:space="0" w:color="auto"/>
      </w:divBdr>
    </w:div>
    <w:div w:id="972756628">
      <w:bodyDiv w:val="1"/>
      <w:marLeft w:val="0"/>
      <w:marRight w:val="0"/>
      <w:marTop w:val="0"/>
      <w:marBottom w:val="0"/>
      <w:divBdr>
        <w:top w:val="none" w:sz="0" w:space="0" w:color="auto"/>
        <w:left w:val="none" w:sz="0" w:space="0" w:color="auto"/>
        <w:bottom w:val="none" w:sz="0" w:space="0" w:color="auto"/>
        <w:right w:val="none" w:sz="0" w:space="0" w:color="auto"/>
      </w:divBdr>
    </w:div>
    <w:div w:id="982852413">
      <w:bodyDiv w:val="1"/>
      <w:marLeft w:val="0"/>
      <w:marRight w:val="0"/>
      <w:marTop w:val="0"/>
      <w:marBottom w:val="0"/>
      <w:divBdr>
        <w:top w:val="none" w:sz="0" w:space="0" w:color="auto"/>
        <w:left w:val="none" w:sz="0" w:space="0" w:color="auto"/>
        <w:bottom w:val="none" w:sz="0" w:space="0" w:color="auto"/>
        <w:right w:val="none" w:sz="0" w:space="0" w:color="auto"/>
      </w:divBdr>
    </w:div>
    <w:div w:id="987393227">
      <w:bodyDiv w:val="1"/>
      <w:marLeft w:val="0"/>
      <w:marRight w:val="0"/>
      <w:marTop w:val="0"/>
      <w:marBottom w:val="0"/>
      <w:divBdr>
        <w:top w:val="none" w:sz="0" w:space="0" w:color="auto"/>
        <w:left w:val="none" w:sz="0" w:space="0" w:color="auto"/>
        <w:bottom w:val="none" w:sz="0" w:space="0" w:color="auto"/>
        <w:right w:val="none" w:sz="0" w:space="0" w:color="auto"/>
      </w:divBdr>
    </w:div>
    <w:div w:id="1000817086">
      <w:bodyDiv w:val="1"/>
      <w:marLeft w:val="0"/>
      <w:marRight w:val="0"/>
      <w:marTop w:val="0"/>
      <w:marBottom w:val="0"/>
      <w:divBdr>
        <w:top w:val="none" w:sz="0" w:space="0" w:color="auto"/>
        <w:left w:val="none" w:sz="0" w:space="0" w:color="auto"/>
        <w:bottom w:val="none" w:sz="0" w:space="0" w:color="auto"/>
        <w:right w:val="none" w:sz="0" w:space="0" w:color="auto"/>
      </w:divBdr>
    </w:div>
    <w:div w:id="1011488952">
      <w:bodyDiv w:val="1"/>
      <w:marLeft w:val="0"/>
      <w:marRight w:val="0"/>
      <w:marTop w:val="0"/>
      <w:marBottom w:val="0"/>
      <w:divBdr>
        <w:top w:val="none" w:sz="0" w:space="0" w:color="auto"/>
        <w:left w:val="none" w:sz="0" w:space="0" w:color="auto"/>
        <w:bottom w:val="none" w:sz="0" w:space="0" w:color="auto"/>
        <w:right w:val="none" w:sz="0" w:space="0" w:color="auto"/>
      </w:divBdr>
    </w:div>
    <w:div w:id="1014571204">
      <w:bodyDiv w:val="1"/>
      <w:marLeft w:val="0"/>
      <w:marRight w:val="0"/>
      <w:marTop w:val="0"/>
      <w:marBottom w:val="0"/>
      <w:divBdr>
        <w:top w:val="none" w:sz="0" w:space="0" w:color="auto"/>
        <w:left w:val="none" w:sz="0" w:space="0" w:color="auto"/>
        <w:bottom w:val="none" w:sz="0" w:space="0" w:color="auto"/>
        <w:right w:val="none" w:sz="0" w:space="0" w:color="auto"/>
      </w:divBdr>
    </w:div>
    <w:div w:id="1017542833">
      <w:bodyDiv w:val="1"/>
      <w:marLeft w:val="0"/>
      <w:marRight w:val="0"/>
      <w:marTop w:val="0"/>
      <w:marBottom w:val="0"/>
      <w:divBdr>
        <w:top w:val="none" w:sz="0" w:space="0" w:color="auto"/>
        <w:left w:val="none" w:sz="0" w:space="0" w:color="auto"/>
        <w:bottom w:val="none" w:sz="0" w:space="0" w:color="auto"/>
        <w:right w:val="none" w:sz="0" w:space="0" w:color="auto"/>
      </w:divBdr>
    </w:div>
    <w:div w:id="1041979455">
      <w:bodyDiv w:val="1"/>
      <w:marLeft w:val="0"/>
      <w:marRight w:val="0"/>
      <w:marTop w:val="0"/>
      <w:marBottom w:val="0"/>
      <w:divBdr>
        <w:top w:val="none" w:sz="0" w:space="0" w:color="auto"/>
        <w:left w:val="none" w:sz="0" w:space="0" w:color="auto"/>
        <w:bottom w:val="none" w:sz="0" w:space="0" w:color="auto"/>
        <w:right w:val="none" w:sz="0" w:space="0" w:color="auto"/>
      </w:divBdr>
    </w:div>
    <w:div w:id="1046879210">
      <w:bodyDiv w:val="1"/>
      <w:marLeft w:val="0"/>
      <w:marRight w:val="0"/>
      <w:marTop w:val="0"/>
      <w:marBottom w:val="0"/>
      <w:divBdr>
        <w:top w:val="none" w:sz="0" w:space="0" w:color="auto"/>
        <w:left w:val="none" w:sz="0" w:space="0" w:color="auto"/>
        <w:bottom w:val="none" w:sz="0" w:space="0" w:color="auto"/>
        <w:right w:val="none" w:sz="0" w:space="0" w:color="auto"/>
      </w:divBdr>
    </w:div>
    <w:div w:id="1075394545">
      <w:bodyDiv w:val="1"/>
      <w:marLeft w:val="0"/>
      <w:marRight w:val="0"/>
      <w:marTop w:val="0"/>
      <w:marBottom w:val="0"/>
      <w:divBdr>
        <w:top w:val="none" w:sz="0" w:space="0" w:color="auto"/>
        <w:left w:val="none" w:sz="0" w:space="0" w:color="auto"/>
        <w:bottom w:val="none" w:sz="0" w:space="0" w:color="auto"/>
        <w:right w:val="none" w:sz="0" w:space="0" w:color="auto"/>
      </w:divBdr>
    </w:div>
    <w:div w:id="1082147216">
      <w:bodyDiv w:val="1"/>
      <w:marLeft w:val="0"/>
      <w:marRight w:val="0"/>
      <w:marTop w:val="0"/>
      <w:marBottom w:val="0"/>
      <w:divBdr>
        <w:top w:val="none" w:sz="0" w:space="0" w:color="auto"/>
        <w:left w:val="none" w:sz="0" w:space="0" w:color="auto"/>
        <w:bottom w:val="none" w:sz="0" w:space="0" w:color="auto"/>
        <w:right w:val="none" w:sz="0" w:space="0" w:color="auto"/>
      </w:divBdr>
    </w:div>
    <w:div w:id="1098985705">
      <w:bodyDiv w:val="1"/>
      <w:marLeft w:val="0"/>
      <w:marRight w:val="0"/>
      <w:marTop w:val="0"/>
      <w:marBottom w:val="0"/>
      <w:divBdr>
        <w:top w:val="none" w:sz="0" w:space="0" w:color="auto"/>
        <w:left w:val="none" w:sz="0" w:space="0" w:color="auto"/>
        <w:bottom w:val="none" w:sz="0" w:space="0" w:color="auto"/>
        <w:right w:val="none" w:sz="0" w:space="0" w:color="auto"/>
      </w:divBdr>
    </w:div>
    <w:div w:id="1101996531">
      <w:bodyDiv w:val="1"/>
      <w:marLeft w:val="0"/>
      <w:marRight w:val="0"/>
      <w:marTop w:val="0"/>
      <w:marBottom w:val="0"/>
      <w:divBdr>
        <w:top w:val="none" w:sz="0" w:space="0" w:color="auto"/>
        <w:left w:val="none" w:sz="0" w:space="0" w:color="auto"/>
        <w:bottom w:val="none" w:sz="0" w:space="0" w:color="auto"/>
        <w:right w:val="none" w:sz="0" w:space="0" w:color="auto"/>
      </w:divBdr>
    </w:div>
    <w:div w:id="1106730731">
      <w:bodyDiv w:val="1"/>
      <w:marLeft w:val="0"/>
      <w:marRight w:val="0"/>
      <w:marTop w:val="0"/>
      <w:marBottom w:val="0"/>
      <w:divBdr>
        <w:top w:val="none" w:sz="0" w:space="0" w:color="auto"/>
        <w:left w:val="none" w:sz="0" w:space="0" w:color="auto"/>
        <w:bottom w:val="none" w:sz="0" w:space="0" w:color="auto"/>
        <w:right w:val="none" w:sz="0" w:space="0" w:color="auto"/>
      </w:divBdr>
    </w:div>
    <w:div w:id="1110125360">
      <w:bodyDiv w:val="1"/>
      <w:marLeft w:val="0"/>
      <w:marRight w:val="0"/>
      <w:marTop w:val="0"/>
      <w:marBottom w:val="0"/>
      <w:divBdr>
        <w:top w:val="none" w:sz="0" w:space="0" w:color="auto"/>
        <w:left w:val="none" w:sz="0" w:space="0" w:color="auto"/>
        <w:bottom w:val="none" w:sz="0" w:space="0" w:color="auto"/>
        <w:right w:val="none" w:sz="0" w:space="0" w:color="auto"/>
      </w:divBdr>
    </w:div>
    <w:div w:id="1112090019">
      <w:bodyDiv w:val="1"/>
      <w:marLeft w:val="0"/>
      <w:marRight w:val="0"/>
      <w:marTop w:val="0"/>
      <w:marBottom w:val="0"/>
      <w:divBdr>
        <w:top w:val="none" w:sz="0" w:space="0" w:color="auto"/>
        <w:left w:val="none" w:sz="0" w:space="0" w:color="auto"/>
        <w:bottom w:val="none" w:sz="0" w:space="0" w:color="auto"/>
        <w:right w:val="none" w:sz="0" w:space="0" w:color="auto"/>
      </w:divBdr>
    </w:div>
    <w:div w:id="1116020441">
      <w:bodyDiv w:val="1"/>
      <w:marLeft w:val="0"/>
      <w:marRight w:val="0"/>
      <w:marTop w:val="0"/>
      <w:marBottom w:val="0"/>
      <w:divBdr>
        <w:top w:val="none" w:sz="0" w:space="0" w:color="auto"/>
        <w:left w:val="none" w:sz="0" w:space="0" w:color="auto"/>
        <w:bottom w:val="none" w:sz="0" w:space="0" w:color="auto"/>
        <w:right w:val="none" w:sz="0" w:space="0" w:color="auto"/>
      </w:divBdr>
    </w:div>
    <w:div w:id="1117985056">
      <w:bodyDiv w:val="1"/>
      <w:marLeft w:val="0"/>
      <w:marRight w:val="0"/>
      <w:marTop w:val="0"/>
      <w:marBottom w:val="0"/>
      <w:divBdr>
        <w:top w:val="none" w:sz="0" w:space="0" w:color="auto"/>
        <w:left w:val="none" w:sz="0" w:space="0" w:color="auto"/>
        <w:bottom w:val="none" w:sz="0" w:space="0" w:color="auto"/>
        <w:right w:val="none" w:sz="0" w:space="0" w:color="auto"/>
      </w:divBdr>
    </w:div>
    <w:div w:id="1119644032">
      <w:bodyDiv w:val="1"/>
      <w:marLeft w:val="0"/>
      <w:marRight w:val="0"/>
      <w:marTop w:val="0"/>
      <w:marBottom w:val="0"/>
      <w:divBdr>
        <w:top w:val="none" w:sz="0" w:space="0" w:color="auto"/>
        <w:left w:val="none" w:sz="0" w:space="0" w:color="auto"/>
        <w:bottom w:val="none" w:sz="0" w:space="0" w:color="auto"/>
        <w:right w:val="none" w:sz="0" w:space="0" w:color="auto"/>
      </w:divBdr>
    </w:div>
    <w:div w:id="1133136172">
      <w:bodyDiv w:val="1"/>
      <w:marLeft w:val="0"/>
      <w:marRight w:val="0"/>
      <w:marTop w:val="0"/>
      <w:marBottom w:val="0"/>
      <w:divBdr>
        <w:top w:val="none" w:sz="0" w:space="0" w:color="auto"/>
        <w:left w:val="none" w:sz="0" w:space="0" w:color="auto"/>
        <w:bottom w:val="none" w:sz="0" w:space="0" w:color="auto"/>
        <w:right w:val="none" w:sz="0" w:space="0" w:color="auto"/>
      </w:divBdr>
    </w:div>
    <w:div w:id="1143424427">
      <w:bodyDiv w:val="1"/>
      <w:marLeft w:val="0"/>
      <w:marRight w:val="0"/>
      <w:marTop w:val="0"/>
      <w:marBottom w:val="0"/>
      <w:divBdr>
        <w:top w:val="none" w:sz="0" w:space="0" w:color="auto"/>
        <w:left w:val="none" w:sz="0" w:space="0" w:color="auto"/>
        <w:bottom w:val="none" w:sz="0" w:space="0" w:color="auto"/>
        <w:right w:val="none" w:sz="0" w:space="0" w:color="auto"/>
      </w:divBdr>
    </w:div>
    <w:div w:id="1148128382">
      <w:bodyDiv w:val="1"/>
      <w:marLeft w:val="0"/>
      <w:marRight w:val="0"/>
      <w:marTop w:val="0"/>
      <w:marBottom w:val="0"/>
      <w:divBdr>
        <w:top w:val="none" w:sz="0" w:space="0" w:color="auto"/>
        <w:left w:val="none" w:sz="0" w:space="0" w:color="auto"/>
        <w:bottom w:val="none" w:sz="0" w:space="0" w:color="auto"/>
        <w:right w:val="none" w:sz="0" w:space="0" w:color="auto"/>
      </w:divBdr>
    </w:div>
    <w:div w:id="1158115350">
      <w:bodyDiv w:val="1"/>
      <w:marLeft w:val="0"/>
      <w:marRight w:val="0"/>
      <w:marTop w:val="0"/>
      <w:marBottom w:val="0"/>
      <w:divBdr>
        <w:top w:val="none" w:sz="0" w:space="0" w:color="auto"/>
        <w:left w:val="none" w:sz="0" w:space="0" w:color="auto"/>
        <w:bottom w:val="none" w:sz="0" w:space="0" w:color="auto"/>
        <w:right w:val="none" w:sz="0" w:space="0" w:color="auto"/>
      </w:divBdr>
    </w:div>
    <w:div w:id="1159223721">
      <w:bodyDiv w:val="1"/>
      <w:marLeft w:val="0"/>
      <w:marRight w:val="0"/>
      <w:marTop w:val="0"/>
      <w:marBottom w:val="0"/>
      <w:divBdr>
        <w:top w:val="none" w:sz="0" w:space="0" w:color="auto"/>
        <w:left w:val="none" w:sz="0" w:space="0" w:color="auto"/>
        <w:bottom w:val="none" w:sz="0" w:space="0" w:color="auto"/>
        <w:right w:val="none" w:sz="0" w:space="0" w:color="auto"/>
      </w:divBdr>
    </w:div>
    <w:div w:id="1174951187">
      <w:bodyDiv w:val="1"/>
      <w:marLeft w:val="0"/>
      <w:marRight w:val="0"/>
      <w:marTop w:val="0"/>
      <w:marBottom w:val="0"/>
      <w:divBdr>
        <w:top w:val="none" w:sz="0" w:space="0" w:color="auto"/>
        <w:left w:val="none" w:sz="0" w:space="0" w:color="auto"/>
        <w:bottom w:val="none" w:sz="0" w:space="0" w:color="auto"/>
        <w:right w:val="none" w:sz="0" w:space="0" w:color="auto"/>
      </w:divBdr>
    </w:div>
    <w:div w:id="1178620153">
      <w:bodyDiv w:val="1"/>
      <w:marLeft w:val="0"/>
      <w:marRight w:val="0"/>
      <w:marTop w:val="0"/>
      <w:marBottom w:val="0"/>
      <w:divBdr>
        <w:top w:val="none" w:sz="0" w:space="0" w:color="auto"/>
        <w:left w:val="none" w:sz="0" w:space="0" w:color="auto"/>
        <w:bottom w:val="none" w:sz="0" w:space="0" w:color="auto"/>
        <w:right w:val="none" w:sz="0" w:space="0" w:color="auto"/>
      </w:divBdr>
    </w:div>
    <w:div w:id="1180394926">
      <w:bodyDiv w:val="1"/>
      <w:marLeft w:val="0"/>
      <w:marRight w:val="0"/>
      <w:marTop w:val="0"/>
      <w:marBottom w:val="0"/>
      <w:divBdr>
        <w:top w:val="none" w:sz="0" w:space="0" w:color="auto"/>
        <w:left w:val="none" w:sz="0" w:space="0" w:color="auto"/>
        <w:bottom w:val="none" w:sz="0" w:space="0" w:color="auto"/>
        <w:right w:val="none" w:sz="0" w:space="0" w:color="auto"/>
      </w:divBdr>
    </w:div>
    <w:div w:id="1181239980">
      <w:bodyDiv w:val="1"/>
      <w:marLeft w:val="0"/>
      <w:marRight w:val="0"/>
      <w:marTop w:val="0"/>
      <w:marBottom w:val="0"/>
      <w:divBdr>
        <w:top w:val="none" w:sz="0" w:space="0" w:color="auto"/>
        <w:left w:val="none" w:sz="0" w:space="0" w:color="auto"/>
        <w:bottom w:val="none" w:sz="0" w:space="0" w:color="auto"/>
        <w:right w:val="none" w:sz="0" w:space="0" w:color="auto"/>
      </w:divBdr>
    </w:div>
    <w:div w:id="1185705056">
      <w:bodyDiv w:val="1"/>
      <w:marLeft w:val="0"/>
      <w:marRight w:val="0"/>
      <w:marTop w:val="0"/>
      <w:marBottom w:val="0"/>
      <w:divBdr>
        <w:top w:val="none" w:sz="0" w:space="0" w:color="auto"/>
        <w:left w:val="none" w:sz="0" w:space="0" w:color="auto"/>
        <w:bottom w:val="none" w:sz="0" w:space="0" w:color="auto"/>
        <w:right w:val="none" w:sz="0" w:space="0" w:color="auto"/>
      </w:divBdr>
    </w:div>
    <w:div w:id="1191451129">
      <w:bodyDiv w:val="1"/>
      <w:marLeft w:val="0"/>
      <w:marRight w:val="0"/>
      <w:marTop w:val="0"/>
      <w:marBottom w:val="0"/>
      <w:divBdr>
        <w:top w:val="none" w:sz="0" w:space="0" w:color="auto"/>
        <w:left w:val="none" w:sz="0" w:space="0" w:color="auto"/>
        <w:bottom w:val="none" w:sz="0" w:space="0" w:color="auto"/>
        <w:right w:val="none" w:sz="0" w:space="0" w:color="auto"/>
      </w:divBdr>
    </w:div>
    <w:div w:id="1195848450">
      <w:bodyDiv w:val="1"/>
      <w:marLeft w:val="0"/>
      <w:marRight w:val="0"/>
      <w:marTop w:val="0"/>
      <w:marBottom w:val="0"/>
      <w:divBdr>
        <w:top w:val="none" w:sz="0" w:space="0" w:color="auto"/>
        <w:left w:val="none" w:sz="0" w:space="0" w:color="auto"/>
        <w:bottom w:val="none" w:sz="0" w:space="0" w:color="auto"/>
        <w:right w:val="none" w:sz="0" w:space="0" w:color="auto"/>
      </w:divBdr>
    </w:div>
    <w:div w:id="1199900912">
      <w:bodyDiv w:val="1"/>
      <w:marLeft w:val="0"/>
      <w:marRight w:val="0"/>
      <w:marTop w:val="0"/>
      <w:marBottom w:val="0"/>
      <w:divBdr>
        <w:top w:val="none" w:sz="0" w:space="0" w:color="auto"/>
        <w:left w:val="none" w:sz="0" w:space="0" w:color="auto"/>
        <w:bottom w:val="none" w:sz="0" w:space="0" w:color="auto"/>
        <w:right w:val="none" w:sz="0" w:space="0" w:color="auto"/>
      </w:divBdr>
    </w:div>
    <w:div w:id="1206484221">
      <w:bodyDiv w:val="1"/>
      <w:marLeft w:val="0"/>
      <w:marRight w:val="0"/>
      <w:marTop w:val="0"/>
      <w:marBottom w:val="0"/>
      <w:divBdr>
        <w:top w:val="none" w:sz="0" w:space="0" w:color="auto"/>
        <w:left w:val="none" w:sz="0" w:space="0" w:color="auto"/>
        <w:bottom w:val="none" w:sz="0" w:space="0" w:color="auto"/>
        <w:right w:val="none" w:sz="0" w:space="0" w:color="auto"/>
      </w:divBdr>
    </w:div>
    <w:div w:id="1212114468">
      <w:bodyDiv w:val="1"/>
      <w:marLeft w:val="0"/>
      <w:marRight w:val="0"/>
      <w:marTop w:val="0"/>
      <w:marBottom w:val="0"/>
      <w:divBdr>
        <w:top w:val="none" w:sz="0" w:space="0" w:color="auto"/>
        <w:left w:val="none" w:sz="0" w:space="0" w:color="auto"/>
        <w:bottom w:val="none" w:sz="0" w:space="0" w:color="auto"/>
        <w:right w:val="none" w:sz="0" w:space="0" w:color="auto"/>
      </w:divBdr>
    </w:div>
    <w:div w:id="1220554021">
      <w:bodyDiv w:val="1"/>
      <w:marLeft w:val="0"/>
      <w:marRight w:val="0"/>
      <w:marTop w:val="0"/>
      <w:marBottom w:val="0"/>
      <w:divBdr>
        <w:top w:val="none" w:sz="0" w:space="0" w:color="auto"/>
        <w:left w:val="none" w:sz="0" w:space="0" w:color="auto"/>
        <w:bottom w:val="none" w:sz="0" w:space="0" w:color="auto"/>
        <w:right w:val="none" w:sz="0" w:space="0" w:color="auto"/>
      </w:divBdr>
    </w:div>
    <w:div w:id="1225675418">
      <w:bodyDiv w:val="1"/>
      <w:marLeft w:val="0"/>
      <w:marRight w:val="0"/>
      <w:marTop w:val="0"/>
      <w:marBottom w:val="0"/>
      <w:divBdr>
        <w:top w:val="none" w:sz="0" w:space="0" w:color="auto"/>
        <w:left w:val="none" w:sz="0" w:space="0" w:color="auto"/>
        <w:bottom w:val="none" w:sz="0" w:space="0" w:color="auto"/>
        <w:right w:val="none" w:sz="0" w:space="0" w:color="auto"/>
      </w:divBdr>
    </w:div>
    <w:div w:id="1237590623">
      <w:bodyDiv w:val="1"/>
      <w:marLeft w:val="0"/>
      <w:marRight w:val="0"/>
      <w:marTop w:val="0"/>
      <w:marBottom w:val="0"/>
      <w:divBdr>
        <w:top w:val="none" w:sz="0" w:space="0" w:color="auto"/>
        <w:left w:val="none" w:sz="0" w:space="0" w:color="auto"/>
        <w:bottom w:val="none" w:sz="0" w:space="0" w:color="auto"/>
        <w:right w:val="none" w:sz="0" w:space="0" w:color="auto"/>
      </w:divBdr>
    </w:div>
    <w:div w:id="1238396364">
      <w:bodyDiv w:val="1"/>
      <w:marLeft w:val="0"/>
      <w:marRight w:val="0"/>
      <w:marTop w:val="0"/>
      <w:marBottom w:val="0"/>
      <w:divBdr>
        <w:top w:val="none" w:sz="0" w:space="0" w:color="auto"/>
        <w:left w:val="none" w:sz="0" w:space="0" w:color="auto"/>
        <w:bottom w:val="none" w:sz="0" w:space="0" w:color="auto"/>
        <w:right w:val="none" w:sz="0" w:space="0" w:color="auto"/>
      </w:divBdr>
    </w:div>
    <w:div w:id="1243833900">
      <w:bodyDiv w:val="1"/>
      <w:marLeft w:val="0"/>
      <w:marRight w:val="0"/>
      <w:marTop w:val="0"/>
      <w:marBottom w:val="0"/>
      <w:divBdr>
        <w:top w:val="none" w:sz="0" w:space="0" w:color="auto"/>
        <w:left w:val="none" w:sz="0" w:space="0" w:color="auto"/>
        <w:bottom w:val="none" w:sz="0" w:space="0" w:color="auto"/>
        <w:right w:val="none" w:sz="0" w:space="0" w:color="auto"/>
      </w:divBdr>
    </w:div>
    <w:div w:id="1250505349">
      <w:bodyDiv w:val="1"/>
      <w:marLeft w:val="0"/>
      <w:marRight w:val="0"/>
      <w:marTop w:val="0"/>
      <w:marBottom w:val="0"/>
      <w:divBdr>
        <w:top w:val="none" w:sz="0" w:space="0" w:color="auto"/>
        <w:left w:val="none" w:sz="0" w:space="0" w:color="auto"/>
        <w:bottom w:val="none" w:sz="0" w:space="0" w:color="auto"/>
        <w:right w:val="none" w:sz="0" w:space="0" w:color="auto"/>
      </w:divBdr>
    </w:div>
    <w:div w:id="1250775647">
      <w:bodyDiv w:val="1"/>
      <w:marLeft w:val="0"/>
      <w:marRight w:val="0"/>
      <w:marTop w:val="0"/>
      <w:marBottom w:val="0"/>
      <w:divBdr>
        <w:top w:val="none" w:sz="0" w:space="0" w:color="auto"/>
        <w:left w:val="none" w:sz="0" w:space="0" w:color="auto"/>
        <w:bottom w:val="none" w:sz="0" w:space="0" w:color="auto"/>
        <w:right w:val="none" w:sz="0" w:space="0" w:color="auto"/>
      </w:divBdr>
    </w:div>
    <w:div w:id="1253779351">
      <w:bodyDiv w:val="1"/>
      <w:marLeft w:val="0"/>
      <w:marRight w:val="0"/>
      <w:marTop w:val="0"/>
      <w:marBottom w:val="0"/>
      <w:divBdr>
        <w:top w:val="none" w:sz="0" w:space="0" w:color="auto"/>
        <w:left w:val="none" w:sz="0" w:space="0" w:color="auto"/>
        <w:bottom w:val="none" w:sz="0" w:space="0" w:color="auto"/>
        <w:right w:val="none" w:sz="0" w:space="0" w:color="auto"/>
      </w:divBdr>
    </w:div>
    <w:div w:id="1255018400">
      <w:bodyDiv w:val="1"/>
      <w:marLeft w:val="0"/>
      <w:marRight w:val="0"/>
      <w:marTop w:val="0"/>
      <w:marBottom w:val="0"/>
      <w:divBdr>
        <w:top w:val="none" w:sz="0" w:space="0" w:color="auto"/>
        <w:left w:val="none" w:sz="0" w:space="0" w:color="auto"/>
        <w:bottom w:val="none" w:sz="0" w:space="0" w:color="auto"/>
        <w:right w:val="none" w:sz="0" w:space="0" w:color="auto"/>
      </w:divBdr>
    </w:div>
    <w:div w:id="1272276185">
      <w:bodyDiv w:val="1"/>
      <w:marLeft w:val="0"/>
      <w:marRight w:val="0"/>
      <w:marTop w:val="0"/>
      <w:marBottom w:val="0"/>
      <w:divBdr>
        <w:top w:val="none" w:sz="0" w:space="0" w:color="auto"/>
        <w:left w:val="none" w:sz="0" w:space="0" w:color="auto"/>
        <w:bottom w:val="none" w:sz="0" w:space="0" w:color="auto"/>
        <w:right w:val="none" w:sz="0" w:space="0" w:color="auto"/>
      </w:divBdr>
    </w:div>
    <w:div w:id="1292633774">
      <w:bodyDiv w:val="1"/>
      <w:marLeft w:val="0"/>
      <w:marRight w:val="0"/>
      <w:marTop w:val="0"/>
      <w:marBottom w:val="0"/>
      <w:divBdr>
        <w:top w:val="none" w:sz="0" w:space="0" w:color="auto"/>
        <w:left w:val="none" w:sz="0" w:space="0" w:color="auto"/>
        <w:bottom w:val="none" w:sz="0" w:space="0" w:color="auto"/>
        <w:right w:val="none" w:sz="0" w:space="0" w:color="auto"/>
      </w:divBdr>
    </w:div>
    <w:div w:id="1292705587">
      <w:bodyDiv w:val="1"/>
      <w:marLeft w:val="0"/>
      <w:marRight w:val="0"/>
      <w:marTop w:val="0"/>
      <w:marBottom w:val="0"/>
      <w:divBdr>
        <w:top w:val="none" w:sz="0" w:space="0" w:color="auto"/>
        <w:left w:val="none" w:sz="0" w:space="0" w:color="auto"/>
        <w:bottom w:val="none" w:sz="0" w:space="0" w:color="auto"/>
        <w:right w:val="none" w:sz="0" w:space="0" w:color="auto"/>
      </w:divBdr>
    </w:div>
    <w:div w:id="1311518924">
      <w:bodyDiv w:val="1"/>
      <w:marLeft w:val="0"/>
      <w:marRight w:val="0"/>
      <w:marTop w:val="0"/>
      <w:marBottom w:val="0"/>
      <w:divBdr>
        <w:top w:val="none" w:sz="0" w:space="0" w:color="auto"/>
        <w:left w:val="none" w:sz="0" w:space="0" w:color="auto"/>
        <w:bottom w:val="none" w:sz="0" w:space="0" w:color="auto"/>
        <w:right w:val="none" w:sz="0" w:space="0" w:color="auto"/>
      </w:divBdr>
    </w:div>
    <w:div w:id="1329292162">
      <w:bodyDiv w:val="1"/>
      <w:marLeft w:val="0"/>
      <w:marRight w:val="0"/>
      <w:marTop w:val="0"/>
      <w:marBottom w:val="0"/>
      <w:divBdr>
        <w:top w:val="none" w:sz="0" w:space="0" w:color="auto"/>
        <w:left w:val="none" w:sz="0" w:space="0" w:color="auto"/>
        <w:bottom w:val="none" w:sz="0" w:space="0" w:color="auto"/>
        <w:right w:val="none" w:sz="0" w:space="0" w:color="auto"/>
      </w:divBdr>
    </w:div>
    <w:div w:id="1334188419">
      <w:bodyDiv w:val="1"/>
      <w:marLeft w:val="0"/>
      <w:marRight w:val="0"/>
      <w:marTop w:val="0"/>
      <w:marBottom w:val="0"/>
      <w:divBdr>
        <w:top w:val="none" w:sz="0" w:space="0" w:color="auto"/>
        <w:left w:val="none" w:sz="0" w:space="0" w:color="auto"/>
        <w:bottom w:val="none" w:sz="0" w:space="0" w:color="auto"/>
        <w:right w:val="none" w:sz="0" w:space="0" w:color="auto"/>
      </w:divBdr>
    </w:div>
    <w:div w:id="1338070389">
      <w:bodyDiv w:val="1"/>
      <w:marLeft w:val="0"/>
      <w:marRight w:val="0"/>
      <w:marTop w:val="0"/>
      <w:marBottom w:val="0"/>
      <w:divBdr>
        <w:top w:val="none" w:sz="0" w:space="0" w:color="auto"/>
        <w:left w:val="none" w:sz="0" w:space="0" w:color="auto"/>
        <w:bottom w:val="none" w:sz="0" w:space="0" w:color="auto"/>
        <w:right w:val="none" w:sz="0" w:space="0" w:color="auto"/>
      </w:divBdr>
    </w:div>
    <w:div w:id="1341933430">
      <w:bodyDiv w:val="1"/>
      <w:marLeft w:val="0"/>
      <w:marRight w:val="0"/>
      <w:marTop w:val="0"/>
      <w:marBottom w:val="0"/>
      <w:divBdr>
        <w:top w:val="none" w:sz="0" w:space="0" w:color="auto"/>
        <w:left w:val="none" w:sz="0" w:space="0" w:color="auto"/>
        <w:bottom w:val="none" w:sz="0" w:space="0" w:color="auto"/>
        <w:right w:val="none" w:sz="0" w:space="0" w:color="auto"/>
      </w:divBdr>
    </w:div>
    <w:div w:id="1343782013">
      <w:bodyDiv w:val="1"/>
      <w:marLeft w:val="0"/>
      <w:marRight w:val="0"/>
      <w:marTop w:val="0"/>
      <w:marBottom w:val="0"/>
      <w:divBdr>
        <w:top w:val="none" w:sz="0" w:space="0" w:color="auto"/>
        <w:left w:val="none" w:sz="0" w:space="0" w:color="auto"/>
        <w:bottom w:val="none" w:sz="0" w:space="0" w:color="auto"/>
        <w:right w:val="none" w:sz="0" w:space="0" w:color="auto"/>
      </w:divBdr>
    </w:div>
    <w:div w:id="1348213082">
      <w:bodyDiv w:val="1"/>
      <w:marLeft w:val="0"/>
      <w:marRight w:val="0"/>
      <w:marTop w:val="0"/>
      <w:marBottom w:val="0"/>
      <w:divBdr>
        <w:top w:val="none" w:sz="0" w:space="0" w:color="auto"/>
        <w:left w:val="none" w:sz="0" w:space="0" w:color="auto"/>
        <w:bottom w:val="none" w:sz="0" w:space="0" w:color="auto"/>
        <w:right w:val="none" w:sz="0" w:space="0" w:color="auto"/>
      </w:divBdr>
    </w:div>
    <w:div w:id="1349334689">
      <w:bodyDiv w:val="1"/>
      <w:marLeft w:val="0"/>
      <w:marRight w:val="0"/>
      <w:marTop w:val="0"/>
      <w:marBottom w:val="0"/>
      <w:divBdr>
        <w:top w:val="none" w:sz="0" w:space="0" w:color="auto"/>
        <w:left w:val="none" w:sz="0" w:space="0" w:color="auto"/>
        <w:bottom w:val="none" w:sz="0" w:space="0" w:color="auto"/>
        <w:right w:val="none" w:sz="0" w:space="0" w:color="auto"/>
      </w:divBdr>
    </w:div>
    <w:div w:id="1356417438">
      <w:bodyDiv w:val="1"/>
      <w:marLeft w:val="0"/>
      <w:marRight w:val="0"/>
      <w:marTop w:val="0"/>
      <w:marBottom w:val="0"/>
      <w:divBdr>
        <w:top w:val="none" w:sz="0" w:space="0" w:color="auto"/>
        <w:left w:val="none" w:sz="0" w:space="0" w:color="auto"/>
        <w:bottom w:val="none" w:sz="0" w:space="0" w:color="auto"/>
        <w:right w:val="none" w:sz="0" w:space="0" w:color="auto"/>
      </w:divBdr>
    </w:div>
    <w:div w:id="1358191403">
      <w:bodyDiv w:val="1"/>
      <w:marLeft w:val="0"/>
      <w:marRight w:val="0"/>
      <w:marTop w:val="0"/>
      <w:marBottom w:val="0"/>
      <w:divBdr>
        <w:top w:val="none" w:sz="0" w:space="0" w:color="auto"/>
        <w:left w:val="none" w:sz="0" w:space="0" w:color="auto"/>
        <w:bottom w:val="none" w:sz="0" w:space="0" w:color="auto"/>
        <w:right w:val="none" w:sz="0" w:space="0" w:color="auto"/>
      </w:divBdr>
    </w:div>
    <w:div w:id="1377195577">
      <w:bodyDiv w:val="1"/>
      <w:marLeft w:val="0"/>
      <w:marRight w:val="0"/>
      <w:marTop w:val="0"/>
      <w:marBottom w:val="0"/>
      <w:divBdr>
        <w:top w:val="none" w:sz="0" w:space="0" w:color="auto"/>
        <w:left w:val="none" w:sz="0" w:space="0" w:color="auto"/>
        <w:bottom w:val="none" w:sz="0" w:space="0" w:color="auto"/>
        <w:right w:val="none" w:sz="0" w:space="0" w:color="auto"/>
      </w:divBdr>
    </w:div>
    <w:div w:id="1379354287">
      <w:bodyDiv w:val="1"/>
      <w:marLeft w:val="0"/>
      <w:marRight w:val="0"/>
      <w:marTop w:val="0"/>
      <w:marBottom w:val="0"/>
      <w:divBdr>
        <w:top w:val="none" w:sz="0" w:space="0" w:color="auto"/>
        <w:left w:val="none" w:sz="0" w:space="0" w:color="auto"/>
        <w:bottom w:val="none" w:sz="0" w:space="0" w:color="auto"/>
        <w:right w:val="none" w:sz="0" w:space="0" w:color="auto"/>
      </w:divBdr>
    </w:div>
    <w:div w:id="1396709095">
      <w:bodyDiv w:val="1"/>
      <w:marLeft w:val="0"/>
      <w:marRight w:val="0"/>
      <w:marTop w:val="0"/>
      <w:marBottom w:val="0"/>
      <w:divBdr>
        <w:top w:val="none" w:sz="0" w:space="0" w:color="auto"/>
        <w:left w:val="none" w:sz="0" w:space="0" w:color="auto"/>
        <w:bottom w:val="none" w:sz="0" w:space="0" w:color="auto"/>
        <w:right w:val="none" w:sz="0" w:space="0" w:color="auto"/>
      </w:divBdr>
    </w:div>
    <w:div w:id="1420442841">
      <w:bodyDiv w:val="1"/>
      <w:marLeft w:val="0"/>
      <w:marRight w:val="0"/>
      <w:marTop w:val="0"/>
      <w:marBottom w:val="0"/>
      <w:divBdr>
        <w:top w:val="none" w:sz="0" w:space="0" w:color="auto"/>
        <w:left w:val="none" w:sz="0" w:space="0" w:color="auto"/>
        <w:bottom w:val="none" w:sz="0" w:space="0" w:color="auto"/>
        <w:right w:val="none" w:sz="0" w:space="0" w:color="auto"/>
      </w:divBdr>
    </w:div>
    <w:div w:id="1424453040">
      <w:bodyDiv w:val="1"/>
      <w:marLeft w:val="0"/>
      <w:marRight w:val="0"/>
      <w:marTop w:val="0"/>
      <w:marBottom w:val="0"/>
      <w:divBdr>
        <w:top w:val="none" w:sz="0" w:space="0" w:color="auto"/>
        <w:left w:val="none" w:sz="0" w:space="0" w:color="auto"/>
        <w:bottom w:val="none" w:sz="0" w:space="0" w:color="auto"/>
        <w:right w:val="none" w:sz="0" w:space="0" w:color="auto"/>
      </w:divBdr>
    </w:div>
    <w:div w:id="1434284905">
      <w:bodyDiv w:val="1"/>
      <w:marLeft w:val="0"/>
      <w:marRight w:val="0"/>
      <w:marTop w:val="0"/>
      <w:marBottom w:val="0"/>
      <w:divBdr>
        <w:top w:val="none" w:sz="0" w:space="0" w:color="auto"/>
        <w:left w:val="none" w:sz="0" w:space="0" w:color="auto"/>
        <w:bottom w:val="none" w:sz="0" w:space="0" w:color="auto"/>
        <w:right w:val="none" w:sz="0" w:space="0" w:color="auto"/>
      </w:divBdr>
    </w:div>
    <w:div w:id="1442653654">
      <w:bodyDiv w:val="1"/>
      <w:marLeft w:val="0"/>
      <w:marRight w:val="0"/>
      <w:marTop w:val="0"/>
      <w:marBottom w:val="0"/>
      <w:divBdr>
        <w:top w:val="none" w:sz="0" w:space="0" w:color="auto"/>
        <w:left w:val="none" w:sz="0" w:space="0" w:color="auto"/>
        <w:bottom w:val="none" w:sz="0" w:space="0" w:color="auto"/>
        <w:right w:val="none" w:sz="0" w:space="0" w:color="auto"/>
      </w:divBdr>
    </w:div>
    <w:div w:id="1443766802">
      <w:bodyDiv w:val="1"/>
      <w:marLeft w:val="0"/>
      <w:marRight w:val="0"/>
      <w:marTop w:val="0"/>
      <w:marBottom w:val="0"/>
      <w:divBdr>
        <w:top w:val="none" w:sz="0" w:space="0" w:color="auto"/>
        <w:left w:val="none" w:sz="0" w:space="0" w:color="auto"/>
        <w:bottom w:val="none" w:sz="0" w:space="0" w:color="auto"/>
        <w:right w:val="none" w:sz="0" w:space="0" w:color="auto"/>
      </w:divBdr>
    </w:div>
    <w:div w:id="1467042170">
      <w:bodyDiv w:val="1"/>
      <w:marLeft w:val="0"/>
      <w:marRight w:val="0"/>
      <w:marTop w:val="0"/>
      <w:marBottom w:val="0"/>
      <w:divBdr>
        <w:top w:val="none" w:sz="0" w:space="0" w:color="auto"/>
        <w:left w:val="none" w:sz="0" w:space="0" w:color="auto"/>
        <w:bottom w:val="none" w:sz="0" w:space="0" w:color="auto"/>
        <w:right w:val="none" w:sz="0" w:space="0" w:color="auto"/>
      </w:divBdr>
    </w:div>
    <w:div w:id="1467158782">
      <w:bodyDiv w:val="1"/>
      <w:marLeft w:val="0"/>
      <w:marRight w:val="0"/>
      <w:marTop w:val="0"/>
      <w:marBottom w:val="0"/>
      <w:divBdr>
        <w:top w:val="none" w:sz="0" w:space="0" w:color="auto"/>
        <w:left w:val="none" w:sz="0" w:space="0" w:color="auto"/>
        <w:bottom w:val="none" w:sz="0" w:space="0" w:color="auto"/>
        <w:right w:val="none" w:sz="0" w:space="0" w:color="auto"/>
      </w:divBdr>
    </w:div>
    <w:div w:id="1469788338">
      <w:bodyDiv w:val="1"/>
      <w:marLeft w:val="0"/>
      <w:marRight w:val="0"/>
      <w:marTop w:val="0"/>
      <w:marBottom w:val="0"/>
      <w:divBdr>
        <w:top w:val="none" w:sz="0" w:space="0" w:color="auto"/>
        <w:left w:val="none" w:sz="0" w:space="0" w:color="auto"/>
        <w:bottom w:val="none" w:sz="0" w:space="0" w:color="auto"/>
        <w:right w:val="none" w:sz="0" w:space="0" w:color="auto"/>
      </w:divBdr>
    </w:div>
    <w:div w:id="1487018128">
      <w:bodyDiv w:val="1"/>
      <w:marLeft w:val="0"/>
      <w:marRight w:val="0"/>
      <w:marTop w:val="0"/>
      <w:marBottom w:val="0"/>
      <w:divBdr>
        <w:top w:val="none" w:sz="0" w:space="0" w:color="auto"/>
        <w:left w:val="none" w:sz="0" w:space="0" w:color="auto"/>
        <w:bottom w:val="none" w:sz="0" w:space="0" w:color="auto"/>
        <w:right w:val="none" w:sz="0" w:space="0" w:color="auto"/>
      </w:divBdr>
    </w:div>
    <w:div w:id="1501118415">
      <w:bodyDiv w:val="1"/>
      <w:marLeft w:val="0"/>
      <w:marRight w:val="0"/>
      <w:marTop w:val="0"/>
      <w:marBottom w:val="0"/>
      <w:divBdr>
        <w:top w:val="none" w:sz="0" w:space="0" w:color="auto"/>
        <w:left w:val="none" w:sz="0" w:space="0" w:color="auto"/>
        <w:bottom w:val="none" w:sz="0" w:space="0" w:color="auto"/>
        <w:right w:val="none" w:sz="0" w:space="0" w:color="auto"/>
      </w:divBdr>
    </w:div>
    <w:div w:id="1506287617">
      <w:bodyDiv w:val="1"/>
      <w:marLeft w:val="0"/>
      <w:marRight w:val="0"/>
      <w:marTop w:val="0"/>
      <w:marBottom w:val="0"/>
      <w:divBdr>
        <w:top w:val="none" w:sz="0" w:space="0" w:color="auto"/>
        <w:left w:val="none" w:sz="0" w:space="0" w:color="auto"/>
        <w:bottom w:val="none" w:sz="0" w:space="0" w:color="auto"/>
        <w:right w:val="none" w:sz="0" w:space="0" w:color="auto"/>
      </w:divBdr>
    </w:div>
    <w:div w:id="1527986425">
      <w:bodyDiv w:val="1"/>
      <w:marLeft w:val="0"/>
      <w:marRight w:val="0"/>
      <w:marTop w:val="0"/>
      <w:marBottom w:val="0"/>
      <w:divBdr>
        <w:top w:val="none" w:sz="0" w:space="0" w:color="auto"/>
        <w:left w:val="none" w:sz="0" w:space="0" w:color="auto"/>
        <w:bottom w:val="none" w:sz="0" w:space="0" w:color="auto"/>
        <w:right w:val="none" w:sz="0" w:space="0" w:color="auto"/>
      </w:divBdr>
    </w:div>
    <w:div w:id="1532494787">
      <w:bodyDiv w:val="1"/>
      <w:marLeft w:val="0"/>
      <w:marRight w:val="0"/>
      <w:marTop w:val="0"/>
      <w:marBottom w:val="0"/>
      <w:divBdr>
        <w:top w:val="none" w:sz="0" w:space="0" w:color="auto"/>
        <w:left w:val="none" w:sz="0" w:space="0" w:color="auto"/>
        <w:bottom w:val="none" w:sz="0" w:space="0" w:color="auto"/>
        <w:right w:val="none" w:sz="0" w:space="0" w:color="auto"/>
      </w:divBdr>
    </w:div>
    <w:div w:id="1536573462">
      <w:bodyDiv w:val="1"/>
      <w:marLeft w:val="0"/>
      <w:marRight w:val="0"/>
      <w:marTop w:val="0"/>
      <w:marBottom w:val="0"/>
      <w:divBdr>
        <w:top w:val="none" w:sz="0" w:space="0" w:color="auto"/>
        <w:left w:val="none" w:sz="0" w:space="0" w:color="auto"/>
        <w:bottom w:val="none" w:sz="0" w:space="0" w:color="auto"/>
        <w:right w:val="none" w:sz="0" w:space="0" w:color="auto"/>
      </w:divBdr>
    </w:div>
    <w:div w:id="1582442818">
      <w:bodyDiv w:val="1"/>
      <w:marLeft w:val="0"/>
      <w:marRight w:val="0"/>
      <w:marTop w:val="0"/>
      <w:marBottom w:val="0"/>
      <w:divBdr>
        <w:top w:val="none" w:sz="0" w:space="0" w:color="auto"/>
        <w:left w:val="none" w:sz="0" w:space="0" w:color="auto"/>
        <w:bottom w:val="none" w:sz="0" w:space="0" w:color="auto"/>
        <w:right w:val="none" w:sz="0" w:space="0" w:color="auto"/>
      </w:divBdr>
    </w:div>
    <w:div w:id="1596593168">
      <w:bodyDiv w:val="1"/>
      <w:marLeft w:val="0"/>
      <w:marRight w:val="0"/>
      <w:marTop w:val="0"/>
      <w:marBottom w:val="0"/>
      <w:divBdr>
        <w:top w:val="none" w:sz="0" w:space="0" w:color="auto"/>
        <w:left w:val="none" w:sz="0" w:space="0" w:color="auto"/>
        <w:bottom w:val="none" w:sz="0" w:space="0" w:color="auto"/>
        <w:right w:val="none" w:sz="0" w:space="0" w:color="auto"/>
      </w:divBdr>
    </w:div>
    <w:div w:id="1604191516">
      <w:bodyDiv w:val="1"/>
      <w:marLeft w:val="0"/>
      <w:marRight w:val="0"/>
      <w:marTop w:val="0"/>
      <w:marBottom w:val="0"/>
      <w:divBdr>
        <w:top w:val="none" w:sz="0" w:space="0" w:color="auto"/>
        <w:left w:val="none" w:sz="0" w:space="0" w:color="auto"/>
        <w:bottom w:val="none" w:sz="0" w:space="0" w:color="auto"/>
        <w:right w:val="none" w:sz="0" w:space="0" w:color="auto"/>
      </w:divBdr>
    </w:div>
    <w:div w:id="1642808549">
      <w:bodyDiv w:val="1"/>
      <w:marLeft w:val="0"/>
      <w:marRight w:val="0"/>
      <w:marTop w:val="0"/>
      <w:marBottom w:val="0"/>
      <w:divBdr>
        <w:top w:val="none" w:sz="0" w:space="0" w:color="auto"/>
        <w:left w:val="none" w:sz="0" w:space="0" w:color="auto"/>
        <w:bottom w:val="none" w:sz="0" w:space="0" w:color="auto"/>
        <w:right w:val="none" w:sz="0" w:space="0" w:color="auto"/>
      </w:divBdr>
    </w:div>
    <w:div w:id="1644039084">
      <w:bodyDiv w:val="1"/>
      <w:marLeft w:val="0"/>
      <w:marRight w:val="0"/>
      <w:marTop w:val="0"/>
      <w:marBottom w:val="0"/>
      <w:divBdr>
        <w:top w:val="none" w:sz="0" w:space="0" w:color="auto"/>
        <w:left w:val="none" w:sz="0" w:space="0" w:color="auto"/>
        <w:bottom w:val="none" w:sz="0" w:space="0" w:color="auto"/>
        <w:right w:val="none" w:sz="0" w:space="0" w:color="auto"/>
      </w:divBdr>
    </w:div>
    <w:div w:id="1646278803">
      <w:bodyDiv w:val="1"/>
      <w:marLeft w:val="0"/>
      <w:marRight w:val="0"/>
      <w:marTop w:val="0"/>
      <w:marBottom w:val="0"/>
      <w:divBdr>
        <w:top w:val="none" w:sz="0" w:space="0" w:color="auto"/>
        <w:left w:val="none" w:sz="0" w:space="0" w:color="auto"/>
        <w:bottom w:val="none" w:sz="0" w:space="0" w:color="auto"/>
        <w:right w:val="none" w:sz="0" w:space="0" w:color="auto"/>
      </w:divBdr>
    </w:div>
    <w:div w:id="1651329731">
      <w:bodyDiv w:val="1"/>
      <w:marLeft w:val="0"/>
      <w:marRight w:val="0"/>
      <w:marTop w:val="0"/>
      <w:marBottom w:val="0"/>
      <w:divBdr>
        <w:top w:val="none" w:sz="0" w:space="0" w:color="auto"/>
        <w:left w:val="none" w:sz="0" w:space="0" w:color="auto"/>
        <w:bottom w:val="none" w:sz="0" w:space="0" w:color="auto"/>
        <w:right w:val="none" w:sz="0" w:space="0" w:color="auto"/>
      </w:divBdr>
    </w:div>
    <w:div w:id="1677728380">
      <w:bodyDiv w:val="1"/>
      <w:marLeft w:val="0"/>
      <w:marRight w:val="0"/>
      <w:marTop w:val="0"/>
      <w:marBottom w:val="0"/>
      <w:divBdr>
        <w:top w:val="none" w:sz="0" w:space="0" w:color="auto"/>
        <w:left w:val="none" w:sz="0" w:space="0" w:color="auto"/>
        <w:bottom w:val="none" w:sz="0" w:space="0" w:color="auto"/>
        <w:right w:val="none" w:sz="0" w:space="0" w:color="auto"/>
      </w:divBdr>
    </w:div>
    <w:div w:id="1684431626">
      <w:bodyDiv w:val="1"/>
      <w:marLeft w:val="0"/>
      <w:marRight w:val="0"/>
      <w:marTop w:val="0"/>
      <w:marBottom w:val="0"/>
      <w:divBdr>
        <w:top w:val="none" w:sz="0" w:space="0" w:color="auto"/>
        <w:left w:val="none" w:sz="0" w:space="0" w:color="auto"/>
        <w:bottom w:val="none" w:sz="0" w:space="0" w:color="auto"/>
        <w:right w:val="none" w:sz="0" w:space="0" w:color="auto"/>
      </w:divBdr>
    </w:div>
    <w:div w:id="1687366902">
      <w:bodyDiv w:val="1"/>
      <w:marLeft w:val="0"/>
      <w:marRight w:val="0"/>
      <w:marTop w:val="0"/>
      <w:marBottom w:val="0"/>
      <w:divBdr>
        <w:top w:val="none" w:sz="0" w:space="0" w:color="auto"/>
        <w:left w:val="none" w:sz="0" w:space="0" w:color="auto"/>
        <w:bottom w:val="none" w:sz="0" w:space="0" w:color="auto"/>
        <w:right w:val="none" w:sz="0" w:space="0" w:color="auto"/>
      </w:divBdr>
    </w:div>
    <w:div w:id="1695307809">
      <w:bodyDiv w:val="1"/>
      <w:marLeft w:val="0"/>
      <w:marRight w:val="0"/>
      <w:marTop w:val="0"/>
      <w:marBottom w:val="0"/>
      <w:divBdr>
        <w:top w:val="none" w:sz="0" w:space="0" w:color="auto"/>
        <w:left w:val="none" w:sz="0" w:space="0" w:color="auto"/>
        <w:bottom w:val="none" w:sz="0" w:space="0" w:color="auto"/>
        <w:right w:val="none" w:sz="0" w:space="0" w:color="auto"/>
      </w:divBdr>
    </w:div>
    <w:div w:id="1702784524">
      <w:bodyDiv w:val="1"/>
      <w:marLeft w:val="0"/>
      <w:marRight w:val="0"/>
      <w:marTop w:val="0"/>
      <w:marBottom w:val="0"/>
      <w:divBdr>
        <w:top w:val="none" w:sz="0" w:space="0" w:color="auto"/>
        <w:left w:val="none" w:sz="0" w:space="0" w:color="auto"/>
        <w:bottom w:val="none" w:sz="0" w:space="0" w:color="auto"/>
        <w:right w:val="none" w:sz="0" w:space="0" w:color="auto"/>
      </w:divBdr>
    </w:div>
    <w:div w:id="1713269029">
      <w:bodyDiv w:val="1"/>
      <w:marLeft w:val="0"/>
      <w:marRight w:val="0"/>
      <w:marTop w:val="0"/>
      <w:marBottom w:val="0"/>
      <w:divBdr>
        <w:top w:val="none" w:sz="0" w:space="0" w:color="auto"/>
        <w:left w:val="none" w:sz="0" w:space="0" w:color="auto"/>
        <w:bottom w:val="none" w:sz="0" w:space="0" w:color="auto"/>
        <w:right w:val="none" w:sz="0" w:space="0" w:color="auto"/>
      </w:divBdr>
    </w:div>
    <w:div w:id="1716271174">
      <w:bodyDiv w:val="1"/>
      <w:marLeft w:val="0"/>
      <w:marRight w:val="0"/>
      <w:marTop w:val="0"/>
      <w:marBottom w:val="0"/>
      <w:divBdr>
        <w:top w:val="none" w:sz="0" w:space="0" w:color="auto"/>
        <w:left w:val="none" w:sz="0" w:space="0" w:color="auto"/>
        <w:bottom w:val="none" w:sz="0" w:space="0" w:color="auto"/>
        <w:right w:val="none" w:sz="0" w:space="0" w:color="auto"/>
      </w:divBdr>
    </w:div>
    <w:div w:id="1740637721">
      <w:bodyDiv w:val="1"/>
      <w:marLeft w:val="0"/>
      <w:marRight w:val="0"/>
      <w:marTop w:val="0"/>
      <w:marBottom w:val="0"/>
      <w:divBdr>
        <w:top w:val="none" w:sz="0" w:space="0" w:color="auto"/>
        <w:left w:val="none" w:sz="0" w:space="0" w:color="auto"/>
        <w:bottom w:val="none" w:sz="0" w:space="0" w:color="auto"/>
        <w:right w:val="none" w:sz="0" w:space="0" w:color="auto"/>
      </w:divBdr>
    </w:div>
    <w:div w:id="1769426055">
      <w:bodyDiv w:val="1"/>
      <w:marLeft w:val="0"/>
      <w:marRight w:val="0"/>
      <w:marTop w:val="0"/>
      <w:marBottom w:val="0"/>
      <w:divBdr>
        <w:top w:val="none" w:sz="0" w:space="0" w:color="auto"/>
        <w:left w:val="none" w:sz="0" w:space="0" w:color="auto"/>
        <w:bottom w:val="none" w:sz="0" w:space="0" w:color="auto"/>
        <w:right w:val="none" w:sz="0" w:space="0" w:color="auto"/>
      </w:divBdr>
    </w:div>
    <w:div w:id="1771122864">
      <w:bodyDiv w:val="1"/>
      <w:marLeft w:val="0"/>
      <w:marRight w:val="0"/>
      <w:marTop w:val="0"/>
      <w:marBottom w:val="0"/>
      <w:divBdr>
        <w:top w:val="none" w:sz="0" w:space="0" w:color="auto"/>
        <w:left w:val="none" w:sz="0" w:space="0" w:color="auto"/>
        <w:bottom w:val="none" w:sz="0" w:space="0" w:color="auto"/>
        <w:right w:val="none" w:sz="0" w:space="0" w:color="auto"/>
      </w:divBdr>
    </w:div>
    <w:div w:id="1777480221">
      <w:bodyDiv w:val="1"/>
      <w:marLeft w:val="0"/>
      <w:marRight w:val="0"/>
      <w:marTop w:val="0"/>
      <w:marBottom w:val="0"/>
      <w:divBdr>
        <w:top w:val="none" w:sz="0" w:space="0" w:color="auto"/>
        <w:left w:val="none" w:sz="0" w:space="0" w:color="auto"/>
        <w:bottom w:val="none" w:sz="0" w:space="0" w:color="auto"/>
        <w:right w:val="none" w:sz="0" w:space="0" w:color="auto"/>
      </w:divBdr>
    </w:div>
    <w:div w:id="1800105423">
      <w:bodyDiv w:val="1"/>
      <w:marLeft w:val="0"/>
      <w:marRight w:val="0"/>
      <w:marTop w:val="0"/>
      <w:marBottom w:val="0"/>
      <w:divBdr>
        <w:top w:val="none" w:sz="0" w:space="0" w:color="auto"/>
        <w:left w:val="none" w:sz="0" w:space="0" w:color="auto"/>
        <w:bottom w:val="none" w:sz="0" w:space="0" w:color="auto"/>
        <w:right w:val="none" w:sz="0" w:space="0" w:color="auto"/>
      </w:divBdr>
    </w:div>
    <w:div w:id="1809081601">
      <w:bodyDiv w:val="1"/>
      <w:marLeft w:val="0"/>
      <w:marRight w:val="0"/>
      <w:marTop w:val="0"/>
      <w:marBottom w:val="0"/>
      <w:divBdr>
        <w:top w:val="none" w:sz="0" w:space="0" w:color="auto"/>
        <w:left w:val="none" w:sz="0" w:space="0" w:color="auto"/>
        <w:bottom w:val="none" w:sz="0" w:space="0" w:color="auto"/>
        <w:right w:val="none" w:sz="0" w:space="0" w:color="auto"/>
      </w:divBdr>
    </w:div>
    <w:div w:id="1812213892">
      <w:bodyDiv w:val="1"/>
      <w:marLeft w:val="0"/>
      <w:marRight w:val="0"/>
      <w:marTop w:val="0"/>
      <w:marBottom w:val="0"/>
      <w:divBdr>
        <w:top w:val="none" w:sz="0" w:space="0" w:color="auto"/>
        <w:left w:val="none" w:sz="0" w:space="0" w:color="auto"/>
        <w:bottom w:val="none" w:sz="0" w:space="0" w:color="auto"/>
        <w:right w:val="none" w:sz="0" w:space="0" w:color="auto"/>
      </w:divBdr>
    </w:div>
    <w:div w:id="1813792033">
      <w:bodyDiv w:val="1"/>
      <w:marLeft w:val="0"/>
      <w:marRight w:val="0"/>
      <w:marTop w:val="0"/>
      <w:marBottom w:val="0"/>
      <w:divBdr>
        <w:top w:val="none" w:sz="0" w:space="0" w:color="auto"/>
        <w:left w:val="none" w:sz="0" w:space="0" w:color="auto"/>
        <w:bottom w:val="none" w:sz="0" w:space="0" w:color="auto"/>
        <w:right w:val="none" w:sz="0" w:space="0" w:color="auto"/>
      </w:divBdr>
    </w:div>
    <w:div w:id="1814331273">
      <w:bodyDiv w:val="1"/>
      <w:marLeft w:val="0"/>
      <w:marRight w:val="0"/>
      <w:marTop w:val="0"/>
      <w:marBottom w:val="0"/>
      <w:divBdr>
        <w:top w:val="none" w:sz="0" w:space="0" w:color="auto"/>
        <w:left w:val="none" w:sz="0" w:space="0" w:color="auto"/>
        <w:bottom w:val="none" w:sz="0" w:space="0" w:color="auto"/>
        <w:right w:val="none" w:sz="0" w:space="0" w:color="auto"/>
      </w:divBdr>
    </w:div>
    <w:div w:id="1814518440">
      <w:bodyDiv w:val="1"/>
      <w:marLeft w:val="0"/>
      <w:marRight w:val="0"/>
      <w:marTop w:val="0"/>
      <w:marBottom w:val="0"/>
      <w:divBdr>
        <w:top w:val="none" w:sz="0" w:space="0" w:color="auto"/>
        <w:left w:val="none" w:sz="0" w:space="0" w:color="auto"/>
        <w:bottom w:val="none" w:sz="0" w:space="0" w:color="auto"/>
        <w:right w:val="none" w:sz="0" w:space="0" w:color="auto"/>
      </w:divBdr>
    </w:div>
    <w:div w:id="1817716933">
      <w:bodyDiv w:val="1"/>
      <w:marLeft w:val="0"/>
      <w:marRight w:val="0"/>
      <w:marTop w:val="0"/>
      <w:marBottom w:val="0"/>
      <w:divBdr>
        <w:top w:val="none" w:sz="0" w:space="0" w:color="auto"/>
        <w:left w:val="none" w:sz="0" w:space="0" w:color="auto"/>
        <w:bottom w:val="none" w:sz="0" w:space="0" w:color="auto"/>
        <w:right w:val="none" w:sz="0" w:space="0" w:color="auto"/>
      </w:divBdr>
    </w:div>
    <w:div w:id="1834104144">
      <w:bodyDiv w:val="1"/>
      <w:marLeft w:val="0"/>
      <w:marRight w:val="0"/>
      <w:marTop w:val="0"/>
      <w:marBottom w:val="0"/>
      <w:divBdr>
        <w:top w:val="none" w:sz="0" w:space="0" w:color="auto"/>
        <w:left w:val="none" w:sz="0" w:space="0" w:color="auto"/>
        <w:bottom w:val="none" w:sz="0" w:space="0" w:color="auto"/>
        <w:right w:val="none" w:sz="0" w:space="0" w:color="auto"/>
      </w:divBdr>
    </w:div>
    <w:div w:id="1838880847">
      <w:bodyDiv w:val="1"/>
      <w:marLeft w:val="0"/>
      <w:marRight w:val="0"/>
      <w:marTop w:val="0"/>
      <w:marBottom w:val="0"/>
      <w:divBdr>
        <w:top w:val="none" w:sz="0" w:space="0" w:color="auto"/>
        <w:left w:val="none" w:sz="0" w:space="0" w:color="auto"/>
        <w:bottom w:val="none" w:sz="0" w:space="0" w:color="auto"/>
        <w:right w:val="none" w:sz="0" w:space="0" w:color="auto"/>
      </w:divBdr>
    </w:div>
    <w:div w:id="1853490765">
      <w:bodyDiv w:val="1"/>
      <w:marLeft w:val="0"/>
      <w:marRight w:val="0"/>
      <w:marTop w:val="0"/>
      <w:marBottom w:val="0"/>
      <w:divBdr>
        <w:top w:val="none" w:sz="0" w:space="0" w:color="auto"/>
        <w:left w:val="none" w:sz="0" w:space="0" w:color="auto"/>
        <w:bottom w:val="none" w:sz="0" w:space="0" w:color="auto"/>
        <w:right w:val="none" w:sz="0" w:space="0" w:color="auto"/>
      </w:divBdr>
    </w:div>
    <w:div w:id="1854030562">
      <w:bodyDiv w:val="1"/>
      <w:marLeft w:val="0"/>
      <w:marRight w:val="0"/>
      <w:marTop w:val="0"/>
      <w:marBottom w:val="0"/>
      <w:divBdr>
        <w:top w:val="none" w:sz="0" w:space="0" w:color="auto"/>
        <w:left w:val="none" w:sz="0" w:space="0" w:color="auto"/>
        <w:bottom w:val="none" w:sz="0" w:space="0" w:color="auto"/>
        <w:right w:val="none" w:sz="0" w:space="0" w:color="auto"/>
      </w:divBdr>
    </w:div>
    <w:div w:id="1861048931">
      <w:bodyDiv w:val="1"/>
      <w:marLeft w:val="0"/>
      <w:marRight w:val="0"/>
      <w:marTop w:val="0"/>
      <w:marBottom w:val="0"/>
      <w:divBdr>
        <w:top w:val="none" w:sz="0" w:space="0" w:color="auto"/>
        <w:left w:val="none" w:sz="0" w:space="0" w:color="auto"/>
        <w:bottom w:val="none" w:sz="0" w:space="0" w:color="auto"/>
        <w:right w:val="none" w:sz="0" w:space="0" w:color="auto"/>
      </w:divBdr>
    </w:div>
    <w:div w:id="1868636888">
      <w:bodyDiv w:val="1"/>
      <w:marLeft w:val="0"/>
      <w:marRight w:val="0"/>
      <w:marTop w:val="0"/>
      <w:marBottom w:val="0"/>
      <w:divBdr>
        <w:top w:val="none" w:sz="0" w:space="0" w:color="auto"/>
        <w:left w:val="none" w:sz="0" w:space="0" w:color="auto"/>
        <w:bottom w:val="none" w:sz="0" w:space="0" w:color="auto"/>
        <w:right w:val="none" w:sz="0" w:space="0" w:color="auto"/>
      </w:divBdr>
    </w:div>
    <w:div w:id="1870558061">
      <w:bodyDiv w:val="1"/>
      <w:marLeft w:val="0"/>
      <w:marRight w:val="0"/>
      <w:marTop w:val="0"/>
      <w:marBottom w:val="0"/>
      <w:divBdr>
        <w:top w:val="none" w:sz="0" w:space="0" w:color="auto"/>
        <w:left w:val="none" w:sz="0" w:space="0" w:color="auto"/>
        <w:bottom w:val="none" w:sz="0" w:space="0" w:color="auto"/>
        <w:right w:val="none" w:sz="0" w:space="0" w:color="auto"/>
      </w:divBdr>
    </w:div>
    <w:div w:id="1874806700">
      <w:bodyDiv w:val="1"/>
      <w:marLeft w:val="0"/>
      <w:marRight w:val="0"/>
      <w:marTop w:val="0"/>
      <w:marBottom w:val="0"/>
      <w:divBdr>
        <w:top w:val="none" w:sz="0" w:space="0" w:color="auto"/>
        <w:left w:val="none" w:sz="0" w:space="0" w:color="auto"/>
        <w:bottom w:val="none" w:sz="0" w:space="0" w:color="auto"/>
        <w:right w:val="none" w:sz="0" w:space="0" w:color="auto"/>
      </w:divBdr>
    </w:div>
    <w:div w:id="1890068542">
      <w:bodyDiv w:val="1"/>
      <w:marLeft w:val="0"/>
      <w:marRight w:val="0"/>
      <w:marTop w:val="0"/>
      <w:marBottom w:val="0"/>
      <w:divBdr>
        <w:top w:val="none" w:sz="0" w:space="0" w:color="auto"/>
        <w:left w:val="none" w:sz="0" w:space="0" w:color="auto"/>
        <w:bottom w:val="none" w:sz="0" w:space="0" w:color="auto"/>
        <w:right w:val="none" w:sz="0" w:space="0" w:color="auto"/>
      </w:divBdr>
    </w:div>
    <w:div w:id="1896164534">
      <w:bodyDiv w:val="1"/>
      <w:marLeft w:val="0"/>
      <w:marRight w:val="0"/>
      <w:marTop w:val="0"/>
      <w:marBottom w:val="0"/>
      <w:divBdr>
        <w:top w:val="none" w:sz="0" w:space="0" w:color="auto"/>
        <w:left w:val="none" w:sz="0" w:space="0" w:color="auto"/>
        <w:bottom w:val="none" w:sz="0" w:space="0" w:color="auto"/>
        <w:right w:val="none" w:sz="0" w:space="0" w:color="auto"/>
      </w:divBdr>
    </w:div>
    <w:div w:id="1899510478">
      <w:bodyDiv w:val="1"/>
      <w:marLeft w:val="0"/>
      <w:marRight w:val="0"/>
      <w:marTop w:val="0"/>
      <w:marBottom w:val="0"/>
      <w:divBdr>
        <w:top w:val="none" w:sz="0" w:space="0" w:color="auto"/>
        <w:left w:val="none" w:sz="0" w:space="0" w:color="auto"/>
        <w:bottom w:val="none" w:sz="0" w:space="0" w:color="auto"/>
        <w:right w:val="none" w:sz="0" w:space="0" w:color="auto"/>
      </w:divBdr>
    </w:div>
    <w:div w:id="1903523179">
      <w:bodyDiv w:val="1"/>
      <w:marLeft w:val="0"/>
      <w:marRight w:val="0"/>
      <w:marTop w:val="0"/>
      <w:marBottom w:val="0"/>
      <w:divBdr>
        <w:top w:val="none" w:sz="0" w:space="0" w:color="auto"/>
        <w:left w:val="none" w:sz="0" w:space="0" w:color="auto"/>
        <w:bottom w:val="none" w:sz="0" w:space="0" w:color="auto"/>
        <w:right w:val="none" w:sz="0" w:space="0" w:color="auto"/>
      </w:divBdr>
    </w:div>
    <w:div w:id="1911188941">
      <w:bodyDiv w:val="1"/>
      <w:marLeft w:val="0"/>
      <w:marRight w:val="0"/>
      <w:marTop w:val="0"/>
      <w:marBottom w:val="0"/>
      <w:divBdr>
        <w:top w:val="none" w:sz="0" w:space="0" w:color="auto"/>
        <w:left w:val="none" w:sz="0" w:space="0" w:color="auto"/>
        <w:bottom w:val="none" w:sz="0" w:space="0" w:color="auto"/>
        <w:right w:val="none" w:sz="0" w:space="0" w:color="auto"/>
      </w:divBdr>
    </w:div>
    <w:div w:id="1913075103">
      <w:bodyDiv w:val="1"/>
      <w:marLeft w:val="0"/>
      <w:marRight w:val="0"/>
      <w:marTop w:val="0"/>
      <w:marBottom w:val="0"/>
      <w:divBdr>
        <w:top w:val="none" w:sz="0" w:space="0" w:color="auto"/>
        <w:left w:val="none" w:sz="0" w:space="0" w:color="auto"/>
        <w:bottom w:val="none" w:sz="0" w:space="0" w:color="auto"/>
        <w:right w:val="none" w:sz="0" w:space="0" w:color="auto"/>
      </w:divBdr>
    </w:div>
    <w:div w:id="1923375398">
      <w:bodyDiv w:val="1"/>
      <w:marLeft w:val="0"/>
      <w:marRight w:val="0"/>
      <w:marTop w:val="0"/>
      <w:marBottom w:val="0"/>
      <w:divBdr>
        <w:top w:val="none" w:sz="0" w:space="0" w:color="auto"/>
        <w:left w:val="none" w:sz="0" w:space="0" w:color="auto"/>
        <w:bottom w:val="none" w:sz="0" w:space="0" w:color="auto"/>
        <w:right w:val="none" w:sz="0" w:space="0" w:color="auto"/>
      </w:divBdr>
    </w:div>
    <w:div w:id="1930234319">
      <w:bodyDiv w:val="1"/>
      <w:marLeft w:val="0"/>
      <w:marRight w:val="0"/>
      <w:marTop w:val="0"/>
      <w:marBottom w:val="0"/>
      <w:divBdr>
        <w:top w:val="none" w:sz="0" w:space="0" w:color="auto"/>
        <w:left w:val="none" w:sz="0" w:space="0" w:color="auto"/>
        <w:bottom w:val="none" w:sz="0" w:space="0" w:color="auto"/>
        <w:right w:val="none" w:sz="0" w:space="0" w:color="auto"/>
      </w:divBdr>
    </w:div>
    <w:div w:id="1933929930">
      <w:bodyDiv w:val="1"/>
      <w:marLeft w:val="0"/>
      <w:marRight w:val="0"/>
      <w:marTop w:val="0"/>
      <w:marBottom w:val="0"/>
      <w:divBdr>
        <w:top w:val="none" w:sz="0" w:space="0" w:color="auto"/>
        <w:left w:val="none" w:sz="0" w:space="0" w:color="auto"/>
        <w:bottom w:val="none" w:sz="0" w:space="0" w:color="auto"/>
        <w:right w:val="none" w:sz="0" w:space="0" w:color="auto"/>
      </w:divBdr>
    </w:div>
    <w:div w:id="1943536107">
      <w:bodyDiv w:val="1"/>
      <w:marLeft w:val="0"/>
      <w:marRight w:val="0"/>
      <w:marTop w:val="0"/>
      <w:marBottom w:val="0"/>
      <w:divBdr>
        <w:top w:val="none" w:sz="0" w:space="0" w:color="auto"/>
        <w:left w:val="none" w:sz="0" w:space="0" w:color="auto"/>
        <w:bottom w:val="none" w:sz="0" w:space="0" w:color="auto"/>
        <w:right w:val="none" w:sz="0" w:space="0" w:color="auto"/>
      </w:divBdr>
    </w:div>
    <w:div w:id="1975942137">
      <w:bodyDiv w:val="1"/>
      <w:marLeft w:val="0"/>
      <w:marRight w:val="0"/>
      <w:marTop w:val="0"/>
      <w:marBottom w:val="0"/>
      <w:divBdr>
        <w:top w:val="none" w:sz="0" w:space="0" w:color="auto"/>
        <w:left w:val="none" w:sz="0" w:space="0" w:color="auto"/>
        <w:bottom w:val="none" w:sz="0" w:space="0" w:color="auto"/>
        <w:right w:val="none" w:sz="0" w:space="0" w:color="auto"/>
      </w:divBdr>
    </w:div>
    <w:div w:id="1990010036">
      <w:bodyDiv w:val="1"/>
      <w:marLeft w:val="0"/>
      <w:marRight w:val="0"/>
      <w:marTop w:val="0"/>
      <w:marBottom w:val="0"/>
      <w:divBdr>
        <w:top w:val="none" w:sz="0" w:space="0" w:color="auto"/>
        <w:left w:val="none" w:sz="0" w:space="0" w:color="auto"/>
        <w:bottom w:val="none" w:sz="0" w:space="0" w:color="auto"/>
        <w:right w:val="none" w:sz="0" w:space="0" w:color="auto"/>
      </w:divBdr>
    </w:div>
    <w:div w:id="2002342117">
      <w:bodyDiv w:val="1"/>
      <w:marLeft w:val="0"/>
      <w:marRight w:val="0"/>
      <w:marTop w:val="0"/>
      <w:marBottom w:val="0"/>
      <w:divBdr>
        <w:top w:val="none" w:sz="0" w:space="0" w:color="auto"/>
        <w:left w:val="none" w:sz="0" w:space="0" w:color="auto"/>
        <w:bottom w:val="none" w:sz="0" w:space="0" w:color="auto"/>
        <w:right w:val="none" w:sz="0" w:space="0" w:color="auto"/>
      </w:divBdr>
    </w:div>
    <w:div w:id="2023511714">
      <w:bodyDiv w:val="1"/>
      <w:marLeft w:val="0"/>
      <w:marRight w:val="0"/>
      <w:marTop w:val="0"/>
      <w:marBottom w:val="0"/>
      <w:divBdr>
        <w:top w:val="none" w:sz="0" w:space="0" w:color="auto"/>
        <w:left w:val="none" w:sz="0" w:space="0" w:color="auto"/>
        <w:bottom w:val="none" w:sz="0" w:space="0" w:color="auto"/>
        <w:right w:val="none" w:sz="0" w:space="0" w:color="auto"/>
      </w:divBdr>
    </w:div>
    <w:div w:id="2028363687">
      <w:bodyDiv w:val="1"/>
      <w:marLeft w:val="0"/>
      <w:marRight w:val="0"/>
      <w:marTop w:val="0"/>
      <w:marBottom w:val="0"/>
      <w:divBdr>
        <w:top w:val="none" w:sz="0" w:space="0" w:color="auto"/>
        <w:left w:val="none" w:sz="0" w:space="0" w:color="auto"/>
        <w:bottom w:val="none" w:sz="0" w:space="0" w:color="auto"/>
        <w:right w:val="none" w:sz="0" w:space="0" w:color="auto"/>
      </w:divBdr>
    </w:div>
    <w:div w:id="2031297942">
      <w:bodyDiv w:val="1"/>
      <w:marLeft w:val="0"/>
      <w:marRight w:val="0"/>
      <w:marTop w:val="0"/>
      <w:marBottom w:val="0"/>
      <w:divBdr>
        <w:top w:val="none" w:sz="0" w:space="0" w:color="auto"/>
        <w:left w:val="none" w:sz="0" w:space="0" w:color="auto"/>
        <w:bottom w:val="none" w:sz="0" w:space="0" w:color="auto"/>
        <w:right w:val="none" w:sz="0" w:space="0" w:color="auto"/>
      </w:divBdr>
    </w:div>
    <w:div w:id="2047178410">
      <w:bodyDiv w:val="1"/>
      <w:marLeft w:val="0"/>
      <w:marRight w:val="0"/>
      <w:marTop w:val="0"/>
      <w:marBottom w:val="0"/>
      <w:divBdr>
        <w:top w:val="none" w:sz="0" w:space="0" w:color="auto"/>
        <w:left w:val="none" w:sz="0" w:space="0" w:color="auto"/>
        <w:bottom w:val="none" w:sz="0" w:space="0" w:color="auto"/>
        <w:right w:val="none" w:sz="0" w:space="0" w:color="auto"/>
      </w:divBdr>
    </w:div>
    <w:div w:id="2052922216">
      <w:bodyDiv w:val="1"/>
      <w:marLeft w:val="0"/>
      <w:marRight w:val="0"/>
      <w:marTop w:val="0"/>
      <w:marBottom w:val="0"/>
      <w:divBdr>
        <w:top w:val="none" w:sz="0" w:space="0" w:color="auto"/>
        <w:left w:val="none" w:sz="0" w:space="0" w:color="auto"/>
        <w:bottom w:val="none" w:sz="0" w:space="0" w:color="auto"/>
        <w:right w:val="none" w:sz="0" w:space="0" w:color="auto"/>
      </w:divBdr>
    </w:div>
    <w:div w:id="2054570619">
      <w:bodyDiv w:val="1"/>
      <w:marLeft w:val="0"/>
      <w:marRight w:val="0"/>
      <w:marTop w:val="0"/>
      <w:marBottom w:val="0"/>
      <w:divBdr>
        <w:top w:val="none" w:sz="0" w:space="0" w:color="auto"/>
        <w:left w:val="none" w:sz="0" w:space="0" w:color="auto"/>
        <w:bottom w:val="none" w:sz="0" w:space="0" w:color="auto"/>
        <w:right w:val="none" w:sz="0" w:space="0" w:color="auto"/>
      </w:divBdr>
    </w:div>
    <w:div w:id="2078167899">
      <w:bodyDiv w:val="1"/>
      <w:marLeft w:val="0"/>
      <w:marRight w:val="0"/>
      <w:marTop w:val="0"/>
      <w:marBottom w:val="0"/>
      <w:divBdr>
        <w:top w:val="none" w:sz="0" w:space="0" w:color="auto"/>
        <w:left w:val="none" w:sz="0" w:space="0" w:color="auto"/>
        <w:bottom w:val="none" w:sz="0" w:space="0" w:color="auto"/>
        <w:right w:val="none" w:sz="0" w:space="0" w:color="auto"/>
      </w:divBdr>
    </w:div>
    <w:div w:id="2078940831">
      <w:bodyDiv w:val="1"/>
      <w:marLeft w:val="0"/>
      <w:marRight w:val="0"/>
      <w:marTop w:val="0"/>
      <w:marBottom w:val="0"/>
      <w:divBdr>
        <w:top w:val="none" w:sz="0" w:space="0" w:color="auto"/>
        <w:left w:val="none" w:sz="0" w:space="0" w:color="auto"/>
        <w:bottom w:val="none" w:sz="0" w:space="0" w:color="auto"/>
        <w:right w:val="none" w:sz="0" w:space="0" w:color="auto"/>
      </w:divBdr>
    </w:div>
    <w:div w:id="2092777488">
      <w:bodyDiv w:val="1"/>
      <w:marLeft w:val="0"/>
      <w:marRight w:val="0"/>
      <w:marTop w:val="0"/>
      <w:marBottom w:val="0"/>
      <w:divBdr>
        <w:top w:val="none" w:sz="0" w:space="0" w:color="auto"/>
        <w:left w:val="none" w:sz="0" w:space="0" w:color="auto"/>
        <w:bottom w:val="none" w:sz="0" w:space="0" w:color="auto"/>
        <w:right w:val="none" w:sz="0" w:space="0" w:color="auto"/>
      </w:divBdr>
    </w:div>
    <w:div w:id="2102795655">
      <w:bodyDiv w:val="1"/>
      <w:marLeft w:val="0"/>
      <w:marRight w:val="0"/>
      <w:marTop w:val="0"/>
      <w:marBottom w:val="0"/>
      <w:divBdr>
        <w:top w:val="none" w:sz="0" w:space="0" w:color="auto"/>
        <w:left w:val="none" w:sz="0" w:space="0" w:color="auto"/>
        <w:bottom w:val="none" w:sz="0" w:space="0" w:color="auto"/>
        <w:right w:val="none" w:sz="0" w:space="0" w:color="auto"/>
      </w:divBdr>
    </w:div>
    <w:div w:id="2104908923">
      <w:bodyDiv w:val="1"/>
      <w:marLeft w:val="0"/>
      <w:marRight w:val="0"/>
      <w:marTop w:val="0"/>
      <w:marBottom w:val="0"/>
      <w:divBdr>
        <w:top w:val="none" w:sz="0" w:space="0" w:color="auto"/>
        <w:left w:val="none" w:sz="0" w:space="0" w:color="auto"/>
        <w:bottom w:val="none" w:sz="0" w:space="0" w:color="auto"/>
        <w:right w:val="none" w:sz="0" w:space="0" w:color="auto"/>
      </w:divBdr>
    </w:div>
    <w:div w:id="2108378762">
      <w:bodyDiv w:val="1"/>
      <w:marLeft w:val="0"/>
      <w:marRight w:val="0"/>
      <w:marTop w:val="0"/>
      <w:marBottom w:val="0"/>
      <w:divBdr>
        <w:top w:val="none" w:sz="0" w:space="0" w:color="auto"/>
        <w:left w:val="none" w:sz="0" w:space="0" w:color="auto"/>
        <w:bottom w:val="none" w:sz="0" w:space="0" w:color="auto"/>
        <w:right w:val="none" w:sz="0" w:space="0" w:color="auto"/>
      </w:divBdr>
    </w:div>
    <w:div w:id="2136871571">
      <w:bodyDiv w:val="1"/>
      <w:marLeft w:val="0"/>
      <w:marRight w:val="0"/>
      <w:marTop w:val="0"/>
      <w:marBottom w:val="0"/>
      <w:divBdr>
        <w:top w:val="none" w:sz="0" w:space="0" w:color="auto"/>
        <w:left w:val="none" w:sz="0" w:space="0" w:color="auto"/>
        <w:bottom w:val="none" w:sz="0" w:space="0" w:color="auto"/>
        <w:right w:val="none" w:sz="0" w:space="0" w:color="auto"/>
      </w:divBdr>
    </w:div>
    <w:div w:id="2143646476">
      <w:bodyDiv w:val="1"/>
      <w:marLeft w:val="0"/>
      <w:marRight w:val="0"/>
      <w:marTop w:val="0"/>
      <w:marBottom w:val="0"/>
      <w:divBdr>
        <w:top w:val="none" w:sz="0" w:space="0" w:color="auto"/>
        <w:left w:val="none" w:sz="0" w:space="0" w:color="auto"/>
        <w:bottom w:val="none" w:sz="0" w:space="0" w:color="auto"/>
        <w:right w:val="none" w:sz="0" w:space="0" w:color="auto"/>
      </w:divBdr>
    </w:div>
    <w:div w:id="2144689974">
      <w:bodyDiv w:val="1"/>
      <w:marLeft w:val="0"/>
      <w:marRight w:val="0"/>
      <w:marTop w:val="0"/>
      <w:marBottom w:val="0"/>
      <w:divBdr>
        <w:top w:val="none" w:sz="0" w:space="0" w:color="auto"/>
        <w:left w:val="none" w:sz="0" w:space="0" w:color="auto"/>
        <w:bottom w:val="none" w:sz="0" w:space="0" w:color="auto"/>
        <w:right w:val="none" w:sz="0" w:space="0" w:color="auto"/>
      </w:divBdr>
    </w:div>
    <w:div w:id="21471659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0.png"/><Relationship Id="rId21" Type="http://schemas.openxmlformats.org/officeDocument/2006/relationships/image" Target="media/image13.png"/><Relationship Id="rId34" Type="http://schemas.openxmlformats.org/officeDocument/2006/relationships/image" Target="media/image25.png"/><Relationship Id="rId42" Type="http://schemas.openxmlformats.org/officeDocument/2006/relationships/image" Target="media/image33.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6.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7.jpeg"/><Relationship Id="rId10" Type="http://schemas.openxmlformats.org/officeDocument/2006/relationships/image" Target="media/image3.png"/><Relationship Id="rId19" Type="http://schemas.openxmlformats.org/officeDocument/2006/relationships/image" Target="media/image11.png"/><Relationship Id="rId31" Type="http://schemas.openxmlformats.org/officeDocument/2006/relationships/image" Target="media/image22.png"/><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4.png"/><Relationship Id="rId27" Type="http://schemas.openxmlformats.org/officeDocument/2006/relationships/image" Target="media/image19.png"/><Relationship Id="rId30" Type="http://schemas.microsoft.com/office/2007/relationships/hdphoto" Target="media/hdphoto1.wdp"/><Relationship Id="rId35" Type="http://schemas.openxmlformats.org/officeDocument/2006/relationships/image" Target="media/image26.png"/><Relationship Id="rId43" Type="http://schemas.openxmlformats.org/officeDocument/2006/relationships/header" Target="header1.xml"/><Relationship Id="rId8" Type="http://schemas.openxmlformats.org/officeDocument/2006/relationships/image" Target="media/image1.gif"/><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chart" Target="charts/chart1.xml"/><Relationship Id="rId25" Type="http://schemas.openxmlformats.org/officeDocument/2006/relationships/image" Target="media/image17.png"/><Relationship Id="rId33" Type="http://schemas.openxmlformats.org/officeDocument/2006/relationships/image" Target="media/image24.png"/><Relationship Id="rId38" Type="http://schemas.openxmlformats.org/officeDocument/2006/relationships/image" Target="media/image29.png"/><Relationship Id="rId20" Type="http://schemas.openxmlformats.org/officeDocument/2006/relationships/image" Target="media/image12.png"/><Relationship Id="rId41" Type="http://schemas.openxmlformats.org/officeDocument/2006/relationships/image" Target="media/image32.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gonza\OneDrive\Escritorio\CRONOGRAMA.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noFill/>
            <a:ln>
              <a:noFill/>
            </a:ln>
            <a:effectLst>
              <a:outerShdw blurRad="57150" dist="19050" dir="5400000" algn="ctr" rotWithShape="0">
                <a:srgbClr val="000000">
                  <a:alpha val="63000"/>
                </a:srgbClr>
              </a:outerShdw>
            </a:effectLst>
          </c:spPr>
          <c:invertIfNegative val="0"/>
          <c:cat>
            <c:strRef>
              <c:f>Hoja1!$A$2:$A$10</c:f>
              <c:strCache>
                <c:ptCount val="9"/>
                <c:pt idx="0">
                  <c:v>ACTIVIDAD 1</c:v>
                </c:pt>
                <c:pt idx="1">
                  <c:v>ACTIVIDAD 2</c:v>
                </c:pt>
                <c:pt idx="2">
                  <c:v>ACTIVIDAD 3</c:v>
                </c:pt>
                <c:pt idx="3">
                  <c:v>ACTIVIDAD 4</c:v>
                </c:pt>
                <c:pt idx="4">
                  <c:v>ETAPA 2</c:v>
                </c:pt>
                <c:pt idx="5">
                  <c:v>ACTIVIDAD 1</c:v>
                </c:pt>
                <c:pt idx="6">
                  <c:v>ACTIVIDAD 2</c:v>
                </c:pt>
                <c:pt idx="7">
                  <c:v>ACTIVIDAD 3</c:v>
                </c:pt>
                <c:pt idx="8">
                  <c:v>ACTIVIDAD 4</c:v>
                </c:pt>
              </c:strCache>
            </c:strRef>
          </c:cat>
          <c:val>
            <c:numRef>
              <c:f>Hoja1!$B$2:$B$10</c:f>
              <c:numCache>
                <c:formatCode>m/d/yyyy</c:formatCode>
                <c:ptCount val="9"/>
                <c:pt idx="0">
                  <c:v>44307</c:v>
                </c:pt>
                <c:pt idx="1">
                  <c:v>44312</c:v>
                </c:pt>
                <c:pt idx="2">
                  <c:v>44326</c:v>
                </c:pt>
                <c:pt idx="3">
                  <c:v>44341</c:v>
                </c:pt>
                <c:pt idx="5">
                  <c:v>44364</c:v>
                </c:pt>
                <c:pt idx="6">
                  <c:v>44384</c:v>
                </c:pt>
                <c:pt idx="7">
                  <c:v>44405</c:v>
                </c:pt>
                <c:pt idx="8">
                  <c:v>44509</c:v>
                </c:pt>
              </c:numCache>
            </c:numRef>
          </c:val>
          <c:extLst>
            <c:ext xmlns:c16="http://schemas.microsoft.com/office/drawing/2014/chart" uri="{C3380CC4-5D6E-409C-BE32-E72D297353CC}">
              <c16:uniqueId val="{00000000-32DA-4FA6-8E02-7EADDAE4B9EB}"/>
            </c:ext>
          </c:extLst>
        </c:ser>
        <c:ser>
          <c:idx val="1"/>
          <c:order val="1"/>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Hoja1!$A$2:$A$10</c:f>
              <c:strCache>
                <c:ptCount val="9"/>
                <c:pt idx="0">
                  <c:v>ACTIVIDAD 1</c:v>
                </c:pt>
                <c:pt idx="1">
                  <c:v>ACTIVIDAD 2</c:v>
                </c:pt>
                <c:pt idx="2">
                  <c:v>ACTIVIDAD 3</c:v>
                </c:pt>
                <c:pt idx="3">
                  <c:v>ACTIVIDAD 4</c:v>
                </c:pt>
                <c:pt idx="4">
                  <c:v>ETAPA 2</c:v>
                </c:pt>
                <c:pt idx="5">
                  <c:v>ACTIVIDAD 1</c:v>
                </c:pt>
                <c:pt idx="6">
                  <c:v>ACTIVIDAD 2</c:v>
                </c:pt>
                <c:pt idx="7">
                  <c:v>ACTIVIDAD 3</c:v>
                </c:pt>
                <c:pt idx="8">
                  <c:v>ACTIVIDAD 4</c:v>
                </c:pt>
              </c:strCache>
            </c:strRef>
          </c:cat>
          <c:val>
            <c:numRef>
              <c:f>Hoja1!$C$2:$C$10</c:f>
              <c:numCache>
                <c:formatCode>General</c:formatCode>
                <c:ptCount val="9"/>
                <c:pt idx="0">
                  <c:v>2</c:v>
                </c:pt>
                <c:pt idx="1">
                  <c:v>11</c:v>
                </c:pt>
                <c:pt idx="2">
                  <c:v>14</c:v>
                </c:pt>
                <c:pt idx="3">
                  <c:v>22</c:v>
                </c:pt>
                <c:pt idx="5">
                  <c:v>19</c:v>
                </c:pt>
                <c:pt idx="6">
                  <c:v>20</c:v>
                </c:pt>
                <c:pt idx="7">
                  <c:v>103</c:v>
                </c:pt>
                <c:pt idx="8">
                  <c:v>3</c:v>
                </c:pt>
              </c:numCache>
            </c:numRef>
          </c:val>
          <c:extLst>
            <c:ext xmlns:c16="http://schemas.microsoft.com/office/drawing/2014/chart" uri="{C3380CC4-5D6E-409C-BE32-E72D297353CC}">
              <c16:uniqueId val="{00000001-32DA-4FA6-8E02-7EADDAE4B9EB}"/>
            </c:ext>
          </c:extLst>
        </c:ser>
        <c:dLbls>
          <c:showLegendKey val="0"/>
          <c:showVal val="0"/>
          <c:showCatName val="0"/>
          <c:showSerName val="0"/>
          <c:showPercent val="0"/>
          <c:showBubbleSize val="0"/>
        </c:dLbls>
        <c:gapWidth val="150"/>
        <c:overlap val="100"/>
        <c:axId val="2032823279"/>
        <c:axId val="2032825775"/>
      </c:barChart>
      <c:catAx>
        <c:axId val="2032823279"/>
        <c:scaling>
          <c:orientation val="maxMin"/>
        </c:scaling>
        <c:delete val="0"/>
        <c:axPos val="l"/>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crossAx val="2032825775"/>
        <c:crosses val="autoZero"/>
        <c:auto val="1"/>
        <c:lblAlgn val="ctr"/>
        <c:lblOffset val="100"/>
        <c:noMultiLvlLbl val="0"/>
      </c:catAx>
      <c:valAx>
        <c:axId val="2032825775"/>
        <c:scaling>
          <c:orientation val="minMax"/>
          <c:max val="44512"/>
          <c:min val="44307"/>
        </c:scaling>
        <c:delete val="0"/>
        <c:axPos val="t"/>
        <c:majorGridlines>
          <c:spPr>
            <a:ln w="9525" cap="flat" cmpd="sng" algn="ctr">
              <a:solidFill>
                <a:schemeClr val="lt1">
                  <a:lumMod val="95000"/>
                  <a:alpha val="10000"/>
                </a:schemeClr>
              </a:solidFill>
              <a:round/>
            </a:ln>
            <a:effectLst/>
          </c:spPr>
        </c:majorGridlines>
        <c:numFmt formatCode="m/d/yyyy"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crossAx val="2032823279"/>
        <c:crosses val="autoZero"/>
        <c:crossBetween val="between"/>
      </c:valAx>
      <c:spPr>
        <a:noFill/>
        <a:ln>
          <a:noFill/>
        </a:ln>
        <a:effectLst/>
      </c:spPr>
    </c:plotArea>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0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TEC21</b:Tag>
    <b:SourceType>InternetSite</b:SourceType>
    <b:Guid>{4CD843B9-384B-45DD-A050-E8E7CCA34D3D}</b:Guid>
    <b:Title>https://tecnigames.com/producto/router-tp-link-tl-wr840n-n-300mbps/</b:Title>
    <b:Year>2021</b:Year>
    <b:Author>
      <b:Author>
        <b:NameList>
          <b:Person>
            <b:Last>TECNIGAMES</b:Last>
          </b:Person>
        </b:NameList>
      </b:Author>
    </b:Author>
    <b:InternetSiteTitle>https://tecnigames.com/producto/router-tp-link-tl-wr840n-n-300mbps/</b:InternetSiteTitle>
    <b:URL>https://tecnigames.com/producto/router-tp-link-tl-wr840n-n-300mbps/</b:URL>
    <b:RefOrder>4</b:RefOrder>
  </b:Source>
  <b:Source>
    <b:Tag>LDL20</b:Tag>
    <b:SourceType>InternetSite</b:SourceType>
    <b:Guid>{4F016A48-2322-4FB4-9495-C9EC35A7AD6E}</b:Guid>
    <b:Author>
      <b:Author>
        <b:NameList>
          <b:Person>
            <b:Last>EXPERIENCE</b:Last>
            <b:First>LDLC</b:First>
            <b:Middle>HIGH-TECH</b:Middle>
          </b:Person>
        </b:NameList>
      </b:Author>
    </b:Author>
    <b:Title>LDLC HIGH-TECH EXPERIENCE</b:Title>
    <b:Year>2020</b:Year>
    <b:Month>06</b:Month>
    <b:Day>16</b:Day>
    <b:URL>https://www.ldlc.com/es-es/ficha/PB00193585.html#:~:text=Ubiquiti-,El%20Ubiquiti%20PowerBeam%20PBE%2DM5%2D400%20es%20un%20punto%20de,datos%20de%20hasta%20150Mbps%20LAN!</b:URL>
    <b:RefOrder>6</b:RefOrder>
  </b:Source>
  <b:Source>
    <b:Tag>htt</b:Tag>
    <b:SourceType>InternetSite</b:SourceType>
    <b:Guid>{DE4423BF-D462-42BF-8DC7-E3C8ADAF0C0A}</b:Guid>
    <b:Author>
      <b:Author>
        <b:NameList>
          <b:Person>
            <b:Last>https://www.ldlc.com/es-es/ficha/PB00193585.html#:~:text=Ubiquiti-</b:Last>
            <b:First>El%20Ubiquiti%20PowerBeam%20PBE%2DM5%2D400%20es%20un%20punto%20de,datos%20de%20hasta%20150Mbps%20LAN!</b:First>
          </b:Person>
        </b:NameList>
      </b:Author>
    </b:Author>
    <b:RefOrder>7</b:RefOrder>
  </b:Source>
  <b:Source>
    <b:Tag>DIS</b:Tag>
    <b:SourceType>InternetSite</b:SourceType>
    <b:Guid>{3825E800-5ED7-4EF7-BE5E-21ACB366767C}</b:Guid>
    <b:Author>
      <b:Author>
        <b:NameList>
          <b:Person>
            <b:Last>NETWORKING</b:Last>
            <b:First>DISTRI</b:First>
            <b:Middle>WIFI MAYORISTA WI-FI &amp;</b:Middle>
          </b:Person>
        </b:NameList>
      </b:Author>
    </b:Author>
    <b:Title>DISTRI WI-FI </b:Title>
    <b:URL>https://www.distriwifi.com/product/lbe-m5-23/</b:URL>
    <b:RefOrder>8</b:RefOrder>
  </b:Source>
  <b:Source>
    <b:Tag>GSM22</b:Tag>
    <b:SourceType>InternetSite</b:SourceType>
    <b:Guid>{6C870616-A337-4491-BBBE-B90AFE573264}</b:Guid>
    <b:Author>
      <b:Author>
        <b:NameList>
          <b:Person>
            <b:Last>MEDIATECH</b:Last>
            <b:First>GSM</b:First>
          </b:Person>
        </b:NameList>
      </b:Author>
    </b:Author>
    <b:Title>GSM MEDIATECH</b:Title>
    <b:Year>2022</b:Year>
    <b:Month>01</b:Month>
    <b:Day>01</b:Day>
    <b:URL>https://gsmmediatech.com/es/ubiquiti-productos/3606-alimentador-poe-ubiquiti-poe-48-24w-g-0810354023088.html</b:URL>
    <b:RefOrder>9</b:RefOrder>
  </b:Source>
  <b:Source>
    <b:Tag>COM16</b:Tag>
    <b:SourceType>InternetSite</b:SourceType>
    <b:Guid>{FCD25161-3ADF-4DFA-90D4-6FDED6B7C207}</b:Guid>
    <b:Author>
      <b:Author>
        <b:NameList>
          <b:Person>
            <b:Last>REUNIDAS</b:Last>
            <b:First>COMUNICACIONES</b:First>
          </b:Person>
        </b:NameList>
      </b:Author>
    </b:Author>
    <b:Title>COMUNICACIONES REUNIDAS</b:Title>
    <b:Year>2016</b:Year>
    <b:Month>01</b:Month>
    <b:Day>01</b:Day>
    <b:URL>https://www.crsl.es/es/poe-injector/7581-ubiquiti-poe-24-30w-g-wh-poe-giga-de-24v-y-125a-blanco.html</b:URL>
    <b:RefOrder>10</b:RefOrder>
  </b:Source>
  <b:Source>
    <b:Tag>AUT22</b:Tag>
    <b:SourceType>InternetSite</b:SourceType>
    <b:Guid>{731744FE-19FE-490A-B68A-1D8BB2CC4F57}</b:Guid>
    <b:Author>
      <b:Author>
        <b:NameList>
          <b:Person>
            <b:Last>AUTOR</b:Last>
          </b:Person>
        </b:NameList>
      </b:Author>
    </b:Author>
    <b:Title>AUTOR</b:Title>
    <b:Year>2022</b:Year>
    <b:Month>01</b:Month>
    <b:RefOrder>3</b:RefOrder>
  </b:Source>
  <b:Source>
    <b:Tag>tpl22</b:Tag>
    <b:SourceType>InternetSite</b:SourceType>
    <b:Guid>{07B2EDE4-8839-4B84-BC1C-4089B39B9840}</b:Guid>
    <b:Author>
      <b:Author>
        <b:NameList>
          <b:Person>
            <b:Last>tp-link</b:Last>
          </b:Person>
        </b:NameList>
      </b:Author>
    </b:Author>
    <b:Title>tp-link</b:Title>
    <b:Year>2022</b:Year>
    <b:Month>01</b:Month>
    <b:URL>https://www.tp-link.com/es/service-provider/wifi-router/tl-wr850n/</b:URL>
    <b:RefOrder>5</b:RefOrder>
  </b:Source>
  <b:Source>
    <b:Tag>AUT</b:Tag>
    <b:SourceType>InternetSite</b:SourceType>
    <b:Guid>{662D4DAD-C919-407D-BAF1-F0E89EBDB7B6}</b:Guid>
    <b:Author>
      <b:Author>
        <b:NameList>
          <b:Person>
            <b:Last>AUTOR</b:Last>
          </b:Person>
        </b:NameList>
      </b:Author>
    </b:Author>
    <b:RefOrder>13</b:RefOrder>
  </b:Source>
  <b:Source>
    <b:Tag>Res22</b:Tag>
    <b:SourceType>InternetSite</b:SourceType>
    <b:Guid>{97984B04-4B30-49C9-A774-27F7A9D28100}</b:Guid>
    <b:Author>
      <b:Author>
        <b:NameList>
          <b:Person>
            <b:Last>ResearchGate</b:Last>
          </b:Person>
        </b:NameList>
      </b:Author>
    </b:Author>
    <b:Title>https://www.researchgate.net/figure/Figura-2-radiacion-solar-promedia-en-Colombia-IDEAM-sf_fig1_316748114</b:Title>
    <b:Year>2008-2022</b:Year>
    <b:RefOrder>12</b:RefOrder>
  </b:Source>
  <b:Source>
    <b:Tag>DAP</b:Tag>
    <b:SourceType>InternetSite</b:SourceType>
    <b:Guid>{F84058C3-1931-4C97-A30D-EB775C5BF2D2}</b:Guid>
    <b:Author>
      <b:Author>
        <b:NameList>
          <b:Person>
            <b:Last>DAPBOYACA.</b:Last>
          </b:Person>
        </b:NameList>
      </b:Author>
    </b:Author>
    <b:Title>http://www.dapboyaca.gov.co/wp-content/uploads/2015/06/MIRAFLORES-VEREDAL.pdf</b:Title>
    <b:InternetSiteTitle>http://www.dapboyaca.gov.co/wp-content/uploads/2015/06/MIRAFLORES-VEREDAL.pdf</b:InternetSiteTitle>
    <b:URL>http://www.dapboyaca.gov.co/wp-content/uploads/2015/06/MIRAFLORES-VEREDAL.pdf</b:URL>
    <b:RefOrder>1</b:RefOrder>
  </b:Source>
  <b:Source>
    <b:Tag>age19</b:Tag>
    <b:SourceType>InternetSite</b:SourceType>
    <b:Guid>{4F1A9B7E-CE2B-4FDB-8578-081948A475FB}</b:Guid>
    <b:Author>
      <b:Author>
        <b:NameList>
          <b:Person>
            <b:Last>espectro</b:Last>
            <b:First>agencia</b:First>
            <b:Middle>nacional del</b:Middle>
          </b:Person>
        </b:NameList>
      </b:Author>
    </b:Author>
    <b:Title>https://normograma.mintic.gov.co/mintic/docs/resolucion_ane_0181_2019.htm</b:Title>
    <b:InternetSiteTitle>https://normograma.mintic.gov.co/mintic/docs/resolucion_ane_0181_2019.htm</b:InternetSiteTitle>
    <b:Year>2019</b:Year>
    <b:URL>https://normograma.mintic.gov.co/mintic/docs/resolucion_ane_0181_2019.htm</b:URL>
    <b:RefOrder>2</b:RefOrder>
  </b:Source>
  <b:Source>
    <b:Tag>WEA</b:Tag>
    <b:SourceType>InternetSite</b:SourceType>
    <b:Guid>{C94D41B0-0E24-4B25-8D28-666D489CB7DC}</b:Guid>
    <b:Author>
      <b:Author>
        <b:NameList>
          <b:Person>
            <b:Last>WEATHERSPARK</b:Last>
          </b:Person>
        </b:NameList>
      </b:Author>
    </b:Author>
    <b:Title>https://es.weatherspark.com/y/24339/Clima-promedio-en-Miraflores-Colombia-durante-todo-el-a%C3%B1o</b:Title>
    <b:InternetSiteTitle>https://es.weatherspark.com/y/24339/Clima-promedio-en-Miraflores-Colombia-durante-todo-el-a%C3%B1o</b:InternetSiteTitle>
    <b:URL>https://es.weatherspark.com/y/24339/Clima-promedio-en-Miraflores-Colombia-durante-todo-el-a%C3%B1o</b:URL>
    <b:RefOrder>11</b:RefOrder>
  </b:Source>
</b:Sources>
</file>

<file path=customXml/itemProps1.xml><?xml version="1.0" encoding="utf-8"?>
<ds:datastoreItem xmlns:ds="http://schemas.openxmlformats.org/officeDocument/2006/customXml" ds:itemID="{826C3CAD-1EE8-4E52-BDDD-7F22CABE27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TotalTime>
  <Pages>78</Pages>
  <Words>15116</Words>
  <Characters>83140</Characters>
  <Application>Microsoft Office Word</Application>
  <DocSecurity>0</DocSecurity>
  <Lines>692</Lines>
  <Paragraphs>196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98060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hector gonzalez nova</dc:creator>
  <cp:keywords/>
  <dc:description/>
  <cp:lastModifiedBy>Cesar Mauricio Galarza Bogota</cp:lastModifiedBy>
  <cp:revision>32</cp:revision>
  <dcterms:created xsi:type="dcterms:W3CDTF">2022-07-16T17:36:00Z</dcterms:created>
  <dcterms:modified xsi:type="dcterms:W3CDTF">2022-07-21T16:20:00Z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zotero-version="5.0.89"&gt;&lt;session id="EVxgaamF"/&gt;&lt;style id="http://www.zotero.org/styles/apa" locale="es-ES"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